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26" w:rsidRPr="006E7E3F" w:rsidRDefault="00187126" w:rsidP="006E7E3F">
      <w:pPr>
        <w:jc w:val="center"/>
        <w:rPr>
          <w:rFonts w:ascii="Cursif" w:hAnsi="Cursif"/>
          <w:b/>
          <w:u w:val="single"/>
        </w:rPr>
      </w:pPr>
      <w:r w:rsidRPr="00187126">
        <w:rPr>
          <w:rFonts w:ascii="Cursif" w:hAnsi="Cursif"/>
          <w:b/>
          <w:u w:val="single"/>
        </w:rPr>
        <w:t>Ce que j’ai retenu de mon exposé sur la libellule :</w:t>
      </w:r>
    </w:p>
    <w:p w:rsidR="00187126" w:rsidRPr="00187126" w:rsidRDefault="00187126">
      <w:pPr>
        <w:rPr>
          <w:rFonts w:ascii="Cursif" w:hAnsi="Cursif"/>
        </w:rPr>
      </w:pPr>
      <w:r w:rsidRPr="00187126">
        <w:rPr>
          <w:rFonts w:ascii="Cursif" w:hAnsi="Cursif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E8F1" wp14:editId="636B3413">
                <wp:simplePos x="0" y="0"/>
                <wp:positionH relativeFrom="column">
                  <wp:posOffset>1357630</wp:posOffset>
                </wp:positionH>
                <wp:positionV relativeFrom="paragraph">
                  <wp:posOffset>434975</wp:posOffset>
                </wp:positionV>
                <wp:extent cx="3000375" cy="20193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201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06.9pt;margin-top:34.25pt;width:236.25pt;height:15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" fillcolor="white [3201]" strokecolor="#f79646 [3209]" strokeweight="2pt"/>
            </w:pict>
          </mc:Fallback>
        </mc:AlternateContent>
      </w:r>
      <w:r w:rsidRPr="00187126">
        <w:rPr>
          <w:rFonts w:ascii="Cursif" w:hAnsi="Cursif"/>
        </w:rPr>
        <w:t>Dessine une libellule et indique le nom des 3 parties de son corps.</w:t>
      </w:r>
    </w:p>
    <w:p w:rsidR="00187126" w:rsidRPr="00187126" w:rsidRDefault="00187126">
      <w:pPr>
        <w:rPr>
          <w:rFonts w:ascii="Cursif" w:hAnsi="Cursif"/>
        </w:rPr>
      </w:pPr>
    </w:p>
    <w:p w:rsidR="00187126" w:rsidRPr="00187126" w:rsidRDefault="00187126">
      <w:pPr>
        <w:rPr>
          <w:rFonts w:ascii="Cursif" w:hAnsi="Cursif"/>
        </w:rPr>
      </w:pPr>
    </w:p>
    <w:p w:rsidR="00187126" w:rsidRPr="00187126" w:rsidRDefault="00187126">
      <w:pPr>
        <w:rPr>
          <w:rFonts w:ascii="Cursif" w:hAnsi="Cursif"/>
        </w:rPr>
      </w:pPr>
    </w:p>
    <w:p w:rsidR="00187126" w:rsidRPr="00187126" w:rsidRDefault="00187126">
      <w:pPr>
        <w:rPr>
          <w:rFonts w:ascii="Cursif" w:hAnsi="Cursif"/>
        </w:rPr>
      </w:pPr>
    </w:p>
    <w:p w:rsidR="00187126" w:rsidRPr="00187126" w:rsidRDefault="00187126">
      <w:pPr>
        <w:rPr>
          <w:rFonts w:ascii="Cursif" w:hAnsi="Cursif"/>
        </w:rPr>
      </w:pPr>
    </w:p>
    <w:p w:rsidR="00187126" w:rsidRDefault="00187126">
      <w:pPr>
        <w:rPr>
          <w:rFonts w:ascii="Cursif" w:hAnsi="Cursif"/>
        </w:rPr>
      </w:pPr>
      <w:r w:rsidRPr="00187126">
        <w:rPr>
          <w:rFonts w:ascii="Cursif" w:hAnsi="Cursif"/>
        </w:rPr>
        <w:t>La libellul</w:t>
      </w:r>
      <w:r>
        <w:rPr>
          <w:rFonts w:ascii="Cursif" w:hAnsi="Cursif"/>
        </w:rPr>
        <w:t>e est un __________</w:t>
      </w:r>
      <w:r w:rsidR="007A51D1">
        <w:rPr>
          <w:rFonts w:ascii="Cursif" w:hAnsi="Cursif"/>
        </w:rPr>
        <w:t>_,</w:t>
      </w:r>
      <w:r>
        <w:rPr>
          <w:rFonts w:ascii="Cursif" w:hAnsi="Cursif"/>
        </w:rPr>
        <w:t xml:space="preserve"> car elle a _____________ et que son corps est composé de ______________</w:t>
      </w:r>
      <w:r w:rsidR="007A51D1">
        <w:rPr>
          <w:rFonts w:ascii="Cursif" w:hAnsi="Cursif"/>
        </w:rPr>
        <w:t>_.</w:t>
      </w:r>
    </w:p>
    <w:p w:rsidR="007A51D1" w:rsidRDefault="007A51D1">
      <w:pPr>
        <w:rPr>
          <w:rFonts w:ascii="Cursif" w:hAnsi="Cursif"/>
        </w:rPr>
      </w:pPr>
      <w:r>
        <w:rPr>
          <w:rFonts w:ascii="Cursif" w:hAnsi="Cursif"/>
        </w:rPr>
        <w:t>Sa _______________ naît dans l’____________</w:t>
      </w:r>
      <w:proofErr w:type="gramStart"/>
      <w:r>
        <w:rPr>
          <w:rFonts w:ascii="Cursif" w:hAnsi="Cursif"/>
        </w:rPr>
        <w:t>_ .</w:t>
      </w:r>
      <w:proofErr w:type="gramEnd"/>
    </w:p>
    <w:p w:rsidR="006E7E3F" w:rsidRDefault="007A51D1">
      <w:pPr>
        <w:rPr>
          <w:rFonts w:ascii="Cursif" w:hAnsi="Cursif"/>
        </w:rPr>
      </w:pPr>
      <w:r>
        <w:rPr>
          <w:rFonts w:ascii="Cursif" w:hAnsi="Cursif"/>
        </w:rPr>
        <w:t>Elle mange d’autres ______________ et elle se fait manger par les _______________, les ______________ et les _______________.</w:t>
      </w:r>
    </w:p>
    <w:p w:rsidR="007A51D1" w:rsidRDefault="007A51D1">
      <w:pPr>
        <w:rPr>
          <w:rFonts w:ascii="Cursif" w:hAnsi="Cursif"/>
        </w:rPr>
      </w:pPr>
      <w:r>
        <w:rPr>
          <w:rFonts w:ascii="Cursif" w:hAnsi="Cursif"/>
        </w:rPr>
        <w:t>La libellule existait déjà avant les _________________ mais elle était beaucoup plus _______________ (presque de la taille d’un enfant !).</w:t>
      </w:r>
    </w:p>
    <w:p w:rsidR="006E7E3F" w:rsidRDefault="006E7E3F">
      <w:pPr>
        <w:rPr>
          <w:rFonts w:ascii="Cursif" w:hAnsi="Cursif"/>
        </w:rPr>
      </w:pPr>
      <w:r>
        <w:rPr>
          <w:rFonts w:ascii="Cursif" w:hAnsi="Cursif"/>
        </w:rPr>
        <w:t>Un autre insecte lui ressemble beaucoup, mais vit moins longtemps et vole moins vite : c’</w:t>
      </w:r>
      <w:r w:rsidR="004E3AB9">
        <w:rPr>
          <w:rFonts w:ascii="Cursif" w:hAnsi="Cursif"/>
        </w:rPr>
        <w:t>est la _________________, qui ne vit qu’une seule journée !</w:t>
      </w:r>
    </w:p>
    <w:p w:rsidR="007A51D1" w:rsidRDefault="007A51D1">
      <w:pPr>
        <w:rPr>
          <w:rFonts w:ascii="Cursif" w:hAnsi="Cursif"/>
        </w:rPr>
      </w:pPr>
    </w:p>
    <w:p w:rsidR="004E3AB9" w:rsidRDefault="004E3AB9" w:rsidP="004E3AB9">
      <w:pPr>
        <w:rPr>
          <w:rFonts w:ascii="Cursif" w:hAnsi="Cursif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7599E74E" wp14:editId="2C4B964B">
            <wp:simplePos x="0" y="0"/>
            <wp:positionH relativeFrom="column">
              <wp:posOffset>1300480</wp:posOffset>
            </wp:positionH>
            <wp:positionV relativeFrom="paragraph">
              <wp:posOffset>-4445</wp:posOffset>
            </wp:positionV>
            <wp:extent cx="3124200" cy="2190176"/>
            <wp:effectExtent l="0" t="0" r="0" b="635"/>
            <wp:wrapNone/>
            <wp:docPr id="3" name="Image 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190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ursif" w:hAnsi="Cursif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A0ABA" wp14:editId="077A3041">
                <wp:simplePos x="0" y="0"/>
                <wp:positionH relativeFrom="column">
                  <wp:posOffset>1176655</wp:posOffset>
                </wp:positionH>
                <wp:positionV relativeFrom="paragraph">
                  <wp:posOffset>-81280</wp:posOffset>
                </wp:positionV>
                <wp:extent cx="3333750" cy="23336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2333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2.65pt;margin-top:-6.4pt;width:262.5pt;height:18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" fillcolor="white [3201]" strokecolor="#f79646 [3209]" strokeweight="2pt"/>
            </w:pict>
          </mc:Fallback>
        </mc:AlternateContent>
      </w:r>
    </w:p>
    <w:p w:rsidR="004E3AB9" w:rsidRDefault="004E3AB9" w:rsidP="004E3AB9">
      <w:pPr>
        <w:rPr>
          <w:rFonts w:ascii="Cursif" w:hAnsi="Cursif"/>
        </w:rPr>
      </w:pPr>
    </w:p>
    <w:p w:rsidR="004E3AB9" w:rsidRDefault="004E3AB9" w:rsidP="004E3AB9">
      <w:pPr>
        <w:rPr>
          <w:rFonts w:ascii="Cursif" w:hAnsi="Cursif"/>
        </w:rPr>
      </w:pPr>
    </w:p>
    <w:p w:rsidR="004E3AB9" w:rsidRDefault="004E3AB9" w:rsidP="004E3AB9">
      <w:pPr>
        <w:rPr>
          <w:rFonts w:ascii="Cursif" w:hAnsi="Cursif"/>
          <w:sz w:val="28"/>
          <w:szCs w:val="28"/>
        </w:rPr>
      </w:pPr>
      <w:bookmarkStart w:id="0" w:name="_GoBack"/>
      <w:bookmarkEnd w:id="0"/>
    </w:p>
    <w:p w:rsidR="004E3AB9" w:rsidRDefault="004E3AB9" w:rsidP="004E3AB9">
      <w:pPr>
        <w:rPr>
          <w:rFonts w:ascii="Cursif" w:hAnsi="Cursif"/>
          <w:sz w:val="28"/>
          <w:szCs w:val="28"/>
        </w:rPr>
      </w:pPr>
    </w:p>
    <w:p w:rsidR="004E3AB9" w:rsidRPr="004E3AB9" w:rsidRDefault="004E3AB9" w:rsidP="004E3AB9">
      <w:pPr>
        <w:rPr>
          <w:rFonts w:ascii="Cursif" w:hAnsi="Cursif"/>
          <w:sz w:val="28"/>
          <w:szCs w:val="28"/>
        </w:rPr>
      </w:pPr>
      <w:r w:rsidRPr="004E3AB9">
        <w:rPr>
          <w:rFonts w:ascii="Cursif" w:hAnsi="Cursif"/>
          <w:sz w:val="28"/>
          <w:szCs w:val="28"/>
        </w:rPr>
        <w:t xml:space="preserve">La libellule est un </w:t>
      </w:r>
      <w:proofErr w:type="gramStart"/>
      <w:r w:rsidRPr="004E3AB9">
        <w:rPr>
          <w:rFonts w:ascii="Cursif" w:hAnsi="Cursif"/>
          <w:b/>
          <w:color w:val="E36C0A" w:themeColor="accent6" w:themeShade="BF"/>
          <w:sz w:val="28"/>
          <w:szCs w:val="28"/>
        </w:rPr>
        <w:t>insecte</w:t>
      </w:r>
      <w:r w:rsidRPr="004E3AB9">
        <w:rPr>
          <w:rFonts w:ascii="Cursif" w:hAnsi="Cursif"/>
          <w:color w:val="E36C0A" w:themeColor="accent6" w:themeShade="BF"/>
          <w:sz w:val="28"/>
          <w:szCs w:val="28"/>
        </w:rPr>
        <w:t xml:space="preserve"> </w:t>
      </w:r>
      <w:r w:rsidRPr="004E3AB9">
        <w:rPr>
          <w:rFonts w:ascii="Cursif" w:hAnsi="Cursif"/>
          <w:sz w:val="28"/>
          <w:szCs w:val="28"/>
        </w:rPr>
        <w:t>,</w:t>
      </w:r>
      <w:proofErr w:type="gramEnd"/>
      <w:r w:rsidRPr="004E3AB9">
        <w:rPr>
          <w:rFonts w:ascii="Cursif" w:hAnsi="Cursif"/>
          <w:sz w:val="28"/>
          <w:szCs w:val="28"/>
        </w:rPr>
        <w:t xml:space="preserve"> car elle a </w:t>
      </w:r>
      <w:r w:rsidRPr="004E3AB9">
        <w:rPr>
          <w:rFonts w:ascii="Cursif" w:hAnsi="Cursif"/>
          <w:b/>
          <w:color w:val="E36C0A" w:themeColor="accent6" w:themeShade="BF"/>
          <w:sz w:val="28"/>
          <w:szCs w:val="28"/>
        </w:rPr>
        <w:t>6 pattes</w:t>
      </w:r>
      <w:r w:rsidRPr="004E3AB9">
        <w:rPr>
          <w:rFonts w:ascii="Cursif" w:hAnsi="Cursif"/>
          <w:b/>
          <w:color w:val="E36C0A" w:themeColor="accent6" w:themeShade="BF"/>
          <w:sz w:val="28"/>
          <w:szCs w:val="28"/>
        </w:rPr>
        <w:t xml:space="preserve"> </w:t>
      </w:r>
      <w:r w:rsidRPr="004E3AB9">
        <w:rPr>
          <w:rFonts w:ascii="Cursif" w:hAnsi="Cursif"/>
          <w:sz w:val="28"/>
          <w:szCs w:val="28"/>
        </w:rPr>
        <w:t xml:space="preserve">et que son corps est composé de </w:t>
      </w:r>
      <w:r w:rsidRPr="004E3AB9">
        <w:rPr>
          <w:rFonts w:ascii="Cursif" w:hAnsi="Cursif"/>
          <w:b/>
          <w:color w:val="E36C0A" w:themeColor="accent6" w:themeShade="BF"/>
          <w:sz w:val="28"/>
          <w:szCs w:val="28"/>
        </w:rPr>
        <w:t>3 parties</w:t>
      </w:r>
      <w:r w:rsidRPr="004E3AB9">
        <w:rPr>
          <w:rFonts w:ascii="Cursif" w:hAnsi="Cursif"/>
          <w:b/>
          <w:color w:val="E36C0A" w:themeColor="accent6" w:themeShade="BF"/>
          <w:sz w:val="28"/>
          <w:szCs w:val="28"/>
        </w:rPr>
        <w:t>.</w:t>
      </w:r>
    </w:p>
    <w:p w:rsidR="004E3AB9" w:rsidRPr="004E3AB9" w:rsidRDefault="004E3AB9" w:rsidP="004E3AB9">
      <w:pPr>
        <w:rPr>
          <w:rFonts w:ascii="Cursif" w:hAnsi="Cursif"/>
          <w:sz w:val="28"/>
          <w:szCs w:val="28"/>
        </w:rPr>
      </w:pPr>
      <w:r w:rsidRPr="004E3AB9">
        <w:rPr>
          <w:rFonts w:ascii="Cursif" w:hAnsi="Cursif"/>
          <w:sz w:val="28"/>
          <w:szCs w:val="28"/>
        </w:rPr>
        <w:t xml:space="preserve">Sa </w:t>
      </w:r>
      <w:r w:rsidRPr="004E3AB9">
        <w:rPr>
          <w:rFonts w:ascii="Cursif" w:hAnsi="Cursif"/>
          <w:b/>
          <w:color w:val="E36C0A" w:themeColor="accent6" w:themeShade="BF"/>
          <w:sz w:val="28"/>
          <w:szCs w:val="28"/>
        </w:rPr>
        <w:t>larve</w:t>
      </w:r>
      <w:r w:rsidRPr="004E3AB9">
        <w:rPr>
          <w:rFonts w:ascii="Cursif" w:hAnsi="Cursif"/>
          <w:sz w:val="28"/>
          <w:szCs w:val="28"/>
        </w:rPr>
        <w:t xml:space="preserve"> naît dans </w:t>
      </w:r>
      <w:r w:rsidRPr="004E3AB9">
        <w:rPr>
          <w:rFonts w:ascii="Cursif" w:hAnsi="Cursif"/>
          <w:b/>
          <w:color w:val="E36C0A" w:themeColor="accent6" w:themeShade="BF"/>
          <w:sz w:val="28"/>
          <w:szCs w:val="28"/>
        </w:rPr>
        <w:t>l’</w:t>
      </w:r>
      <w:r w:rsidRPr="004E3AB9">
        <w:rPr>
          <w:rFonts w:ascii="Cursif" w:hAnsi="Cursif"/>
          <w:b/>
          <w:color w:val="E36C0A" w:themeColor="accent6" w:themeShade="BF"/>
          <w:sz w:val="28"/>
          <w:szCs w:val="28"/>
        </w:rPr>
        <w:t>eau</w:t>
      </w:r>
      <w:r w:rsidRPr="004E3AB9">
        <w:rPr>
          <w:rFonts w:ascii="Cursif" w:hAnsi="Cursif"/>
          <w:b/>
          <w:color w:val="E36C0A" w:themeColor="accent6" w:themeShade="BF"/>
          <w:sz w:val="28"/>
          <w:szCs w:val="28"/>
        </w:rPr>
        <w:t>.</w:t>
      </w:r>
    </w:p>
    <w:p w:rsidR="004E3AB9" w:rsidRPr="004E3AB9" w:rsidRDefault="004E3AB9" w:rsidP="004E3AB9">
      <w:pPr>
        <w:rPr>
          <w:rFonts w:ascii="Cursif" w:hAnsi="Cursif"/>
          <w:sz w:val="28"/>
          <w:szCs w:val="28"/>
        </w:rPr>
      </w:pPr>
      <w:r w:rsidRPr="004E3AB9">
        <w:rPr>
          <w:rFonts w:ascii="Cursif" w:hAnsi="Cursif"/>
          <w:sz w:val="28"/>
          <w:szCs w:val="28"/>
        </w:rPr>
        <w:t xml:space="preserve">Elle mange d’autres </w:t>
      </w:r>
      <w:r w:rsidRPr="004E3AB9">
        <w:rPr>
          <w:rFonts w:ascii="Cursif" w:hAnsi="Cursif"/>
          <w:b/>
          <w:color w:val="E36C0A" w:themeColor="accent6" w:themeShade="BF"/>
          <w:sz w:val="28"/>
          <w:szCs w:val="28"/>
        </w:rPr>
        <w:t>insectes</w:t>
      </w:r>
      <w:r w:rsidRPr="004E3AB9">
        <w:rPr>
          <w:rFonts w:ascii="Cursif" w:hAnsi="Cursif"/>
          <w:color w:val="E36C0A" w:themeColor="accent6" w:themeShade="BF"/>
          <w:sz w:val="28"/>
          <w:szCs w:val="28"/>
        </w:rPr>
        <w:t xml:space="preserve"> </w:t>
      </w:r>
      <w:r w:rsidRPr="004E3AB9">
        <w:rPr>
          <w:rFonts w:ascii="Cursif" w:hAnsi="Cursif"/>
          <w:sz w:val="28"/>
          <w:szCs w:val="28"/>
        </w:rPr>
        <w:t xml:space="preserve">et elle se fait manger par les </w:t>
      </w:r>
      <w:r w:rsidRPr="004E3AB9">
        <w:rPr>
          <w:rFonts w:ascii="Cursif" w:hAnsi="Cursif"/>
          <w:b/>
          <w:color w:val="E36C0A" w:themeColor="accent6" w:themeShade="BF"/>
          <w:sz w:val="28"/>
          <w:szCs w:val="28"/>
        </w:rPr>
        <w:t>oiseaux</w:t>
      </w:r>
      <w:r w:rsidRPr="004E3AB9">
        <w:rPr>
          <w:rFonts w:ascii="Cursif" w:hAnsi="Cursif"/>
          <w:sz w:val="28"/>
          <w:szCs w:val="28"/>
        </w:rPr>
        <w:t xml:space="preserve">, les </w:t>
      </w:r>
      <w:r w:rsidRPr="004E3AB9">
        <w:rPr>
          <w:rFonts w:ascii="Cursif" w:hAnsi="Cursif"/>
          <w:b/>
          <w:color w:val="E36C0A" w:themeColor="accent6" w:themeShade="BF"/>
          <w:sz w:val="28"/>
          <w:szCs w:val="28"/>
        </w:rPr>
        <w:t>grenouilles</w:t>
      </w:r>
      <w:r w:rsidRPr="004E3AB9">
        <w:rPr>
          <w:rFonts w:ascii="Cursif" w:hAnsi="Cursif"/>
          <w:color w:val="E36C0A" w:themeColor="accent6" w:themeShade="BF"/>
          <w:sz w:val="28"/>
          <w:szCs w:val="28"/>
        </w:rPr>
        <w:t xml:space="preserve"> </w:t>
      </w:r>
      <w:r w:rsidRPr="004E3AB9">
        <w:rPr>
          <w:rFonts w:ascii="Cursif" w:hAnsi="Cursif"/>
          <w:sz w:val="28"/>
          <w:szCs w:val="28"/>
        </w:rPr>
        <w:t xml:space="preserve">et les </w:t>
      </w:r>
      <w:r w:rsidRPr="004E3AB9">
        <w:rPr>
          <w:rFonts w:ascii="Cursif" w:hAnsi="Cursif"/>
          <w:b/>
          <w:color w:val="E36C0A" w:themeColor="accent6" w:themeShade="BF"/>
          <w:sz w:val="28"/>
          <w:szCs w:val="28"/>
        </w:rPr>
        <w:t>poissons</w:t>
      </w:r>
      <w:r w:rsidRPr="004E3AB9">
        <w:rPr>
          <w:rFonts w:ascii="Cursif" w:hAnsi="Cursif"/>
          <w:b/>
          <w:color w:val="E36C0A" w:themeColor="accent6" w:themeShade="BF"/>
          <w:sz w:val="28"/>
          <w:szCs w:val="28"/>
        </w:rPr>
        <w:t>.</w:t>
      </w:r>
    </w:p>
    <w:p w:rsidR="004E3AB9" w:rsidRPr="004E3AB9" w:rsidRDefault="004E3AB9" w:rsidP="004E3AB9">
      <w:pPr>
        <w:rPr>
          <w:rFonts w:ascii="Cursif" w:hAnsi="Cursif"/>
          <w:sz w:val="28"/>
          <w:szCs w:val="28"/>
        </w:rPr>
      </w:pPr>
      <w:r w:rsidRPr="004E3AB9">
        <w:rPr>
          <w:rFonts w:ascii="Cursif" w:hAnsi="Cursif"/>
          <w:sz w:val="28"/>
          <w:szCs w:val="28"/>
        </w:rPr>
        <w:t xml:space="preserve">La libellule existait déjà avant les </w:t>
      </w:r>
      <w:r w:rsidRPr="004E3AB9">
        <w:rPr>
          <w:rFonts w:ascii="Cursif" w:hAnsi="Cursif"/>
          <w:b/>
          <w:color w:val="E36C0A" w:themeColor="accent6" w:themeShade="BF"/>
          <w:sz w:val="28"/>
          <w:szCs w:val="28"/>
        </w:rPr>
        <w:t>dinosaures</w:t>
      </w:r>
      <w:r w:rsidRPr="004E3AB9">
        <w:rPr>
          <w:rFonts w:ascii="Cursif" w:hAnsi="Cursif"/>
          <w:color w:val="E36C0A" w:themeColor="accent6" w:themeShade="BF"/>
          <w:sz w:val="28"/>
          <w:szCs w:val="28"/>
        </w:rPr>
        <w:t>,</w:t>
      </w:r>
      <w:r w:rsidRPr="004E3AB9">
        <w:rPr>
          <w:rFonts w:ascii="Cursif" w:hAnsi="Cursif"/>
          <w:sz w:val="28"/>
          <w:szCs w:val="28"/>
        </w:rPr>
        <w:t xml:space="preserve"> </w:t>
      </w:r>
      <w:r w:rsidRPr="004E3AB9">
        <w:rPr>
          <w:rFonts w:ascii="Cursif" w:hAnsi="Cursif"/>
          <w:sz w:val="28"/>
          <w:szCs w:val="28"/>
        </w:rPr>
        <w:t xml:space="preserve">mais elle était beaucoup plus </w:t>
      </w:r>
      <w:proofErr w:type="gramStart"/>
      <w:r w:rsidRPr="004E3AB9">
        <w:rPr>
          <w:rFonts w:ascii="Cursif" w:hAnsi="Cursif"/>
          <w:b/>
          <w:color w:val="E36C0A" w:themeColor="accent6" w:themeShade="BF"/>
          <w:sz w:val="28"/>
          <w:szCs w:val="28"/>
        </w:rPr>
        <w:t>grande</w:t>
      </w:r>
      <w:r w:rsidRPr="004E3AB9">
        <w:rPr>
          <w:rFonts w:ascii="Cursif" w:hAnsi="Cursif"/>
          <w:sz w:val="28"/>
          <w:szCs w:val="28"/>
        </w:rPr>
        <w:t>(</w:t>
      </w:r>
      <w:proofErr w:type="gramEnd"/>
      <w:r w:rsidRPr="004E3AB9">
        <w:rPr>
          <w:rFonts w:ascii="Cursif" w:hAnsi="Cursif"/>
          <w:sz w:val="28"/>
          <w:szCs w:val="28"/>
        </w:rPr>
        <w:t>presque de la taille d’un enfant !).</w:t>
      </w:r>
    </w:p>
    <w:p w:rsidR="004E3AB9" w:rsidRPr="004E3AB9" w:rsidRDefault="004E3AB9" w:rsidP="004E3AB9">
      <w:pPr>
        <w:rPr>
          <w:rFonts w:ascii="Cursif" w:hAnsi="Cursif"/>
          <w:sz w:val="28"/>
          <w:szCs w:val="28"/>
        </w:rPr>
      </w:pPr>
      <w:r w:rsidRPr="004E3AB9">
        <w:rPr>
          <w:rFonts w:ascii="Cursif" w:hAnsi="Cursif"/>
          <w:sz w:val="28"/>
          <w:szCs w:val="28"/>
        </w:rPr>
        <w:t xml:space="preserve">Un autre insecte lui ressemble beaucoup, mais vit moins longtemps et vole moins vite : c’est la </w:t>
      </w:r>
      <w:r w:rsidRPr="004E3AB9">
        <w:rPr>
          <w:rFonts w:ascii="Cursif" w:hAnsi="Cursif"/>
          <w:b/>
          <w:color w:val="E36C0A" w:themeColor="accent6" w:themeShade="BF"/>
          <w:sz w:val="28"/>
          <w:szCs w:val="28"/>
        </w:rPr>
        <w:t>demoiselle</w:t>
      </w:r>
      <w:r w:rsidRPr="004E3AB9">
        <w:rPr>
          <w:rFonts w:ascii="Cursif" w:hAnsi="Cursif"/>
          <w:sz w:val="28"/>
          <w:szCs w:val="28"/>
        </w:rPr>
        <w:t>, qui ne vit qu’une seule journée !</w:t>
      </w:r>
    </w:p>
    <w:p w:rsidR="004E3AB9" w:rsidRPr="00187126" w:rsidRDefault="004E3AB9">
      <w:pPr>
        <w:rPr>
          <w:rFonts w:ascii="Cursif" w:hAnsi="Cursif"/>
        </w:rPr>
      </w:pPr>
    </w:p>
    <w:sectPr w:rsidR="004E3AB9" w:rsidRPr="00187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f">
    <w:panose1 w:val="020B0603050302020204"/>
    <w:charset w:val="00"/>
    <w:family w:val="swiss"/>
    <w:pitch w:val="variable"/>
    <w:sig w:usb0="A000002F" w:usb1="0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126"/>
    <w:rsid w:val="00187126"/>
    <w:rsid w:val="004E3AB9"/>
    <w:rsid w:val="006E7E3F"/>
    <w:rsid w:val="007A51D1"/>
    <w:rsid w:val="00D5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3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3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Marie-Aude Lhotellery</dc:creator>
  <cp:lastModifiedBy>Marie-Aude Lhotellery</cp:lastModifiedBy>
  <cp:revision>3</cp:revision>
  <dcterms:created xsi:type="dcterms:W3CDTF">2016-09-08T07:36:00Z</dcterms:created>
  <dcterms:modified xsi:type="dcterms:W3CDTF">2016-09-08T21:38:00Z</dcterms:modified>
</cp:coreProperties>
</file>