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5B" w:rsidRDefault="006137F9" w:rsidP="00AA135B">
      <w:pPr>
        <w:pStyle w:val="Sansinterligne"/>
        <w:spacing w:after="60"/>
        <w:ind w:left="426" w:right="284" w:firstLine="142"/>
        <w:jc w:val="both"/>
        <w:rPr>
          <w:rFonts w:asciiTheme="minorHAnsi" w:hAnsiTheme="minorHAnsi"/>
        </w:rPr>
      </w:pPr>
      <w:r>
        <w:rPr>
          <w:rFonts w:asciiTheme="minorHAnsi" w:hAnsiTheme="minorHAnsi"/>
        </w:rPr>
        <w:t>Le 2 février 2015</w:t>
      </w:r>
      <w:r w:rsidR="009E5FB9" w:rsidRPr="00AA135B">
        <w:rPr>
          <w:rFonts w:asciiTheme="minorHAnsi" w:hAnsiTheme="minorHAnsi"/>
        </w:rPr>
        <w:t xml:space="preserve">, </w:t>
      </w:r>
      <w:r>
        <w:rPr>
          <w:rFonts w:asciiTheme="minorHAnsi" w:hAnsiTheme="minorHAnsi"/>
        </w:rPr>
        <w:t>après</w:t>
      </w:r>
      <w:r w:rsidRPr="00AA135B">
        <w:rPr>
          <w:rFonts w:asciiTheme="minorHAnsi" w:hAnsiTheme="minorHAnsi"/>
        </w:rPr>
        <w:t xml:space="preserve"> la lecture de </w:t>
      </w:r>
      <w:proofErr w:type="spellStart"/>
      <w:r w:rsidRPr="00AA135B">
        <w:rPr>
          <w:rFonts w:asciiTheme="minorHAnsi" w:hAnsiTheme="minorHAnsi"/>
          <w:i/>
        </w:rPr>
        <w:t>Hotsumujôshin</w:t>
      </w:r>
      <w:proofErr w:type="spellEnd"/>
      <w:r w:rsidRPr="00AA135B">
        <w:rPr>
          <w:rFonts w:asciiTheme="minorHAnsi" w:hAnsiTheme="minorHAnsi"/>
        </w:rPr>
        <w:t xml:space="preserve"> (le déploiement du cœur sans au-delà), un des textes du </w:t>
      </w:r>
      <w:proofErr w:type="spellStart"/>
      <w:r w:rsidRPr="00AA135B">
        <w:rPr>
          <w:rFonts w:asciiTheme="minorHAnsi" w:hAnsiTheme="minorHAnsi"/>
        </w:rPr>
        <w:t>Shôbôgenzô</w:t>
      </w:r>
      <w:proofErr w:type="spellEnd"/>
      <w:r>
        <w:rPr>
          <w:rFonts w:asciiTheme="minorHAnsi" w:hAnsiTheme="minorHAnsi"/>
        </w:rPr>
        <w:t xml:space="preserve"> de maître </w:t>
      </w:r>
      <w:proofErr w:type="spellStart"/>
      <w:r>
        <w:rPr>
          <w:rFonts w:asciiTheme="minorHAnsi" w:hAnsiTheme="minorHAnsi"/>
        </w:rPr>
        <w:t>Dôgen</w:t>
      </w:r>
      <w:proofErr w:type="spellEnd"/>
      <w:r>
        <w:rPr>
          <w:rFonts w:asciiTheme="minorHAnsi" w:hAnsiTheme="minorHAnsi"/>
        </w:rPr>
        <w:t>,</w:t>
      </w:r>
      <w:r w:rsidRPr="00AA135B">
        <w:rPr>
          <w:rFonts w:asciiTheme="minorHAnsi" w:hAnsiTheme="minorHAnsi"/>
        </w:rPr>
        <w:t xml:space="preserve"> </w:t>
      </w:r>
      <w:proofErr w:type="spellStart"/>
      <w:r w:rsidR="009E5FB9" w:rsidRPr="00AA135B">
        <w:rPr>
          <w:rFonts w:asciiTheme="minorHAnsi" w:hAnsiTheme="minorHAnsi"/>
        </w:rPr>
        <w:t>Barbâtre</w:t>
      </w:r>
      <w:proofErr w:type="spellEnd"/>
      <w:r w:rsidR="009E5FB9" w:rsidRPr="00AA135B">
        <w:rPr>
          <w:rFonts w:asciiTheme="minorHAnsi" w:hAnsiTheme="minorHAnsi"/>
        </w:rPr>
        <w:t xml:space="preserve"> (François Aubin) a fait un exposé sur quelques peintures de l'exposition qui venait d'avoir lieu au musée Cernuschi</w:t>
      </w:r>
      <w:r w:rsidR="009E5FB9" w:rsidRPr="00AA135B">
        <w:rPr>
          <w:rStyle w:val="Appelnotedebasdep"/>
          <w:rFonts w:asciiTheme="minorHAnsi" w:hAnsiTheme="minorHAnsi"/>
        </w:rPr>
        <w:footnoteReference w:id="1"/>
      </w:r>
      <w:r>
        <w:rPr>
          <w:rFonts w:asciiTheme="minorHAnsi" w:hAnsiTheme="minorHAnsi"/>
        </w:rPr>
        <w:t>.</w:t>
      </w:r>
      <w:r w:rsidR="00AA135B">
        <w:rPr>
          <w:rFonts w:asciiTheme="minorHAnsi" w:hAnsiTheme="minorHAnsi"/>
        </w:rPr>
        <w:t xml:space="preserve"> </w:t>
      </w:r>
      <w:r>
        <w:rPr>
          <w:rFonts w:asciiTheme="minorHAnsi" w:hAnsiTheme="minorHAnsi"/>
        </w:rPr>
        <w:t>C'était</w:t>
      </w:r>
      <w:r w:rsidR="00AA135B">
        <w:rPr>
          <w:rFonts w:asciiTheme="minorHAnsi" w:hAnsiTheme="minorHAnsi"/>
        </w:rPr>
        <w:t xml:space="preserve"> </w:t>
      </w:r>
      <w:r>
        <w:rPr>
          <w:rFonts w:asciiTheme="minorHAnsi" w:hAnsiTheme="minorHAnsi"/>
        </w:rPr>
        <w:t>lors</w:t>
      </w:r>
      <w:r w:rsidR="009E5FB9" w:rsidRPr="00AA135B">
        <w:rPr>
          <w:rFonts w:asciiTheme="minorHAnsi" w:hAnsiTheme="minorHAnsi"/>
        </w:rPr>
        <w:t xml:space="preserve"> de l'atelier animé par Yoko </w:t>
      </w:r>
      <w:proofErr w:type="spellStart"/>
      <w:r w:rsidR="009E5FB9" w:rsidRPr="00AA135B">
        <w:rPr>
          <w:rFonts w:asciiTheme="minorHAnsi" w:hAnsiTheme="minorHAnsi"/>
        </w:rPr>
        <w:t>Orimo</w:t>
      </w:r>
      <w:proofErr w:type="spellEnd"/>
      <w:r w:rsidR="00AA135B">
        <w:rPr>
          <w:rFonts w:asciiTheme="minorHAnsi" w:hAnsiTheme="minorHAnsi"/>
        </w:rPr>
        <w:t xml:space="preserve"> </w:t>
      </w:r>
      <w:r>
        <w:rPr>
          <w:rFonts w:asciiTheme="minorHAnsi" w:hAnsiTheme="minorHAnsi"/>
        </w:rPr>
        <w:t>à</w:t>
      </w:r>
      <w:r w:rsidR="00AA135B">
        <w:rPr>
          <w:rFonts w:asciiTheme="minorHAnsi" w:hAnsiTheme="minorHAnsi"/>
        </w:rPr>
        <w:t xml:space="preserve"> </w:t>
      </w:r>
      <w:r w:rsidR="009E5FB9" w:rsidRPr="00AA135B">
        <w:rPr>
          <w:rFonts w:asciiTheme="minorHAnsi" w:hAnsiTheme="minorHAnsi"/>
        </w:rPr>
        <w:t>l'Institut d'Études Bouddhiques</w:t>
      </w:r>
      <w:r>
        <w:rPr>
          <w:rFonts w:asciiTheme="minorHAnsi" w:hAnsiTheme="minorHAnsi"/>
        </w:rPr>
        <w:t xml:space="preserve"> à Paris</w:t>
      </w:r>
      <w:r w:rsidR="00424A9E">
        <w:rPr>
          <w:rFonts w:asciiTheme="minorHAnsi" w:hAnsiTheme="minorHAnsi"/>
        </w:rPr>
        <w:t>, nous étions une douzaine de participants</w:t>
      </w:r>
      <w:r w:rsidR="00AA135B" w:rsidRPr="00AA135B">
        <w:rPr>
          <w:rFonts w:asciiTheme="minorHAnsi" w:hAnsiTheme="minorHAnsi"/>
        </w:rPr>
        <w:t>.</w:t>
      </w:r>
      <w:r w:rsidR="00855C3B">
        <w:rPr>
          <w:rFonts w:asciiTheme="minorHAnsi" w:hAnsiTheme="minorHAnsi"/>
        </w:rPr>
        <w:t xml:space="preserve"> </w:t>
      </w:r>
      <w:proofErr w:type="spellStart"/>
      <w:r w:rsidR="00855C3B">
        <w:rPr>
          <w:rFonts w:asciiTheme="minorHAnsi" w:hAnsiTheme="minorHAnsi"/>
        </w:rPr>
        <w:t>Barbâtre</w:t>
      </w:r>
      <w:proofErr w:type="spellEnd"/>
      <w:r w:rsidR="00855C3B">
        <w:rPr>
          <w:rFonts w:asciiTheme="minorHAnsi" w:hAnsiTheme="minorHAnsi"/>
        </w:rPr>
        <w:t xml:space="preserve"> a souvent pointé son doigt sur une partie de peinture</w:t>
      </w:r>
      <w:r w:rsidR="00424A9E">
        <w:rPr>
          <w:rFonts w:asciiTheme="minorHAnsi" w:hAnsiTheme="minorHAnsi"/>
        </w:rPr>
        <w:t>,</w:t>
      </w:r>
      <w:r w:rsidR="00855C3B">
        <w:rPr>
          <w:rFonts w:asciiTheme="minorHAnsi" w:hAnsiTheme="minorHAnsi"/>
        </w:rPr>
        <w:t xml:space="preserve"> et j'ai essayé comme je pouvais de décrire l'endroit entre crochets.</w:t>
      </w:r>
      <w:r w:rsidR="00424A9E">
        <w:rPr>
          <w:rFonts w:asciiTheme="minorHAnsi" w:hAnsiTheme="minorHAnsi"/>
        </w:rPr>
        <w:t xml:space="preserve"> Pour la transcription il m'a apporté des précisions sur l'orthographe du fameux "Font sans fond", j'ai intégré son explication.</w:t>
      </w:r>
    </w:p>
    <w:p w:rsidR="00D13B94" w:rsidRDefault="006137F9" w:rsidP="00AA135B">
      <w:pPr>
        <w:pStyle w:val="Sansinterligne"/>
        <w:spacing w:after="60"/>
        <w:ind w:left="426" w:right="284" w:firstLine="142"/>
        <w:jc w:val="both"/>
        <w:rPr>
          <w:rFonts w:asciiTheme="minorHAnsi" w:hAnsiTheme="minorHAnsi"/>
        </w:rPr>
      </w:pPr>
      <w:r>
        <w:rPr>
          <w:rFonts w:asciiTheme="minorHAnsi" w:hAnsiTheme="minorHAnsi"/>
        </w:rPr>
        <w:t>Pour développer quelques points clés</w:t>
      </w:r>
      <w:r w:rsidR="00D13B94">
        <w:rPr>
          <w:rFonts w:asciiTheme="minorHAnsi" w:hAnsiTheme="minorHAnsi"/>
        </w:rPr>
        <w:t xml:space="preserve">, des </w:t>
      </w:r>
      <w:r>
        <w:rPr>
          <w:rFonts w:asciiTheme="minorHAnsi" w:hAnsiTheme="minorHAnsi"/>
        </w:rPr>
        <w:t>extraits</w:t>
      </w:r>
      <w:r w:rsidR="00D13B94">
        <w:rPr>
          <w:rFonts w:asciiTheme="minorHAnsi" w:hAnsiTheme="minorHAnsi"/>
        </w:rPr>
        <w:t xml:space="preserve"> d'entretiens </w:t>
      </w:r>
      <w:r w:rsidR="009A7F21">
        <w:rPr>
          <w:rFonts w:asciiTheme="minorHAnsi" w:hAnsiTheme="minorHAnsi"/>
        </w:rPr>
        <w:t xml:space="preserve">de </w:t>
      </w:r>
      <w:proofErr w:type="spellStart"/>
      <w:r w:rsidR="009A7F21">
        <w:rPr>
          <w:rFonts w:asciiTheme="minorHAnsi" w:hAnsiTheme="minorHAnsi"/>
        </w:rPr>
        <w:t>Barbâtre</w:t>
      </w:r>
      <w:proofErr w:type="spellEnd"/>
      <w:r w:rsidR="009A7F21">
        <w:rPr>
          <w:rFonts w:asciiTheme="minorHAnsi" w:hAnsiTheme="minorHAnsi"/>
        </w:rPr>
        <w:t xml:space="preserve"> avec d'autres personnes (qui figurent sur internet</w:t>
      </w:r>
      <w:r w:rsidR="000D652B">
        <w:rPr>
          <w:rStyle w:val="Appelnotedebasdep"/>
          <w:rFonts w:asciiTheme="minorHAnsi" w:hAnsiTheme="minorHAnsi"/>
        </w:rPr>
        <w:footnoteReference w:id="2"/>
      </w:r>
      <w:r w:rsidR="009A7F21">
        <w:rPr>
          <w:rFonts w:asciiTheme="minorHAnsi" w:hAnsiTheme="minorHAnsi"/>
        </w:rPr>
        <w:t>)</w:t>
      </w:r>
      <w:r w:rsidR="00CF627A">
        <w:rPr>
          <w:rFonts w:asciiTheme="minorHAnsi" w:hAnsiTheme="minorHAnsi"/>
        </w:rPr>
        <w:t xml:space="preserve"> </w:t>
      </w:r>
      <w:r>
        <w:rPr>
          <w:rFonts w:asciiTheme="minorHAnsi" w:hAnsiTheme="minorHAnsi"/>
        </w:rPr>
        <w:t>ont été mis en note</w:t>
      </w:r>
      <w:r w:rsidR="009A7F21">
        <w:rPr>
          <w:rFonts w:asciiTheme="minorHAnsi" w:hAnsiTheme="minorHAnsi"/>
        </w:rPr>
        <w:t xml:space="preserve"> </w:t>
      </w:r>
      <w:r w:rsidR="00CF627A">
        <w:rPr>
          <w:rFonts w:asciiTheme="minorHAnsi" w:hAnsiTheme="minorHAnsi"/>
        </w:rPr>
        <w:t>;</w:t>
      </w:r>
      <w:r w:rsidR="00D13B94">
        <w:rPr>
          <w:rFonts w:asciiTheme="minorHAnsi" w:hAnsiTheme="minorHAnsi"/>
        </w:rPr>
        <w:t xml:space="preserve"> et</w:t>
      </w:r>
      <w:r w:rsidR="00D13B94" w:rsidRPr="00D13B94">
        <w:rPr>
          <w:rFonts w:asciiTheme="minorHAnsi" w:hAnsiTheme="minorHAnsi"/>
        </w:rPr>
        <w:t xml:space="preserve"> </w:t>
      </w:r>
      <w:r w:rsidR="00D13B94">
        <w:rPr>
          <w:rFonts w:asciiTheme="minorHAnsi" w:hAnsiTheme="minorHAnsi"/>
        </w:rPr>
        <w:t>a</w:t>
      </w:r>
      <w:r w:rsidR="00D13B94" w:rsidRPr="00AA135B">
        <w:rPr>
          <w:rFonts w:asciiTheme="minorHAnsi" w:hAnsiTheme="minorHAnsi"/>
        </w:rPr>
        <w:t xml:space="preserve">près l'exposé </w:t>
      </w:r>
      <w:r w:rsidR="009A7F21">
        <w:rPr>
          <w:rFonts w:asciiTheme="minorHAnsi" w:hAnsiTheme="minorHAnsi"/>
        </w:rPr>
        <w:t xml:space="preserve">figure </w:t>
      </w:r>
      <w:r w:rsidRPr="00AA135B">
        <w:rPr>
          <w:rFonts w:asciiTheme="minorHAnsi" w:hAnsiTheme="minorHAnsi"/>
        </w:rPr>
        <w:t xml:space="preserve">une intervention </w:t>
      </w:r>
      <w:r>
        <w:rPr>
          <w:rFonts w:asciiTheme="minorHAnsi" w:hAnsiTheme="minorHAnsi"/>
        </w:rPr>
        <w:t xml:space="preserve">de </w:t>
      </w:r>
      <w:proofErr w:type="spellStart"/>
      <w:r>
        <w:rPr>
          <w:rFonts w:asciiTheme="minorHAnsi" w:hAnsiTheme="minorHAnsi"/>
        </w:rPr>
        <w:t>Barbâtre</w:t>
      </w:r>
      <w:proofErr w:type="spellEnd"/>
      <w:r>
        <w:rPr>
          <w:rFonts w:asciiTheme="minorHAnsi" w:hAnsiTheme="minorHAnsi"/>
        </w:rPr>
        <w:t xml:space="preserve"> faite</w:t>
      </w:r>
      <w:r w:rsidRPr="00AA135B">
        <w:rPr>
          <w:rFonts w:asciiTheme="minorHAnsi" w:hAnsiTheme="minorHAnsi"/>
        </w:rPr>
        <w:t xml:space="preserve"> lors d</w:t>
      </w:r>
      <w:r>
        <w:rPr>
          <w:rFonts w:asciiTheme="minorHAnsi" w:hAnsiTheme="minorHAnsi"/>
        </w:rPr>
        <w:t>e la</w:t>
      </w:r>
      <w:r w:rsidRPr="00AA135B">
        <w:rPr>
          <w:rFonts w:asciiTheme="minorHAnsi" w:hAnsiTheme="minorHAnsi"/>
        </w:rPr>
        <w:t xml:space="preserve"> séance </w:t>
      </w:r>
      <w:r>
        <w:rPr>
          <w:rFonts w:asciiTheme="minorHAnsi" w:hAnsiTheme="minorHAnsi"/>
        </w:rPr>
        <w:t xml:space="preserve">du 3 février 2014 </w:t>
      </w:r>
      <w:r w:rsidR="00D13B94">
        <w:rPr>
          <w:rFonts w:asciiTheme="minorHAnsi" w:hAnsiTheme="minorHAnsi"/>
        </w:rPr>
        <w:t>à propos</w:t>
      </w:r>
      <w:r w:rsidR="009A7F21">
        <w:rPr>
          <w:rFonts w:asciiTheme="minorHAnsi" w:hAnsiTheme="minorHAnsi"/>
        </w:rPr>
        <w:t xml:space="preserve"> de</w:t>
      </w:r>
      <w:r w:rsidR="00D13B94" w:rsidRPr="00AA135B">
        <w:rPr>
          <w:rFonts w:asciiTheme="minorHAnsi" w:hAnsiTheme="minorHAnsi"/>
        </w:rPr>
        <w:t xml:space="preserve"> peintures américaines et chinoises</w:t>
      </w:r>
      <w:r w:rsidR="009A7F21">
        <w:rPr>
          <w:rFonts w:asciiTheme="minorHAnsi" w:hAnsiTheme="minorHAnsi"/>
        </w:rPr>
        <w:t xml:space="preserve"> contemporaines</w:t>
      </w:r>
      <w:r>
        <w:rPr>
          <w:rFonts w:asciiTheme="minorHAnsi" w:hAnsiTheme="minorHAnsi"/>
        </w:rPr>
        <w:t>.</w:t>
      </w:r>
    </w:p>
    <w:p w:rsidR="00AA135B" w:rsidRDefault="00AA135B" w:rsidP="00AA135B">
      <w:pPr>
        <w:pStyle w:val="Sansinterligne"/>
        <w:spacing w:after="60"/>
        <w:ind w:left="426" w:right="284" w:firstLine="142"/>
        <w:jc w:val="both"/>
        <w:rPr>
          <w:rFonts w:asciiTheme="minorHAnsi" w:hAnsiTheme="minorHAnsi"/>
        </w:rPr>
      </w:pPr>
      <w:r w:rsidRPr="00AA135B">
        <w:rPr>
          <w:rFonts w:asciiTheme="minorHAnsi" w:hAnsiTheme="minorHAnsi"/>
        </w:rPr>
        <w:t xml:space="preserve">La liste des peintures commentées se trouve tout à la fin avec des indications sur les peintres ou sur les peintures. </w:t>
      </w:r>
    </w:p>
    <w:p w:rsidR="00D13B94" w:rsidRDefault="00D13B94" w:rsidP="00FF64B4">
      <w:pPr>
        <w:pStyle w:val="Sansinterligne"/>
        <w:ind w:left="426" w:right="284" w:firstLine="142"/>
        <w:jc w:val="both"/>
        <w:rPr>
          <w:rFonts w:asciiTheme="minorHAnsi" w:hAnsiTheme="minorHAnsi"/>
        </w:rPr>
      </w:pPr>
      <w:r>
        <w:rPr>
          <w:rFonts w:asciiTheme="minorHAnsi" w:hAnsiTheme="minorHAnsi"/>
        </w:rPr>
        <w:t xml:space="preserve">                                                                                               Christiane </w:t>
      </w:r>
      <w:proofErr w:type="spellStart"/>
      <w:r>
        <w:rPr>
          <w:rFonts w:asciiTheme="minorHAnsi" w:hAnsiTheme="minorHAnsi"/>
        </w:rPr>
        <w:t>Marmèche</w:t>
      </w:r>
      <w:proofErr w:type="spellEnd"/>
    </w:p>
    <w:p w:rsidR="009E5FB9" w:rsidRPr="00AA135B" w:rsidRDefault="009E5FB9" w:rsidP="00AA135B">
      <w:pPr>
        <w:pStyle w:val="Sansinterligne"/>
        <w:ind w:left="426" w:right="284" w:firstLine="142"/>
        <w:jc w:val="both"/>
        <w:rPr>
          <w:rFonts w:asciiTheme="minorHAnsi" w:hAnsiTheme="minorHAnsi"/>
        </w:rPr>
      </w:pPr>
    </w:p>
    <w:p w:rsidR="009E5FB9" w:rsidRDefault="009E5FB9" w:rsidP="00170AE4">
      <w:pPr>
        <w:pStyle w:val="Sansinterligne"/>
        <w:jc w:val="center"/>
        <w:rPr>
          <w:rFonts w:asciiTheme="minorHAnsi" w:hAnsiTheme="minorHAnsi"/>
          <w:b/>
          <w:sz w:val="24"/>
          <w:szCs w:val="24"/>
        </w:rPr>
      </w:pPr>
    </w:p>
    <w:p w:rsidR="00170AE4" w:rsidRPr="00170AE4" w:rsidRDefault="00170AE4" w:rsidP="00170AE4">
      <w:pPr>
        <w:spacing w:after="0" w:line="240" w:lineRule="auto"/>
        <w:jc w:val="center"/>
        <w:outlineLvl w:val="1"/>
        <w:rPr>
          <w:rFonts w:eastAsia="Times New Roman"/>
          <w:b/>
          <w:bCs/>
          <w:sz w:val="32"/>
          <w:szCs w:val="32"/>
        </w:rPr>
      </w:pPr>
      <w:r w:rsidRPr="00170AE4">
        <w:rPr>
          <w:rStyle w:val="lev"/>
          <w:sz w:val="32"/>
          <w:szCs w:val="32"/>
        </w:rPr>
        <w:t>Le Japon au fil des saisons au Musée Cernuschi</w:t>
      </w:r>
      <w:r w:rsidRPr="00170AE4">
        <w:rPr>
          <w:b/>
          <w:sz w:val="32"/>
          <w:szCs w:val="32"/>
        </w:rPr>
        <w:t xml:space="preserve"> </w:t>
      </w:r>
    </w:p>
    <w:p w:rsidR="00170AE4" w:rsidRPr="00170AE4" w:rsidRDefault="00170AE4" w:rsidP="005456FE">
      <w:pPr>
        <w:pStyle w:val="Titre1"/>
        <w:spacing w:before="360" w:after="240"/>
        <w:jc w:val="center"/>
        <w:rPr>
          <w:rFonts w:asciiTheme="minorHAnsi" w:hAnsiTheme="minorHAnsi"/>
          <w:color w:val="auto"/>
          <w:sz w:val="32"/>
          <w:szCs w:val="32"/>
        </w:rPr>
      </w:pPr>
      <w:r w:rsidRPr="00170AE4">
        <w:rPr>
          <w:rFonts w:asciiTheme="minorHAnsi" w:hAnsiTheme="minorHAnsi"/>
          <w:color w:val="auto"/>
          <w:sz w:val="32"/>
          <w:szCs w:val="32"/>
        </w:rPr>
        <w:t xml:space="preserve">Exposé du peintre </w:t>
      </w:r>
      <w:proofErr w:type="spellStart"/>
      <w:r w:rsidRPr="00170AE4">
        <w:rPr>
          <w:rFonts w:asciiTheme="minorHAnsi" w:hAnsiTheme="minorHAnsi"/>
          <w:color w:val="auto"/>
          <w:sz w:val="32"/>
          <w:szCs w:val="32"/>
        </w:rPr>
        <w:t>Barbâtre</w:t>
      </w:r>
      <w:proofErr w:type="spellEnd"/>
    </w:p>
    <w:p w:rsidR="00170AE4" w:rsidRPr="005456FE" w:rsidRDefault="004B19C0" w:rsidP="005456FE">
      <w:pPr>
        <w:spacing w:after="360"/>
        <w:jc w:val="center"/>
        <w:rPr>
          <w:sz w:val="26"/>
          <w:szCs w:val="26"/>
        </w:rPr>
      </w:pPr>
      <w:r>
        <w:rPr>
          <w:sz w:val="26"/>
          <w:szCs w:val="26"/>
        </w:rPr>
        <w:t>C</w:t>
      </w:r>
      <w:r w:rsidR="005456FE" w:rsidRPr="005456FE">
        <w:rPr>
          <w:sz w:val="26"/>
          <w:szCs w:val="26"/>
        </w:rPr>
        <w:t>omplément</w:t>
      </w:r>
      <w:r w:rsidR="00170AE4" w:rsidRPr="005456FE">
        <w:rPr>
          <w:sz w:val="26"/>
          <w:szCs w:val="26"/>
        </w:rPr>
        <w:t xml:space="preserve"> </w:t>
      </w:r>
      <w:r w:rsidR="00033AF6">
        <w:rPr>
          <w:sz w:val="26"/>
          <w:szCs w:val="26"/>
        </w:rPr>
        <w:t>sur la peinture américaine</w:t>
      </w:r>
      <w:r>
        <w:rPr>
          <w:sz w:val="26"/>
          <w:szCs w:val="26"/>
        </w:rPr>
        <w:t xml:space="preserve"> et chinoise actuelles</w:t>
      </w:r>
    </w:p>
    <w:p w:rsidR="009E5FB9" w:rsidRPr="002E1DE4" w:rsidRDefault="00170AE4" w:rsidP="00C408D0">
      <w:pPr>
        <w:ind w:firstLine="142"/>
        <w:jc w:val="both"/>
        <w:rPr>
          <w:rFonts w:ascii="Times New Roman" w:hAnsi="Times New Roman" w:cs="Times New Roman"/>
          <w:sz w:val="24"/>
          <w:szCs w:val="24"/>
        </w:rPr>
      </w:pPr>
      <w:r w:rsidRPr="002C14B1">
        <w:rPr>
          <w:rFonts w:ascii="Times New Roman" w:hAnsi="Times New Roman" w:cs="Times New Roman"/>
          <w:sz w:val="24"/>
          <w:szCs w:val="24"/>
        </w:rPr>
        <w:t xml:space="preserve"> </w:t>
      </w:r>
      <w:r w:rsidR="002E1DE4">
        <w:rPr>
          <w:rFonts w:ascii="Times New Roman" w:hAnsi="Times New Roman" w:cs="Times New Roman"/>
          <w:sz w:val="24"/>
          <w:szCs w:val="24"/>
        </w:rPr>
        <w:t xml:space="preserve">Je vais </w:t>
      </w:r>
      <w:r w:rsidR="002E1DE4" w:rsidRPr="002E1DE4">
        <w:rPr>
          <w:rFonts w:ascii="Times New Roman" w:hAnsi="Times New Roman" w:cs="Times New Roman"/>
          <w:sz w:val="24"/>
          <w:szCs w:val="24"/>
        </w:rPr>
        <w:t xml:space="preserve">vous montrer quelques reproductions de tableaux qui ont été exposés récemment au musée </w:t>
      </w:r>
      <w:r w:rsidR="002E1DE4" w:rsidRPr="002E1DE4">
        <w:rPr>
          <w:rStyle w:val="lev"/>
          <w:rFonts w:ascii="Times New Roman" w:hAnsi="Times New Roman" w:cs="Times New Roman"/>
          <w:b w:val="0"/>
          <w:sz w:val="24"/>
          <w:szCs w:val="24"/>
        </w:rPr>
        <w:t>Cernuschi</w:t>
      </w:r>
      <w:r w:rsidR="002E1DE4" w:rsidRPr="002E1DE4">
        <w:rPr>
          <w:rFonts w:ascii="Times New Roman" w:hAnsi="Times New Roman" w:cs="Times New Roman"/>
          <w:b/>
          <w:sz w:val="24"/>
          <w:szCs w:val="24"/>
        </w:rPr>
        <w:t>.</w:t>
      </w:r>
      <w:r w:rsidR="002E1DE4" w:rsidRPr="002E1DE4">
        <w:rPr>
          <w:rFonts w:ascii="Times New Roman" w:hAnsi="Times New Roman" w:cs="Times New Roman"/>
          <w:sz w:val="24"/>
          <w:szCs w:val="24"/>
        </w:rPr>
        <w:t xml:space="preserve"> Vous êtes plusieurs à avoir vu cette exposition. C'était une énorme exposition, avec des textes, dont la préface de Jean-Noël Robert qui n'expliquait rien moins que comment l'inanimé enseigne la Loi, ce qui est vraiment très complexe !</w:t>
      </w:r>
    </w:p>
    <w:p w:rsidR="002E1DE4" w:rsidRPr="002E1DE4" w:rsidRDefault="002E1DE4" w:rsidP="002E1DE4">
      <w:pPr>
        <w:spacing w:after="120"/>
        <w:ind w:firstLine="142"/>
        <w:jc w:val="both"/>
        <w:rPr>
          <w:rFonts w:ascii="Times New Roman" w:hAnsi="Times New Roman" w:cs="Times New Roman"/>
          <w:sz w:val="24"/>
          <w:szCs w:val="24"/>
        </w:rPr>
      </w:pPr>
      <w:r w:rsidRPr="002E1DE4">
        <w:rPr>
          <w:rFonts w:ascii="Times New Roman" w:hAnsi="Times New Roman" w:cs="Times New Roman"/>
          <w:sz w:val="24"/>
          <w:szCs w:val="24"/>
        </w:rPr>
        <w:t xml:space="preserve">Ce qui était passionnant pour un peintre, c'était une collection privée américaine qui montrait des tableaux un peu spécifiques d'un moment donné de la peinture japonaise. Il s'agit du moment où, avec l'ère Meiji, le Japon s'ouvre aux influences occidentales. Déjà auparavant, par le port de Nagasaki </w:t>
      </w:r>
      <w:r w:rsidR="005A4DE2">
        <w:rPr>
          <w:rFonts w:ascii="Times New Roman" w:hAnsi="Times New Roman" w:cs="Times New Roman"/>
          <w:sz w:val="24"/>
          <w:szCs w:val="24"/>
        </w:rPr>
        <w:t>d</w:t>
      </w:r>
      <w:r w:rsidRPr="002E1DE4">
        <w:rPr>
          <w:rFonts w:ascii="Times New Roman" w:hAnsi="Times New Roman" w:cs="Times New Roman"/>
          <w:sz w:val="24"/>
          <w:szCs w:val="24"/>
        </w:rPr>
        <w:t>es artistes chinois étaient venus et avaient apporté des choses tout à fait nouvelles, notamment des peintures réalistes.</w:t>
      </w:r>
    </w:p>
    <w:p w:rsidR="002E1DE4" w:rsidRDefault="002E1DE4" w:rsidP="009A7F21">
      <w:pPr>
        <w:spacing w:after="0"/>
        <w:ind w:firstLine="142"/>
        <w:jc w:val="both"/>
        <w:rPr>
          <w:rFonts w:ascii="Times New Roman" w:hAnsi="Times New Roman" w:cs="Times New Roman"/>
          <w:sz w:val="24"/>
          <w:szCs w:val="24"/>
        </w:rPr>
      </w:pPr>
      <w:r w:rsidRPr="002E1DE4">
        <w:rPr>
          <w:rFonts w:ascii="Times New Roman" w:hAnsi="Times New Roman" w:cs="Times New Roman"/>
          <w:sz w:val="24"/>
          <w:szCs w:val="24"/>
        </w:rPr>
        <w:t>Ce n'est pas le côté symbolique</w:t>
      </w:r>
      <w:r>
        <w:rPr>
          <w:rFonts w:ascii="Times New Roman" w:hAnsi="Times New Roman" w:cs="Times New Roman"/>
          <w:sz w:val="24"/>
          <w:szCs w:val="24"/>
        </w:rPr>
        <w:t xml:space="preserve"> de l'exposition qui, moi, m'a intéressé. Ce dont je voudrais vous parler a rapport avec ce que nous avons lu tout à l'heure : même si la mer est asséchée, le fond existe toujours</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w:t>
      </w:r>
    </w:p>
    <w:p w:rsidR="009A7F21" w:rsidRPr="00FF64B4" w:rsidRDefault="009A7F21" w:rsidP="009A7F21">
      <w:pPr>
        <w:spacing w:after="0"/>
        <w:ind w:firstLine="142"/>
        <w:jc w:val="both"/>
        <w:rPr>
          <w:rFonts w:ascii="Times New Roman" w:hAnsi="Times New Roman" w:cs="Times New Roman"/>
          <w:b/>
          <w:sz w:val="24"/>
          <w:szCs w:val="24"/>
        </w:rPr>
      </w:pPr>
    </w:p>
    <w:p w:rsidR="00C35CA8" w:rsidRPr="00C35CA8" w:rsidRDefault="00C35CA8" w:rsidP="00C35CA8">
      <w:pPr>
        <w:spacing w:after="120"/>
        <w:ind w:firstLine="142"/>
        <w:jc w:val="both"/>
        <w:rPr>
          <w:rFonts w:ascii="Times New Roman" w:hAnsi="Times New Roman" w:cs="Times New Roman"/>
          <w:b/>
          <w:sz w:val="30"/>
          <w:szCs w:val="30"/>
        </w:rPr>
      </w:pPr>
      <w:r>
        <w:rPr>
          <w:rFonts w:ascii="Times New Roman" w:hAnsi="Times New Roman" w:cs="Times New Roman"/>
          <w:b/>
          <w:sz w:val="30"/>
          <w:szCs w:val="30"/>
        </w:rPr>
        <w:t xml:space="preserve">1) </w:t>
      </w:r>
      <w:r w:rsidR="009A7F21">
        <w:rPr>
          <w:rFonts w:ascii="Times New Roman" w:hAnsi="Times New Roman" w:cs="Times New Roman"/>
          <w:b/>
          <w:sz w:val="30"/>
          <w:szCs w:val="30"/>
        </w:rPr>
        <w:t>U</w:t>
      </w:r>
      <w:r w:rsidRPr="00C35CA8">
        <w:rPr>
          <w:rFonts w:ascii="Times New Roman" w:hAnsi="Times New Roman" w:cs="Times New Roman"/>
          <w:b/>
          <w:sz w:val="30"/>
          <w:szCs w:val="30"/>
        </w:rPr>
        <w:t xml:space="preserve">n peu </w:t>
      </w:r>
      <w:r w:rsidR="009A7F21">
        <w:rPr>
          <w:rFonts w:ascii="Times New Roman" w:hAnsi="Times New Roman" w:cs="Times New Roman"/>
          <w:b/>
          <w:sz w:val="30"/>
          <w:szCs w:val="30"/>
        </w:rPr>
        <w:t>d'histoir</w:t>
      </w:r>
      <w:r w:rsidRPr="00C35CA8">
        <w:rPr>
          <w:rFonts w:ascii="Times New Roman" w:hAnsi="Times New Roman" w:cs="Times New Roman"/>
          <w:b/>
          <w:sz w:val="30"/>
          <w:szCs w:val="30"/>
        </w:rPr>
        <w:t>e.</w:t>
      </w:r>
    </w:p>
    <w:p w:rsidR="00A14114" w:rsidRPr="009A7F21" w:rsidRDefault="00C35CA8" w:rsidP="002E1DE4">
      <w:pPr>
        <w:spacing w:after="120"/>
        <w:ind w:firstLine="142"/>
        <w:jc w:val="both"/>
        <w:rPr>
          <w:rFonts w:ascii="Times New Roman" w:hAnsi="Times New Roman" w:cs="Times New Roman"/>
          <w:b/>
          <w:sz w:val="28"/>
          <w:szCs w:val="28"/>
        </w:rPr>
      </w:pPr>
      <w:r w:rsidRPr="009A7F21">
        <w:rPr>
          <w:rFonts w:ascii="Times New Roman" w:hAnsi="Times New Roman" w:cs="Times New Roman"/>
          <w:b/>
          <w:sz w:val="28"/>
          <w:szCs w:val="28"/>
        </w:rPr>
        <w:t xml:space="preserve">a) </w:t>
      </w:r>
      <w:r w:rsidR="00A14114" w:rsidRPr="009A7F21">
        <w:rPr>
          <w:rFonts w:ascii="Times New Roman" w:hAnsi="Times New Roman" w:cs="Times New Roman"/>
          <w:b/>
          <w:sz w:val="28"/>
          <w:szCs w:val="28"/>
        </w:rPr>
        <w:t>Le contexte historique de la peinture au Japon.</w:t>
      </w:r>
    </w:p>
    <w:p w:rsidR="002E1DE4" w:rsidRDefault="002E1DE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 que je vais vous dire </w:t>
      </w:r>
      <w:r w:rsidR="005A4DE2">
        <w:rPr>
          <w:rFonts w:ascii="Times New Roman" w:hAnsi="Times New Roman" w:cs="Times New Roman"/>
          <w:sz w:val="24"/>
          <w:szCs w:val="24"/>
        </w:rPr>
        <w:t>est très</w:t>
      </w:r>
      <w:r>
        <w:rPr>
          <w:rFonts w:ascii="Times New Roman" w:hAnsi="Times New Roman" w:cs="Times New Roman"/>
          <w:sz w:val="24"/>
          <w:szCs w:val="24"/>
        </w:rPr>
        <w:t xml:space="preserve"> schématique mais c'est ce qui m'a frappé. Quand l'Occident arrive au Japon par Nagasaki, il y a énormément de manuels </w:t>
      </w:r>
      <w:r w:rsidR="005A4DE2">
        <w:rPr>
          <w:rFonts w:ascii="Times New Roman" w:hAnsi="Times New Roman" w:cs="Times New Roman"/>
          <w:sz w:val="24"/>
          <w:szCs w:val="24"/>
        </w:rPr>
        <w:t>d'histoire naturelle</w:t>
      </w:r>
      <w:r>
        <w:rPr>
          <w:rFonts w:ascii="Times New Roman" w:hAnsi="Times New Roman" w:cs="Times New Roman"/>
          <w:sz w:val="24"/>
          <w:szCs w:val="24"/>
        </w:rPr>
        <w:t xml:space="preserve"> qui sont </w:t>
      </w:r>
      <w:r>
        <w:rPr>
          <w:rFonts w:ascii="Times New Roman" w:hAnsi="Times New Roman" w:cs="Times New Roman"/>
          <w:sz w:val="24"/>
          <w:szCs w:val="24"/>
        </w:rPr>
        <w:lastRenderedPageBreak/>
        <w:t xml:space="preserve">importés, d'abord par les </w:t>
      </w:r>
      <w:r w:rsidR="005A4DE2">
        <w:rPr>
          <w:rFonts w:ascii="Times New Roman" w:hAnsi="Times New Roman" w:cs="Times New Roman"/>
          <w:sz w:val="24"/>
          <w:szCs w:val="24"/>
        </w:rPr>
        <w:t>H</w:t>
      </w:r>
      <w:r>
        <w:rPr>
          <w:rFonts w:ascii="Times New Roman" w:hAnsi="Times New Roman" w:cs="Times New Roman"/>
          <w:sz w:val="24"/>
          <w:szCs w:val="24"/>
        </w:rPr>
        <w:t>ollandais. Or les planc</w:t>
      </w:r>
      <w:r w:rsidR="005A4DE2">
        <w:rPr>
          <w:rFonts w:ascii="Times New Roman" w:hAnsi="Times New Roman" w:cs="Times New Roman"/>
          <w:sz w:val="24"/>
          <w:szCs w:val="24"/>
        </w:rPr>
        <w:t>hes de botanique ne sont pas de</w:t>
      </w:r>
      <w:r>
        <w:rPr>
          <w:rFonts w:ascii="Times New Roman" w:hAnsi="Times New Roman" w:cs="Times New Roman"/>
          <w:sz w:val="24"/>
          <w:szCs w:val="24"/>
        </w:rPr>
        <w:t xml:space="preserve"> jolies fleurs, ce sont des dissections de fleurs, ce sont des fleurs desséchées.</w:t>
      </w:r>
    </w:p>
    <w:p w:rsidR="002E1DE4" w:rsidRDefault="00A1411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Je voulais vous montrer une planche de botanique et j</w:t>
      </w:r>
      <w:r w:rsidR="002E1DE4">
        <w:rPr>
          <w:rFonts w:ascii="Times New Roman" w:hAnsi="Times New Roman" w:cs="Times New Roman"/>
          <w:sz w:val="24"/>
          <w:szCs w:val="24"/>
        </w:rPr>
        <w:t>e suis allé au muséum d'histoire naturelle</w:t>
      </w:r>
      <w:r>
        <w:rPr>
          <w:rFonts w:ascii="Times New Roman" w:hAnsi="Times New Roman" w:cs="Times New Roman"/>
          <w:sz w:val="24"/>
          <w:szCs w:val="24"/>
        </w:rPr>
        <w:t>.</w:t>
      </w:r>
      <w:r w:rsidR="002E1DE4">
        <w:rPr>
          <w:rFonts w:ascii="Times New Roman" w:hAnsi="Times New Roman" w:cs="Times New Roman"/>
          <w:sz w:val="24"/>
          <w:szCs w:val="24"/>
        </w:rPr>
        <w:t xml:space="preserve"> Mais il n'y a plus de cartes postales, il n'y a plus que des photos couleurs</w:t>
      </w:r>
      <w:r>
        <w:rPr>
          <w:rFonts w:ascii="Times New Roman" w:hAnsi="Times New Roman" w:cs="Times New Roman"/>
          <w:sz w:val="24"/>
          <w:szCs w:val="24"/>
        </w:rPr>
        <w:t xml:space="preserve">. Je pense que vous avez en tête ces images de plantes avec la graine. C'est ça qui est arrivé au Japon. Pour les </w:t>
      </w:r>
      <w:r w:rsidR="005A4DE2">
        <w:rPr>
          <w:rFonts w:ascii="Times New Roman" w:hAnsi="Times New Roman" w:cs="Times New Roman"/>
          <w:sz w:val="24"/>
          <w:szCs w:val="24"/>
        </w:rPr>
        <w:t>J</w:t>
      </w:r>
      <w:r>
        <w:rPr>
          <w:rFonts w:ascii="Times New Roman" w:hAnsi="Times New Roman" w:cs="Times New Roman"/>
          <w:sz w:val="24"/>
          <w:szCs w:val="24"/>
        </w:rPr>
        <w:t>aponais cela a été une énorme surprise : on pouvait donner l'idée d'une fleur alors qu'elle n'était pas dans un contexte donné, alors qu'elle ne faisait appel à rien, qu'elle ne racontait rien, qu'elle n'était pas symbolique, qu'elle était simplement en elle-même ! Pour les peintres ça été un choc énorme.</w:t>
      </w:r>
    </w:p>
    <w:p w:rsidR="00A14114" w:rsidRDefault="00A1411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En même temps il y a eu l'arrivée des peintures chinoises qui amenaient du naturalisme.</w:t>
      </w:r>
    </w:p>
    <w:p w:rsidR="00A14114" w:rsidRDefault="00A1411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L'ensemble de ces deux courants a amené les peintres </w:t>
      </w:r>
      <w:r w:rsidR="009A7F21">
        <w:rPr>
          <w:rFonts w:ascii="Times New Roman" w:hAnsi="Times New Roman" w:cs="Times New Roman"/>
          <w:sz w:val="24"/>
          <w:szCs w:val="24"/>
        </w:rPr>
        <w:t xml:space="preserve">japonais </w:t>
      </w:r>
      <w:r>
        <w:rPr>
          <w:rFonts w:ascii="Times New Roman" w:hAnsi="Times New Roman" w:cs="Times New Roman"/>
          <w:sz w:val="24"/>
          <w:szCs w:val="24"/>
        </w:rPr>
        <w:t>à modifier quelque chose.</w:t>
      </w:r>
    </w:p>
    <w:p w:rsidR="00A14114" w:rsidRPr="005A4DE2" w:rsidRDefault="00C35CA8" w:rsidP="002E1DE4">
      <w:pPr>
        <w:spacing w:after="120"/>
        <w:ind w:firstLine="142"/>
        <w:jc w:val="both"/>
        <w:rPr>
          <w:rFonts w:ascii="Times New Roman" w:hAnsi="Times New Roman" w:cs="Times New Roman"/>
          <w:b/>
          <w:sz w:val="28"/>
          <w:szCs w:val="28"/>
        </w:rPr>
      </w:pPr>
      <w:r w:rsidRPr="005A4DE2">
        <w:rPr>
          <w:rFonts w:ascii="Times New Roman" w:hAnsi="Times New Roman" w:cs="Times New Roman"/>
          <w:b/>
          <w:sz w:val="28"/>
          <w:szCs w:val="28"/>
        </w:rPr>
        <w:t xml:space="preserve">b) </w:t>
      </w:r>
      <w:r w:rsidR="00A14114" w:rsidRPr="005A4DE2">
        <w:rPr>
          <w:rFonts w:ascii="Times New Roman" w:hAnsi="Times New Roman" w:cs="Times New Roman"/>
          <w:b/>
          <w:sz w:val="28"/>
          <w:szCs w:val="28"/>
        </w:rPr>
        <w:t xml:space="preserve">Le chou-fleur de Raymond </w:t>
      </w:r>
      <w:proofErr w:type="spellStart"/>
      <w:r w:rsidR="00A14114" w:rsidRPr="005A4DE2">
        <w:rPr>
          <w:rFonts w:ascii="Times New Roman" w:hAnsi="Times New Roman" w:cs="Times New Roman"/>
          <w:b/>
          <w:sz w:val="28"/>
          <w:szCs w:val="28"/>
        </w:rPr>
        <w:t>Mason</w:t>
      </w:r>
      <w:proofErr w:type="spellEnd"/>
      <w:r w:rsidR="00A14114" w:rsidRPr="005A4DE2">
        <w:rPr>
          <w:rFonts w:ascii="Times New Roman" w:hAnsi="Times New Roman" w:cs="Times New Roman"/>
          <w:b/>
          <w:sz w:val="28"/>
          <w:szCs w:val="28"/>
        </w:rPr>
        <w:t>.</w:t>
      </w:r>
    </w:p>
    <w:p w:rsidR="00A14114" w:rsidRDefault="00A1411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Comme je n'avais pas de planche d'histoire naturelle, je me suis permis de vous apporter une chose qui est contemporaine et d'ailleurs c'est pour cela qu'elle est intéressante. C'est </w:t>
      </w:r>
      <w:r w:rsidR="005A4DE2">
        <w:rPr>
          <w:rFonts w:ascii="Times New Roman" w:hAnsi="Times New Roman" w:cs="Times New Roman"/>
          <w:sz w:val="24"/>
          <w:szCs w:val="24"/>
        </w:rPr>
        <w:t xml:space="preserve">une aquarelle représentant </w:t>
      </w:r>
      <w:r>
        <w:rPr>
          <w:rFonts w:ascii="Times New Roman" w:hAnsi="Times New Roman" w:cs="Times New Roman"/>
          <w:sz w:val="24"/>
          <w:szCs w:val="24"/>
        </w:rPr>
        <w:t xml:space="preserve">un chou-fleur peint par Raymond </w:t>
      </w:r>
      <w:proofErr w:type="spellStart"/>
      <w:r>
        <w:rPr>
          <w:rFonts w:ascii="Times New Roman" w:hAnsi="Times New Roman" w:cs="Times New Roman"/>
          <w:sz w:val="24"/>
          <w:szCs w:val="24"/>
        </w:rPr>
        <w:t>Mason</w:t>
      </w:r>
      <w:proofErr w:type="spellEnd"/>
      <w:r>
        <w:rPr>
          <w:rFonts w:ascii="Times New Roman" w:hAnsi="Times New Roman" w:cs="Times New Roman"/>
          <w:sz w:val="24"/>
          <w:szCs w:val="24"/>
        </w:rPr>
        <w:t xml:space="preserve">, d'origine anglaise qui est mort il y a quelques années et que j'ai bien connu. Il était peintre </w:t>
      </w:r>
      <w:r w:rsidR="005A4DE2">
        <w:rPr>
          <w:rFonts w:ascii="Times New Roman" w:hAnsi="Times New Roman" w:cs="Times New Roman"/>
          <w:sz w:val="24"/>
          <w:szCs w:val="24"/>
        </w:rPr>
        <w:t xml:space="preserve">et </w:t>
      </w:r>
      <w:r>
        <w:rPr>
          <w:rFonts w:ascii="Times New Roman" w:hAnsi="Times New Roman" w:cs="Times New Roman"/>
          <w:sz w:val="24"/>
          <w:szCs w:val="24"/>
        </w:rPr>
        <w:t>sculpteur et il a fait des aquarelles de légumes entre autres. La caractéristique c'est que c'est une étude documentaire sans profondeur et sans fond. Autrement dit le légume est étudié pour lui-même et c'est un peu l'histoire des planches de botanique.</w:t>
      </w:r>
    </w:p>
    <w:p w:rsidR="00A14114" w:rsidRDefault="00A14114" w:rsidP="009A7F21">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Ce que je trouve intéressant c'est que ça perdure dans notre culture actuellement puisqu'il y a encore des peintres et </w:t>
      </w:r>
      <w:r w:rsidR="005A4DE2">
        <w:rPr>
          <w:rFonts w:ascii="Times New Roman" w:hAnsi="Times New Roman" w:cs="Times New Roman"/>
          <w:sz w:val="24"/>
          <w:szCs w:val="24"/>
        </w:rPr>
        <w:t xml:space="preserve">des </w:t>
      </w:r>
      <w:r>
        <w:rPr>
          <w:rFonts w:ascii="Times New Roman" w:hAnsi="Times New Roman" w:cs="Times New Roman"/>
          <w:sz w:val="24"/>
          <w:szCs w:val="24"/>
        </w:rPr>
        <w:t xml:space="preserve">sculpteurs qui font ça, notamment Raymond </w:t>
      </w:r>
      <w:proofErr w:type="spellStart"/>
      <w:r>
        <w:rPr>
          <w:rFonts w:ascii="Times New Roman" w:hAnsi="Times New Roman" w:cs="Times New Roman"/>
          <w:sz w:val="24"/>
          <w:szCs w:val="24"/>
        </w:rPr>
        <w:t>Mason</w:t>
      </w:r>
      <w:proofErr w:type="spellEnd"/>
      <w:r>
        <w:rPr>
          <w:rFonts w:ascii="Times New Roman" w:hAnsi="Times New Roman" w:cs="Times New Roman"/>
          <w:sz w:val="24"/>
          <w:szCs w:val="24"/>
        </w:rPr>
        <w:t xml:space="preserve"> qui a eu sa rétrospective au centre Pompidou, et l'ami intime de Francis Bacon et d'autres</w:t>
      </w:r>
      <w:r>
        <w:rPr>
          <w:rStyle w:val="Appelnotedebasdep"/>
          <w:rFonts w:ascii="Times New Roman" w:hAnsi="Times New Roman" w:cs="Times New Roman"/>
          <w:sz w:val="24"/>
          <w:szCs w:val="24"/>
        </w:rPr>
        <w:footnoteReference w:id="4"/>
      </w:r>
      <w:r>
        <w:rPr>
          <w:rFonts w:ascii="Times New Roman" w:hAnsi="Times New Roman" w:cs="Times New Roman"/>
          <w:sz w:val="24"/>
          <w:szCs w:val="24"/>
        </w:rPr>
        <w:t>.</w:t>
      </w:r>
    </w:p>
    <w:p w:rsidR="005A4DE2" w:rsidRPr="00FF64B4" w:rsidRDefault="005A4DE2" w:rsidP="009A7F21">
      <w:pPr>
        <w:spacing w:after="0"/>
        <w:ind w:firstLine="142"/>
        <w:jc w:val="both"/>
        <w:rPr>
          <w:rFonts w:ascii="Times New Roman" w:hAnsi="Times New Roman" w:cs="Times New Roman"/>
          <w:b/>
          <w:sz w:val="24"/>
          <w:szCs w:val="24"/>
        </w:rPr>
      </w:pPr>
    </w:p>
    <w:p w:rsidR="00C35CA8" w:rsidRPr="00C35CA8" w:rsidRDefault="00C35CA8" w:rsidP="002E1DE4">
      <w:pPr>
        <w:spacing w:after="120"/>
        <w:ind w:firstLine="142"/>
        <w:jc w:val="both"/>
        <w:rPr>
          <w:rFonts w:ascii="Times New Roman" w:hAnsi="Times New Roman" w:cs="Times New Roman"/>
          <w:b/>
          <w:sz w:val="30"/>
          <w:szCs w:val="30"/>
        </w:rPr>
      </w:pPr>
      <w:r w:rsidRPr="00C35CA8">
        <w:rPr>
          <w:rFonts w:ascii="Times New Roman" w:hAnsi="Times New Roman" w:cs="Times New Roman"/>
          <w:b/>
          <w:sz w:val="30"/>
          <w:szCs w:val="30"/>
        </w:rPr>
        <w:t>2) Premières peintures japonaises</w:t>
      </w:r>
      <w:r w:rsidR="009A7F21">
        <w:rPr>
          <w:rFonts w:ascii="Times New Roman" w:hAnsi="Times New Roman" w:cs="Times New Roman"/>
          <w:b/>
          <w:sz w:val="30"/>
          <w:szCs w:val="30"/>
        </w:rPr>
        <w:t xml:space="preserve"> de l'exposition</w:t>
      </w:r>
      <w:r>
        <w:rPr>
          <w:rFonts w:ascii="Times New Roman" w:hAnsi="Times New Roman" w:cs="Times New Roman"/>
          <w:b/>
          <w:sz w:val="30"/>
          <w:szCs w:val="30"/>
        </w:rPr>
        <w:t>.</w:t>
      </w:r>
    </w:p>
    <w:p w:rsidR="00C35CA8" w:rsidRPr="005A4DE2" w:rsidRDefault="00C35CA8" w:rsidP="002E1DE4">
      <w:pPr>
        <w:spacing w:after="120"/>
        <w:ind w:firstLine="142"/>
        <w:jc w:val="both"/>
        <w:rPr>
          <w:rFonts w:ascii="Times New Roman" w:eastAsia="Times New Roman" w:hAnsi="Times New Roman" w:cs="Times New Roman"/>
          <w:sz w:val="28"/>
          <w:szCs w:val="28"/>
          <w:lang w:eastAsia="fr-FR"/>
        </w:rPr>
      </w:pPr>
      <w:r w:rsidRPr="005A4DE2">
        <w:rPr>
          <w:rFonts w:ascii="Times New Roman" w:eastAsia="Times New Roman" w:hAnsi="Times New Roman" w:cs="Times New Roman"/>
          <w:b/>
          <w:sz w:val="28"/>
          <w:szCs w:val="28"/>
          <w:lang w:eastAsia="fr-FR"/>
        </w:rPr>
        <w:t xml:space="preserve">a) Fleurs et oiseaux des 4 saisons, </w:t>
      </w:r>
      <w:proofErr w:type="spellStart"/>
      <w:r w:rsidRPr="005A4DE2">
        <w:rPr>
          <w:rFonts w:ascii="Times New Roman" w:eastAsia="Times New Roman" w:hAnsi="Times New Roman" w:cs="Times New Roman"/>
          <w:b/>
          <w:sz w:val="28"/>
          <w:szCs w:val="28"/>
          <w:lang w:eastAsia="fr-FR"/>
        </w:rPr>
        <w:t>Nabayashi</w:t>
      </w:r>
      <w:proofErr w:type="spellEnd"/>
      <w:r w:rsidRPr="005A4DE2">
        <w:rPr>
          <w:rFonts w:ascii="Times New Roman" w:eastAsia="Times New Roman" w:hAnsi="Times New Roman" w:cs="Times New Roman"/>
          <w:b/>
          <w:sz w:val="28"/>
          <w:szCs w:val="28"/>
          <w:lang w:eastAsia="fr-FR"/>
        </w:rPr>
        <w:t xml:space="preserve"> </w:t>
      </w:r>
      <w:proofErr w:type="spellStart"/>
      <w:r w:rsidRPr="005A4DE2">
        <w:rPr>
          <w:rFonts w:ascii="Times New Roman" w:eastAsia="Times New Roman" w:hAnsi="Times New Roman" w:cs="Times New Roman"/>
          <w:b/>
          <w:sz w:val="28"/>
          <w:szCs w:val="28"/>
          <w:lang w:eastAsia="fr-FR"/>
        </w:rPr>
        <w:t>Chikutô</w:t>
      </w:r>
      <w:proofErr w:type="spellEnd"/>
      <w:r w:rsidR="005A4DE2" w:rsidRPr="005A4DE2">
        <w:rPr>
          <w:rFonts w:ascii="Times New Roman" w:eastAsia="Times New Roman" w:hAnsi="Times New Roman" w:cs="Times New Roman"/>
          <w:b/>
          <w:sz w:val="28"/>
          <w:szCs w:val="28"/>
          <w:lang w:eastAsia="fr-FR"/>
        </w:rPr>
        <w:t>.</w:t>
      </w:r>
      <w:r w:rsidRPr="005A4DE2">
        <w:rPr>
          <w:rFonts w:ascii="Times New Roman" w:eastAsia="Times New Roman" w:hAnsi="Times New Roman" w:cs="Times New Roman"/>
          <w:sz w:val="28"/>
          <w:szCs w:val="28"/>
          <w:lang w:eastAsia="fr-FR"/>
        </w:rPr>
        <w:t xml:space="preserve"> </w:t>
      </w:r>
    </w:p>
    <w:p w:rsidR="00A14114" w:rsidRDefault="00A1411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Donc qu'est-ce qui arrive au Japon ? </w:t>
      </w:r>
      <w:r w:rsidR="00C35CA8">
        <w:rPr>
          <w:rFonts w:ascii="Times New Roman" w:hAnsi="Times New Roman" w:cs="Times New Roman"/>
          <w:sz w:val="24"/>
          <w:szCs w:val="24"/>
        </w:rPr>
        <w:t>De nombreux peintres</w:t>
      </w:r>
      <w:r>
        <w:rPr>
          <w:rFonts w:ascii="Times New Roman" w:hAnsi="Times New Roman" w:cs="Times New Roman"/>
          <w:sz w:val="24"/>
          <w:szCs w:val="24"/>
        </w:rPr>
        <w:t xml:space="preserve">, en fonction de ce qu'ils ont vu, commencent à faire des fleurs avec des animaux selon la mode chinoise, </w:t>
      </w:r>
      <w:r w:rsidR="00C35CA8">
        <w:rPr>
          <w:rFonts w:ascii="Times New Roman" w:hAnsi="Times New Roman" w:cs="Times New Roman"/>
          <w:sz w:val="24"/>
          <w:szCs w:val="24"/>
        </w:rPr>
        <w:t>donc des assemblages, sans s'occuper du fond : le fond ne participe pas de la création.</w:t>
      </w:r>
    </w:p>
    <w:p w:rsidR="00C35CA8" w:rsidRDefault="00C35CA8"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Par exemple si on regarde cette reproduction </w:t>
      </w:r>
      <w:r w:rsidRPr="002C14B1">
        <w:rPr>
          <w:rFonts w:ascii="Times New Roman" w:eastAsia="Times New Roman" w:hAnsi="Times New Roman" w:cs="Times New Roman"/>
          <w:sz w:val="24"/>
          <w:szCs w:val="24"/>
          <w:lang w:eastAsia="fr-FR"/>
        </w:rPr>
        <w:t xml:space="preserve">de </w:t>
      </w:r>
      <w:proofErr w:type="spellStart"/>
      <w:r w:rsidRPr="002C14B1">
        <w:rPr>
          <w:rFonts w:ascii="Times New Roman" w:eastAsia="Times New Roman" w:hAnsi="Times New Roman" w:cs="Times New Roman"/>
          <w:sz w:val="24"/>
          <w:szCs w:val="24"/>
          <w:lang w:eastAsia="fr-FR"/>
        </w:rPr>
        <w:t>Nabayashi</w:t>
      </w:r>
      <w:proofErr w:type="spellEnd"/>
      <w:r w:rsidRPr="002C14B1">
        <w:rPr>
          <w:rFonts w:ascii="Times New Roman" w:eastAsia="Times New Roman" w:hAnsi="Times New Roman" w:cs="Times New Roman"/>
          <w:sz w:val="24"/>
          <w:szCs w:val="24"/>
          <w:lang w:eastAsia="fr-FR"/>
        </w:rPr>
        <w:t xml:space="preserve"> </w:t>
      </w:r>
      <w:proofErr w:type="spellStart"/>
      <w:r w:rsidRPr="002C14B1">
        <w:rPr>
          <w:rFonts w:ascii="Times New Roman" w:eastAsia="Times New Roman" w:hAnsi="Times New Roman" w:cs="Times New Roman"/>
          <w:sz w:val="24"/>
          <w:szCs w:val="24"/>
          <w:lang w:eastAsia="fr-FR"/>
        </w:rPr>
        <w:t>Chikutô</w:t>
      </w:r>
      <w:proofErr w:type="spellEnd"/>
      <w:r>
        <w:rPr>
          <w:rFonts w:ascii="Times New Roman" w:hAnsi="Times New Roman" w:cs="Times New Roman"/>
          <w:sz w:val="24"/>
          <w:szCs w:val="24"/>
        </w:rPr>
        <w:t>, on voit que les choses s'imbriquent les unes par rapport aux autres : vous avez deux oiseaux, un rocher avec des découpages, des fleurs disposées à droite et à gauche. C'est comme un découpage collé sur un fond</w:t>
      </w:r>
      <w:r w:rsidR="005A4DE2">
        <w:rPr>
          <w:rFonts w:ascii="Times New Roman" w:hAnsi="Times New Roman" w:cs="Times New Roman"/>
          <w:sz w:val="24"/>
          <w:szCs w:val="24"/>
        </w:rPr>
        <w:t>,</w:t>
      </w:r>
      <w:r>
        <w:rPr>
          <w:rFonts w:ascii="Times New Roman" w:hAnsi="Times New Roman" w:cs="Times New Roman"/>
          <w:sz w:val="24"/>
          <w:szCs w:val="24"/>
        </w:rPr>
        <w:t xml:space="preserve"> c'est-à-dire que le fond ne participe pas de la création.</w:t>
      </w:r>
    </w:p>
    <w:p w:rsidR="00C35CA8" w:rsidRPr="005A4DE2" w:rsidRDefault="00C35CA8" w:rsidP="002E1DE4">
      <w:pPr>
        <w:spacing w:after="120"/>
        <w:ind w:firstLine="142"/>
        <w:jc w:val="both"/>
        <w:rPr>
          <w:rFonts w:ascii="Times New Roman" w:hAnsi="Times New Roman" w:cs="Times New Roman"/>
          <w:sz w:val="28"/>
          <w:szCs w:val="28"/>
        </w:rPr>
      </w:pPr>
      <w:r w:rsidRPr="005A4DE2">
        <w:rPr>
          <w:rStyle w:val="lev"/>
          <w:rFonts w:ascii="Times New Roman" w:hAnsi="Times New Roman" w:cs="Times New Roman"/>
          <w:sz w:val="28"/>
          <w:szCs w:val="28"/>
        </w:rPr>
        <w:t>b) Paon et Pivoines</w:t>
      </w:r>
      <w:r w:rsidRPr="005A4DE2">
        <w:rPr>
          <w:rFonts w:ascii="Times New Roman" w:hAnsi="Times New Roman" w:cs="Times New Roman"/>
          <w:sz w:val="28"/>
          <w:szCs w:val="28"/>
        </w:rPr>
        <w:t xml:space="preserve"> </w:t>
      </w:r>
      <w:r w:rsidRPr="005A4DE2">
        <w:rPr>
          <w:rFonts w:ascii="Times New Roman" w:hAnsi="Times New Roman" w:cs="Times New Roman"/>
          <w:b/>
          <w:sz w:val="28"/>
          <w:szCs w:val="28"/>
        </w:rPr>
        <w:t xml:space="preserve">de </w:t>
      </w:r>
      <w:proofErr w:type="spellStart"/>
      <w:r w:rsidRPr="005A4DE2">
        <w:rPr>
          <w:rFonts w:ascii="Times New Roman" w:hAnsi="Times New Roman" w:cs="Times New Roman"/>
          <w:b/>
          <w:sz w:val="28"/>
          <w:szCs w:val="28"/>
        </w:rPr>
        <w:t>Maruyama</w:t>
      </w:r>
      <w:proofErr w:type="spellEnd"/>
      <w:r w:rsidRPr="005A4DE2">
        <w:rPr>
          <w:rFonts w:ascii="Times New Roman" w:hAnsi="Times New Roman" w:cs="Times New Roman"/>
          <w:b/>
          <w:sz w:val="28"/>
          <w:szCs w:val="28"/>
        </w:rPr>
        <w:t xml:space="preserve"> </w:t>
      </w:r>
      <w:proofErr w:type="spellStart"/>
      <w:r w:rsidRPr="005A4DE2">
        <w:rPr>
          <w:rFonts w:ascii="Times New Roman" w:hAnsi="Times New Roman" w:cs="Times New Roman"/>
          <w:b/>
          <w:sz w:val="28"/>
          <w:szCs w:val="28"/>
        </w:rPr>
        <w:t>Ökyo</w:t>
      </w:r>
      <w:proofErr w:type="spellEnd"/>
      <w:r w:rsidR="005A4DE2" w:rsidRPr="005A4DE2">
        <w:rPr>
          <w:rFonts w:ascii="Times New Roman" w:hAnsi="Times New Roman" w:cs="Times New Roman"/>
          <w:b/>
          <w:sz w:val="28"/>
          <w:szCs w:val="28"/>
        </w:rPr>
        <w:t>.</w:t>
      </w:r>
    </w:p>
    <w:p w:rsidR="00C35CA8" w:rsidRDefault="00C35CA8"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majeure partie des peintures qui étaient montrées dans cette exposition étaient de cet ordre-là, c'est-à-dire des choses absolument habiles et tout à fait magnifiques. Il y avait par exemple cette peinture avec un paon et des pivoines qui </w:t>
      </w:r>
      <w:proofErr w:type="gramStart"/>
      <w:r>
        <w:rPr>
          <w:rFonts w:ascii="Times New Roman" w:hAnsi="Times New Roman" w:cs="Times New Roman"/>
          <w:sz w:val="24"/>
          <w:szCs w:val="24"/>
        </w:rPr>
        <w:t>est</w:t>
      </w:r>
      <w:proofErr w:type="gramEnd"/>
      <w:r>
        <w:rPr>
          <w:rFonts w:ascii="Times New Roman" w:hAnsi="Times New Roman" w:cs="Times New Roman"/>
          <w:sz w:val="24"/>
          <w:szCs w:val="24"/>
        </w:rPr>
        <w:t xml:space="preserve"> d'une virtuosité et d'une beauté surprenante, en particulier la façon dont les plumes du paon sont déployées. C'est un tableau qui fait </w:t>
      </w:r>
      <w:r w:rsidR="005A4DE2">
        <w:rPr>
          <w:rFonts w:ascii="Times New Roman" w:hAnsi="Times New Roman" w:cs="Times New Roman"/>
          <w:sz w:val="24"/>
          <w:szCs w:val="24"/>
        </w:rPr>
        <w:t>1 m 35</w:t>
      </w:r>
      <w:r>
        <w:rPr>
          <w:rFonts w:ascii="Times New Roman" w:hAnsi="Times New Roman" w:cs="Times New Roman"/>
          <w:sz w:val="24"/>
          <w:szCs w:val="24"/>
        </w:rPr>
        <w:t xml:space="preserve"> de haut et l'ensemble est très lumineux. Le peintre décore le rocher </w:t>
      </w:r>
      <w:r w:rsidR="005A4DE2">
        <w:rPr>
          <w:rFonts w:ascii="Times New Roman" w:hAnsi="Times New Roman" w:cs="Times New Roman"/>
          <w:sz w:val="24"/>
          <w:szCs w:val="24"/>
        </w:rPr>
        <w:t>sur</w:t>
      </w:r>
      <w:r>
        <w:rPr>
          <w:rFonts w:ascii="Times New Roman" w:hAnsi="Times New Roman" w:cs="Times New Roman"/>
          <w:sz w:val="24"/>
          <w:szCs w:val="24"/>
        </w:rPr>
        <w:t xml:space="preserve"> lequel le paon est déployé, ça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 sens symbolique très précis, il le décore aussi avec des fleurs qui ne participent </w:t>
      </w:r>
      <w:r>
        <w:rPr>
          <w:rFonts w:ascii="Times New Roman" w:hAnsi="Times New Roman" w:cs="Times New Roman"/>
          <w:sz w:val="24"/>
          <w:szCs w:val="24"/>
        </w:rPr>
        <w:lastRenderedPageBreak/>
        <w:t>à rien. C'est-à-dire que toute la partie en haut à droite qui est découpée par le rocher et les fleurs, et qui descend jusqu'en bas, est littéralement morte.</w:t>
      </w:r>
    </w:p>
    <w:p w:rsidR="00C35CA8" w:rsidRPr="005A4DE2" w:rsidRDefault="00FF64B4" w:rsidP="002E1DE4">
      <w:pPr>
        <w:spacing w:after="120"/>
        <w:ind w:firstLine="142"/>
        <w:jc w:val="both"/>
        <w:rPr>
          <w:rFonts w:ascii="Times New Roman" w:hAnsi="Times New Roman" w:cs="Times New Roman"/>
          <w:sz w:val="28"/>
          <w:szCs w:val="28"/>
        </w:rPr>
      </w:pPr>
      <w:r>
        <w:rPr>
          <w:rFonts w:ascii="Times New Roman" w:hAnsi="Times New Roman" w:cs="Times New Roman"/>
          <w:noProof/>
          <w:sz w:val="24"/>
          <w:szCs w:val="24"/>
          <w:lang w:eastAsia="fr-FR"/>
        </w:rPr>
        <w:drawing>
          <wp:anchor distT="0" distB="0" distL="114300" distR="114300" simplePos="0" relativeHeight="251658240" behindDoc="0" locked="0" layoutInCell="0" allowOverlap="0" wp14:anchorId="1A0B3034" wp14:editId="3A44FB08">
            <wp:simplePos x="0" y="0"/>
            <wp:positionH relativeFrom="margin">
              <wp:posOffset>3417570</wp:posOffset>
            </wp:positionH>
            <wp:positionV relativeFrom="margin">
              <wp:posOffset>664210</wp:posOffset>
            </wp:positionV>
            <wp:extent cx="2566670" cy="7376160"/>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ou dans la tourmente, Ike no Taiga petit.jpg"/>
                    <pic:cNvPicPr/>
                  </pic:nvPicPr>
                  <pic:blipFill>
                    <a:blip r:embed="rId8">
                      <a:extLst>
                        <a:ext uri="{28A0092B-C50C-407E-A947-70E740481C1C}">
                          <a14:useLocalDpi xmlns:a14="http://schemas.microsoft.com/office/drawing/2010/main" val="0"/>
                        </a:ext>
                      </a:extLst>
                    </a:blip>
                    <a:stretch>
                      <a:fillRect/>
                    </a:stretch>
                  </pic:blipFill>
                  <pic:spPr>
                    <a:xfrm>
                      <a:off x="0" y="0"/>
                      <a:ext cx="2566670" cy="7376160"/>
                    </a:xfrm>
                    <a:prstGeom prst="rect">
                      <a:avLst/>
                    </a:prstGeom>
                  </pic:spPr>
                </pic:pic>
              </a:graphicData>
            </a:graphic>
            <wp14:sizeRelH relativeFrom="margin">
              <wp14:pctWidth>0</wp14:pctWidth>
            </wp14:sizeRelH>
            <wp14:sizeRelV relativeFrom="margin">
              <wp14:pctHeight>0</wp14:pctHeight>
            </wp14:sizeRelV>
          </wp:anchor>
        </w:drawing>
      </w:r>
      <w:r w:rsidR="00C35CA8" w:rsidRPr="005A4DE2">
        <w:rPr>
          <w:rFonts w:ascii="Times New Roman" w:hAnsi="Times New Roman" w:cs="Times New Roman"/>
          <w:b/>
          <w:sz w:val="28"/>
          <w:szCs w:val="28"/>
        </w:rPr>
        <w:t>c) Aigrettes et martin-pêcheur parmi les lotus</w:t>
      </w:r>
      <w:r w:rsidR="009A7F21">
        <w:rPr>
          <w:rFonts w:ascii="Times New Roman" w:hAnsi="Times New Roman" w:cs="Times New Roman"/>
          <w:b/>
          <w:sz w:val="28"/>
          <w:szCs w:val="28"/>
        </w:rPr>
        <w:t>,</w:t>
      </w:r>
      <w:r w:rsidR="00C35CA8" w:rsidRPr="005A4DE2">
        <w:rPr>
          <w:rFonts w:ascii="Times New Roman" w:hAnsi="Times New Roman" w:cs="Times New Roman"/>
          <w:sz w:val="28"/>
          <w:szCs w:val="28"/>
        </w:rPr>
        <w:t xml:space="preserve"> </w:t>
      </w:r>
      <w:r w:rsidR="00C35CA8" w:rsidRPr="005A4DE2">
        <w:rPr>
          <w:rFonts w:ascii="Times New Roman" w:hAnsi="Times New Roman" w:cs="Times New Roman"/>
          <w:b/>
          <w:sz w:val="28"/>
          <w:szCs w:val="28"/>
        </w:rPr>
        <w:t xml:space="preserve">Okamoto </w:t>
      </w:r>
      <w:proofErr w:type="spellStart"/>
      <w:r w:rsidR="00C35CA8" w:rsidRPr="005A4DE2">
        <w:rPr>
          <w:rFonts w:ascii="Times New Roman" w:hAnsi="Times New Roman" w:cs="Times New Roman"/>
          <w:b/>
          <w:sz w:val="28"/>
          <w:szCs w:val="28"/>
        </w:rPr>
        <w:t>Shūki</w:t>
      </w:r>
      <w:proofErr w:type="spellEnd"/>
      <w:r w:rsidR="00C35CA8" w:rsidRPr="005A4DE2">
        <w:rPr>
          <w:rFonts w:ascii="Times New Roman" w:hAnsi="Times New Roman" w:cs="Times New Roman"/>
          <w:b/>
          <w:sz w:val="28"/>
          <w:szCs w:val="28"/>
        </w:rPr>
        <w:t>.</w:t>
      </w:r>
    </w:p>
    <w:p w:rsidR="00C35CA8" w:rsidRDefault="009554E5" w:rsidP="009A7F21">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Voici encore un tableau. </w:t>
      </w:r>
      <w:r w:rsidR="00FF64B4">
        <w:rPr>
          <w:rFonts w:ascii="Times New Roman" w:hAnsi="Times New Roman" w:cs="Times New Roman"/>
          <w:sz w:val="24"/>
          <w:szCs w:val="24"/>
        </w:rPr>
        <w:t>Il fait partie</w:t>
      </w:r>
      <w:r>
        <w:rPr>
          <w:rFonts w:ascii="Times New Roman" w:hAnsi="Times New Roman" w:cs="Times New Roman"/>
          <w:sz w:val="24"/>
          <w:szCs w:val="24"/>
        </w:rPr>
        <w:t xml:space="preserve"> </w:t>
      </w:r>
      <w:r w:rsidR="00FF64B4">
        <w:rPr>
          <w:rFonts w:ascii="Times New Roman" w:hAnsi="Times New Roman" w:cs="Times New Roman"/>
          <w:sz w:val="24"/>
          <w:szCs w:val="24"/>
        </w:rPr>
        <w:t>du</w:t>
      </w:r>
      <w:r>
        <w:rPr>
          <w:rFonts w:ascii="Times New Roman" w:hAnsi="Times New Roman" w:cs="Times New Roman"/>
          <w:sz w:val="24"/>
          <w:szCs w:val="24"/>
        </w:rPr>
        <w:t xml:space="preserve"> courant </w:t>
      </w:r>
      <w:r w:rsidR="00FF64B4">
        <w:rPr>
          <w:rFonts w:ascii="Times New Roman" w:hAnsi="Times New Roman" w:cs="Times New Roman"/>
          <w:sz w:val="24"/>
          <w:szCs w:val="24"/>
        </w:rPr>
        <w:t>qui est advenu</w:t>
      </w:r>
      <w:r>
        <w:rPr>
          <w:rFonts w:ascii="Times New Roman" w:hAnsi="Times New Roman" w:cs="Times New Roman"/>
          <w:sz w:val="24"/>
          <w:szCs w:val="24"/>
        </w:rPr>
        <w:t xml:space="preserve"> </w:t>
      </w:r>
      <w:r w:rsidR="00FF64B4">
        <w:rPr>
          <w:rFonts w:ascii="Times New Roman" w:hAnsi="Times New Roman" w:cs="Times New Roman"/>
          <w:sz w:val="24"/>
          <w:szCs w:val="24"/>
        </w:rPr>
        <w:t>après</w:t>
      </w:r>
      <w:r>
        <w:rPr>
          <w:rFonts w:ascii="Times New Roman" w:hAnsi="Times New Roman" w:cs="Times New Roman"/>
          <w:sz w:val="24"/>
          <w:szCs w:val="24"/>
        </w:rPr>
        <w:t xml:space="preserve"> la rencontre avec les planches de botanique. </w:t>
      </w:r>
      <w:r w:rsidR="00FF64B4">
        <w:rPr>
          <w:rFonts w:ascii="Times New Roman" w:hAnsi="Times New Roman" w:cs="Times New Roman"/>
          <w:sz w:val="24"/>
          <w:szCs w:val="24"/>
        </w:rPr>
        <w:t>J</w:t>
      </w:r>
      <w:r>
        <w:rPr>
          <w:rFonts w:ascii="Times New Roman" w:hAnsi="Times New Roman" w:cs="Times New Roman"/>
          <w:sz w:val="24"/>
          <w:szCs w:val="24"/>
        </w:rPr>
        <w:t>e trouve cela superbe mais je pense que profondément ça n'apporte pas grand-chose.</w:t>
      </w:r>
    </w:p>
    <w:p w:rsidR="005A4DE2" w:rsidRPr="00FF64B4" w:rsidRDefault="005A4DE2" w:rsidP="009A7F21">
      <w:pPr>
        <w:spacing w:after="0"/>
        <w:ind w:firstLine="142"/>
        <w:jc w:val="both"/>
        <w:rPr>
          <w:rFonts w:ascii="Times New Roman" w:hAnsi="Times New Roman" w:cs="Times New Roman"/>
          <w:b/>
          <w:sz w:val="20"/>
          <w:szCs w:val="20"/>
        </w:rPr>
      </w:pPr>
    </w:p>
    <w:p w:rsidR="009554E5" w:rsidRPr="009554E5" w:rsidRDefault="009554E5" w:rsidP="00FF64B4">
      <w:pPr>
        <w:spacing w:after="120"/>
        <w:ind w:firstLine="142"/>
        <w:jc w:val="both"/>
        <w:rPr>
          <w:rFonts w:ascii="Times New Roman" w:hAnsi="Times New Roman" w:cs="Times New Roman"/>
          <w:b/>
          <w:sz w:val="30"/>
          <w:szCs w:val="30"/>
        </w:rPr>
      </w:pPr>
      <w:r w:rsidRPr="009554E5">
        <w:rPr>
          <w:rFonts w:ascii="Times New Roman" w:hAnsi="Times New Roman" w:cs="Times New Roman"/>
          <w:b/>
          <w:sz w:val="30"/>
          <w:szCs w:val="30"/>
        </w:rPr>
        <w:t xml:space="preserve">3) </w:t>
      </w:r>
      <w:r>
        <w:rPr>
          <w:rFonts w:ascii="Times New Roman" w:hAnsi="Times New Roman" w:cs="Times New Roman"/>
          <w:b/>
          <w:sz w:val="30"/>
          <w:szCs w:val="30"/>
        </w:rPr>
        <w:t>Bambou</w:t>
      </w:r>
      <w:r w:rsidR="00FC689A">
        <w:rPr>
          <w:rFonts w:ascii="Times New Roman" w:hAnsi="Times New Roman" w:cs="Times New Roman"/>
          <w:b/>
          <w:sz w:val="30"/>
          <w:szCs w:val="30"/>
        </w:rPr>
        <w:t>s</w:t>
      </w:r>
      <w:r w:rsidRPr="009554E5">
        <w:rPr>
          <w:rFonts w:ascii="Times New Roman" w:hAnsi="Times New Roman" w:cs="Times New Roman"/>
          <w:b/>
          <w:sz w:val="30"/>
          <w:szCs w:val="30"/>
        </w:rPr>
        <w:t xml:space="preserve"> dans la tourmente</w:t>
      </w:r>
      <w:r w:rsidR="009A7F21">
        <w:rPr>
          <w:rFonts w:ascii="Times New Roman" w:hAnsi="Times New Roman" w:cs="Times New Roman"/>
          <w:b/>
          <w:sz w:val="30"/>
          <w:szCs w:val="30"/>
        </w:rPr>
        <w:t>,</w:t>
      </w:r>
      <w:r w:rsidRPr="009554E5">
        <w:rPr>
          <w:rFonts w:ascii="Times New Roman" w:hAnsi="Times New Roman" w:cs="Times New Roman"/>
          <w:b/>
          <w:sz w:val="30"/>
          <w:szCs w:val="30"/>
        </w:rPr>
        <w:t xml:space="preserve"> Ike no </w:t>
      </w:r>
      <w:proofErr w:type="spellStart"/>
      <w:r w:rsidRPr="009554E5">
        <w:rPr>
          <w:rFonts w:ascii="Times New Roman" w:hAnsi="Times New Roman" w:cs="Times New Roman"/>
          <w:b/>
          <w:sz w:val="30"/>
          <w:szCs w:val="30"/>
        </w:rPr>
        <w:t>Taiga</w:t>
      </w:r>
      <w:proofErr w:type="spellEnd"/>
      <w:r>
        <w:rPr>
          <w:rFonts w:ascii="Times New Roman" w:hAnsi="Times New Roman" w:cs="Times New Roman"/>
          <w:b/>
          <w:sz w:val="30"/>
          <w:szCs w:val="30"/>
        </w:rPr>
        <w:t>.</w:t>
      </w:r>
    </w:p>
    <w:p w:rsidR="009554E5" w:rsidRDefault="00FC689A" w:rsidP="00FF64B4">
      <w:pPr>
        <w:spacing w:after="120"/>
        <w:ind w:firstLine="142"/>
        <w:jc w:val="both"/>
        <w:rPr>
          <w:rFonts w:ascii="Times New Roman" w:hAnsi="Times New Roman" w:cs="Times New Roman"/>
          <w:sz w:val="24"/>
          <w:szCs w:val="24"/>
        </w:rPr>
      </w:pPr>
      <w:r>
        <w:rPr>
          <w:rFonts w:ascii="Times New Roman" w:hAnsi="Times New Roman" w:cs="Times New Roman"/>
          <w:sz w:val="24"/>
          <w:szCs w:val="24"/>
        </w:rPr>
        <w:t>Dans l'exposition i</w:t>
      </w:r>
      <w:r w:rsidR="009554E5">
        <w:rPr>
          <w:rFonts w:ascii="Times New Roman" w:hAnsi="Times New Roman" w:cs="Times New Roman"/>
          <w:sz w:val="24"/>
          <w:szCs w:val="24"/>
        </w:rPr>
        <w:t xml:space="preserve">l y avait </w:t>
      </w:r>
      <w:r w:rsidR="00FF64B4">
        <w:rPr>
          <w:rFonts w:ascii="Times New Roman" w:hAnsi="Times New Roman" w:cs="Times New Roman"/>
          <w:sz w:val="24"/>
          <w:szCs w:val="24"/>
        </w:rPr>
        <w:t>aussi des</w:t>
      </w:r>
      <w:r w:rsidR="009554E5">
        <w:rPr>
          <w:rFonts w:ascii="Times New Roman" w:hAnsi="Times New Roman" w:cs="Times New Roman"/>
          <w:sz w:val="24"/>
          <w:szCs w:val="24"/>
        </w:rPr>
        <w:t xml:space="preserve"> choses très intéressantes qui datent de la même époque</w:t>
      </w:r>
      <w:r>
        <w:rPr>
          <w:rFonts w:ascii="Times New Roman" w:hAnsi="Times New Roman" w:cs="Times New Roman"/>
          <w:sz w:val="24"/>
          <w:szCs w:val="24"/>
        </w:rPr>
        <w:t>,</w:t>
      </w:r>
      <w:r w:rsidR="009554E5">
        <w:rPr>
          <w:rFonts w:ascii="Times New Roman" w:hAnsi="Times New Roman" w:cs="Times New Roman"/>
          <w:sz w:val="24"/>
          <w:szCs w:val="24"/>
        </w:rPr>
        <w:t xml:space="preserve"> </w:t>
      </w:r>
      <w:r>
        <w:rPr>
          <w:rFonts w:ascii="Times New Roman" w:hAnsi="Times New Roman" w:cs="Times New Roman"/>
          <w:sz w:val="24"/>
          <w:szCs w:val="24"/>
        </w:rPr>
        <w:t>n</w:t>
      </w:r>
      <w:r w:rsidR="009554E5">
        <w:rPr>
          <w:rFonts w:ascii="Times New Roman" w:hAnsi="Times New Roman" w:cs="Times New Roman"/>
          <w:sz w:val="24"/>
          <w:szCs w:val="24"/>
        </w:rPr>
        <w:t xml:space="preserve">otamment cette superbe peinture de bambous </w:t>
      </w:r>
      <w:proofErr w:type="gramStart"/>
      <w:r w:rsidR="009554E5">
        <w:rPr>
          <w:rFonts w:ascii="Times New Roman" w:hAnsi="Times New Roman" w:cs="Times New Roman"/>
          <w:sz w:val="24"/>
          <w:szCs w:val="24"/>
        </w:rPr>
        <w:t>de Ike</w:t>
      </w:r>
      <w:proofErr w:type="gramEnd"/>
      <w:r w:rsidR="009554E5">
        <w:rPr>
          <w:rFonts w:ascii="Times New Roman" w:hAnsi="Times New Roman" w:cs="Times New Roman"/>
          <w:sz w:val="24"/>
          <w:szCs w:val="24"/>
        </w:rPr>
        <w:t xml:space="preserve"> no </w:t>
      </w:r>
      <w:proofErr w:type="spellStart"/>
      <w:r w:rsidR="009554E5">
        <w:rPr>
          <w:rFonts w:ascii="Times New Roman" w:hAnsi="Times New Roman" w:cs="Times New Roman"/>
          <w:sz w:val="24"/>
          <w:szCs w:val="24"/>
        </w:rPr>
        <w:t>Taiga</w:t>
      </w:r>
      <w:proofErr w:type="spellEnd"/>
      <w:r w:rsidR="007853D2">
        <w:rPr>
          <w:rFonts w:ascii="Times New Roman" w:hAnsi="Times New Roman" w:cs="Times New Roman"/>
          <w:sz w:val="24"/>
          <w:szCs w:val="24"/>
        </w:rPr>
        <w:t>, elle est peinte sur papier</w:t>
      </w:r>
      <w:r w:rsidR="007853D2" w:rsidRPr="007853D2">
        <w:rPr>
          <w:rFonts w:ascii="Times New Roman" w:hAnsi="Times New Roman" w:cs="Times New Roman"/>
          <w:sz w:val="24"/>
          <w:szCs w:val="24"/>
        </w:rPr>
        <w:t xml:space="preserve"> </w:t>
      </w:r>
      <w:r w:rsidR="007853D2">
        <w:rPr>
          <w:rFonts w:ascii="Times New Roman" w:hAnsi="Times New Roman" w:cs="Times New Roman"/>
          <w:sz w:val="24"/>
          <w:szCs w:val="24"/>
        </w:rPr>
        <w:t>et fait 1 m 30 de haut</w:t>
      </w:r>
      <w:r w:rsidR="009554E5">
        <w:rPr>
          <w:rFonts w:ascii="Times New Roman" w:hAnsi="Times New Roman" w:cs="Times New Roman"/>
          <w:sz w:val="24"/>
          <w:szCs w:val="24"/>
        </w:rPr>
        <w:t>. Ce n'était pas un moine zen</w:t>
      </w:r>
      <w:r w:rsidR="005A4DE2">
        <w:rPr>
          <w:rFonts w:ascii="Times New Roman" w:hAnsi="Times New Roman" w:cs="Times New Roman"/>
          <w:sz w:val="24"/>
          <w:szCs w:val="24"/>
        </w:rPr>
        <w:t>,</w:t>
      </w:r>
      <w:r w:rsidR="009554E5">
        <w:rPr>
          <w:rFonts w:ascii="Times New Roman" w:hAnsi="Times New Roman" w:cs="Times New Roman"/>
          <w:sz w:val="24"/>
          <w:szCs w:val="24"/>
        </w:rPr>
        <w:t xml:space="preserve"> mais il avait beaucoup fréquenté le monde du zen. On sait l'amour des japonais pour le papier et comment avec leurs papiers ils arrivent à atteindre l'excellence.</w:t>
      </w:r>
    </w:p>
    <w:p w:rsidR="009554E5" w:rsidRDefault="009554E5" w:rsidP="00FF64B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Cette peinture est assez unique </w:t>
      </w:r>
      <w:r w:rsidR="005A4DE2">
        <w:rPr>
          <w:rFonts w:ascii="Times New Roman" w:hAnsi="Times New Roman" w:cs="Times New Roman"/>
          <w:sz w:val="24"/>
          <w:szCs w:val="24"/>
        </w:rPr>
        <w:t>dans</w:t>
      </w:r>
      <w:r>
        <w:rPr>
          <w:rFonts w:ascii="Times New Roman" w:hAnsi="Times New Roman" w:cs="Times New Roman"/>
          <w:sz w:val="24"/>
          <w:szCs w:val="24"/>
        </w:rPr>
        <w:t xml:space="preserve"> la mesure o</w:t>
      </w:r>
      <w:r w:rsidR="00FC689A">
        <w:rPr>
          <w:rFonts w:ascii="Times New Roman" w:hAnsi="Times New Roman" w:cs="Times New Roman"/>
          <w:sz w:val="24"/>
          <w:szCs w:val="24"/>
        </w:rPr>
        <w:t>ù</w:t>
      </w:r>
      <w:r>
        <w:rPr>
          <w:rFonts w:ascii="Times New Roman" w:hAnsi="Times New Roman" w:cs="Times New Roman"/>
          <w:sz w:val="24"/>
          <w:szCs w:val="24"/>
        </w:rPr>
        <w:t xml:space="preserve"> presque toujours les bambous sont associés à des rochers, à quelques plantes. Là il</w:t>
      </w:r>
      <w:r w:rsidR="00FC689A">
        <w:rPr>
          <w:rFonts w:ascii="Times New Roman" w:hAnsi="Times New Roman" w:cs="Times New Roman"/>
          <w:sz w:val="24"/>
          <w:szCs w:val="24"/>
        </w:rPr>
        <w:t>s</w:t>
      </w:r>
      <w:r>
        <w:rPr>
          <w:rFonts w:ascii="Times New Roman" w:hAnsi="Times New Roman" w:cs="Times New Roman"/>
          <w:sz w:val="24"/>
          <w:szCs w:val="24"/>
        </w:rPr>
        <w:t xml:space="preserve"> </w:t>
      </w:r>
      <w:r w:rsidR="00FC689A">
        <w:rPr>
          <w:rFonts w:ascii="Times New Roman" w:hAnsi="Times New Roman" w:cs="Times New Roman"/>
          <w:sz w:val="24"/>
          <w:szCs w:val="24"/>
        </w:rPr>
        <w:t>sont</w:t>
      </w:r>
      <w:r>
        <w:rPr>
          <w:rFonts w:ascii="Times New Roman" w:hAnsi="Times New Roman" w:cs="Times New Roman"/>
          <w:sz w:val="24"/>
          <w:szCs w:val="24"/>
        </w:rPr>
        <w:t xml:space="preserve"> tou</w:t>
      </w:r>
      <w:r w:rsidR="00FC689A">
        <w:rPr>
          <w:rFonts w:ascii="Times New Roman" w:hAnsi="Times New Roman" w:cs="Times New Roman"/>
          <w:sz w:val="24"/>
          <w:szCs w:val="24"/>
        </w:rPr>
        <w:t>s</w:t>
      </w:r>
      <w:r>
        <w:rPr>
          <w:rFonts w:ascii="Times New Roman" w:hAnsi="Times New Roman" w:cs="Times New Roman"/>
          <w:sz w:val="24"/>
          <w:szCs w:val="24"/>
        </w:rPr>
        <w:t xml:space="preserve"> seul</w:t>
      </w:r>
      <w:r w:rsidR="00FC689A">
        <w:rPr>
          <w:rFonts w:ascii="Times New Roman" w:hAnsi="Times New Roman" w:cs="Times New Roman"/>
          <w:sz w:val="24"/>
          <w:szCs w:val="24"/>
        </w:rPr>
        <w:t>s</w:t>
      </w:r>
      <w:r>
        <w:rPr>
          <w:rFonts w:ascii="Times New Roman" w:hAnsi="Times New Roman" w:cs="Times New Roman"/>
          <w:sz w:val="24"/>
          <w:szCs w:val="24"/>
        </w:rPr>
        <w:t xml:space="preserve">. Ça signifie que c'est une image du lettré qui </w:t>
      </w:r>
      <w:r w:rsidR="005A4DE2">
        <w:rPr>
          <w:rFonts w:ascii="Times New Roman" w:hAnsi="Times New Roman" w:cs="Times New Roman"/>
          <w:sz w:val="24"/>
          <w:szCs w:val="24"/>
        </w:rPr>
        <w:t>« </w:t>
      </w:r>
      <w:r>
        <w:rPr>
          <w:rFonts w:ascii="Times New Roman" w:hAnsi="Times New Roman" w:cs="Times New Roman"/>
          <w:sz w:val="24"/>
          <w:szCs w:val="24"/>
        </w:rPr>
        <w:t>ploie mais ne rompt pas</w:t>
      </w:r>
      <w:r w:rsidR="005A4DE2">
        <w:rPr>
          <w:rFonts w:ascii="Times New Roman" w:hAnsi="Times New Roman" w:cs="Times New Roman"/>
          <w:sz w:val="24"/>
          <w:szCs w:val="24"/>
        </w:rPr>
        <w:t xml:space="preserve"> »</w:t>
      </w:r>
      <w:r>
        <w:rPr>
          <w:rFonts w:ascii="Times New Roman" w:hAnsi="Times New Roman" w:cs="Times New Roman"/>
          <w:sz w:val="24"/>
          <w:szCs w:val="24"/>
        </w:rPr>
        <w:t>. Il y a un sens symbolique.</w:t>
      </w:r>
    </w:p>
    <w:p w:rsidR="009554E5" w:rsidRDefault="009554E5" w:rsidP="00FF64B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À la différence de ce qu'on a vu dans les peintures précédentes, du point de vue pictural, ce qui est tout à fait passionnant, c'est qu'on a </w:t>
      </w:r>
      <w:r w:rsidR="00FC689A">
        <w:rPr>
          <w:rFonts w:ascii="Times New Roman" w:hAnsi="Times New Roman" w:cs="Times New Roman"/>
          <w:sz w:val="24"/>
          <w:szCs w:val="24"/>
        </w:rPr>
        <w:t>l'</w:t>
      </w:r>
      <w:r>
        <w:rPr>
          <w:rFonts w:ascii="Times New Roman" w:hAnsi="Times New Roman" w:cs="Times New Roman"/>
          <w:sz w:val="24"/>
          <w:szCs w:val="24"/>
        </w:rPr>
        <w:t>arc d</w:t>
      </w:r>
      <w:r w:rsidR="00FC689A">
        <w:rPr>
          <w:rFonts w:ascii="Times New Roman" w:hAnsi="Times New Roman" w:cs="Times New Roman"/>
          <w:sz w:val="24"/>
          <w:szCs w:val="24"/>
        </w:rPr>
        <w:t>u grand</w:t>
      </w:r>
      <w:r>
        <w:rPr>
          <w:rFonts w:ascii="Times New Roman" w:hAnsi="Times New Roman" w:cs="Times New Roman"/>
          <w:sz w:val="24"/>
          <w:szCs w:val="24"/>
        </w:rPr>
        <w:t xml:space="preserve"> bambou qui part du bas très fort avec une densité étonnante, mais aussi qui est sans volume.</w:t>
      </w:r>
    </w:p>
    <w:p w:rsidR="009554E5" w:rsidRDefault="009554E5" w:rsidP="00130428">
      <w:pPr>
        <w:spacing w:after="240"/>
        <w:ind w:firstLine="142"/>
        <w:jc w:val="both"/>
        <w:rPr>
          <w:rFonts w:ascii="Times New Roman" w:hAnsi="Times New Roman" w:cs="Times New Roman"/>
          <w:sz w:val="24"/>
          <w:szCs w:val="24"/>
        </w:rPr>
      </w:pPr>
      <w:r>
        <w:rPr>
          <w:rFonts w:ascii="Times New Roman" w:hAnsi="Times New Roman" w:cs="Times New Roman"/>
          <w:sz w:val="24"/>
          <w:szCs w:val="24"/>
        </w:rPr>
        <w:t>Quelqu'un</w:t>
      </w:r>
      <w:r w:rsidR="00FC689A">
        <w:rPr>
          <w:rFonts w:ascii="Times New Roman" w:hAnsi="Times New Roman" w:cs="Times New Roman"/>
          <w:sz w:val="24"/>
          <w:szCs w:val="24"/>
        </w:rPr>
        <w:t>,</w:t>
      </w:r>
      <w:r>
        <w:rPr>
          <w:rFonts w:ascii="Times New Roman" w:hAnsi="Times New Roman" w:cs="Times New Roman"/>
          <w:sz w:val="24"/>
          <w:szCs w:val="24"/>
        </w:rPr>
        <w:t xml:space="preserve"> une fois</w:t>
      </w:r>
      <w:r w:rsidR="00FC689A">
        <w:rPr>
          <w:rFonts w:ascii="Times New Roman" w:hAnsi="Times New Roman" w:cs="Times New Roman"/>
          <w:sz w:val="24"/>
          <w:szCs w:val="24"/>
        </w:rPr>
        <w:t>,</w:t>
      </w:r>
      <w:r>
        <w:rPr>
          <w:rFonts w:ascii="Times New Roman" w:hAnsi="Times New Roman" w:cs="Times New Roman"/>
          <w:sz w:val="24"/>
          <w:szCs w:val="24"/>
        </w:rPr>
        <w:t xml:space="preserve"> </w:t>
      </w:r>
      <w:r w:rsidR="005A4DE2">
        <w:rPr>
          <w:rFonts w:ascii="Times New Roman" w:hAnsi="Times New Roman" w:cs="Times New Roman"/>
          <w:sz w:val="24"/>
          <w:szCs w:val="24"/>
        </w:rPr>
        <w:t>a</w:t>
      </w:r>
      <w:r>
        <w:rPr>
          <w:rFonts w:ascii="Times New Roman" w:hAnsi="Times New Roman" w:cs="Times New Roman"/>
          <w:sz w:val="24"/>
          <w:szCs w:val="24"/>
        </w:rPr>
        <w:t xml:space="preserve"> demand</w:t>
      </w:r>
      <w:r w:rsidR="005A4DE2">
        <w:rPr>
          <w:rFonts w:ascii="Times New Roman" w:hAnsi="Times New Roman" w:cs="Times New Roman"/>
          <w:sz w:val="24"/>
          <w:szCs w:val="24"/>
        </w:rPr>
        <w:t>é</w:t>
      </w:r>
      <w:r>
        <w:rPr>
          <w:rFonts w:ascii="Times New Roman" w:hAnsi="Times New Roman" w:cs="Times New Roman"/>
          <w:sz w:val="24"/>
          <w:szCs w:val="24"/>
        </w:rPr>
        <w:t xml:space="preserve"> à Cézanne </w:t>
      </w:r>
      <w:r w:rsidR="00FC689A">
        <w:rPr>
          <w:rFonts w:ascii="Times New Roman" w:hAnsi="Times New Roman" w:cs="Times New Roman"/>
          <w:sz w:val="24"/>
          <w:szCs w:val="24"/>
        </w:rPr>
        <w:t>ce</w:t>
      </w:r>
      <w:r>
        <w:rPr>
          <w:rFonts w:ascii="Times New Roman" w:hAnsi="Times New Roman" w:cs="Times New Roman"/>
          <w:sz w:val="24"/>
          <w:szCs w:val="24"/>
        </w:rPr>
        <w:t xml:space="preserve"> qu'il conseillerait à un jeune peintre</w:t>
      </w:r>
      <w:r w:rsidR="00FC689A">
        <w:rPr>
          <w:rFonts w:ascii="Times New Roman" w:hAnsi="Times New Roman" w:cs="Times New Roman"/>
          <w:sz w:val="24"/>
          <w:szCs w:val="24"/>
        </w:rPr>
        <w:t>,</w:t>
      </w:r>
      <w:r>
        <w:rPr>
          <w:rFonts w:ascii="Times New Roman" w:hAnsi="Times New Roman" w:cs="Times New Roman"/>
          <w:sz w:val="24"/>
          <w:szCs w:val="24"/>
        </w:rPr>
        <w:t xml:space="preserve"> et il </w:t>
      </w:r>
      <w:r w:rsidR="00FC689A">
        <w:rPr>
          <w:rFonts w:ascii="Times New Roman" w:hAnsi="Times New Roman" w:cs="Times New Roman"/>
          <w:sz w:val="24"/>
          <w:szCs w:val="24"/>
        </w:rPr>
        <w:t xml:space="preserve">lui </w:t>
      </w:r>
      <w:r>
        <w:rPr>
          <w:rFonts w:ascii="Times New Roman" w:hAnsi="Times New Roman" w:cs="Times New Roman"/>
          <w:sz w:val="24"/>
          <w:szCs w:val="24"/>
        </w:rPr>
        <w:t xml:space="preserve">a dit de dessiner un tuyau de poêle. C'est la question de </w:t>
      </w:r>
      <w:r w:rsidR="008D245F">
        <w:rPr>
          <w:rFonts w:ascii="Times New Roman" w:hAnsi="Times New Roman" w:cs="Times New Roman"/>
          <w:sz w:val="24"/>
          <w:szCs w:val="24"/>
        </w:rPr>
        <w:t xml:space="preserve">: </w:t>
      </w:r>
      <w:r>
        <w:rPr>
          <w:rFonts w:ascii="Times New Roman" w:hAnsi="Times New Roman" w:cs="Times New Roman"/>
          <w:sz w:val="24"/>
          <w:szCs w:val="24"/>
        </w:rPr>
        <w:t>comment peindre un volume circulaire sans faire intervenir une lumière avec l'ombre qui va donner l'arrondi. Autrement dit : comment va-t-on donner un volume sans éclairage ?</w:t>
      </w:r>
      <w:r w:rsidR="008D245F">
        <w:rPr>
          <w:rStyle w:val="Appelnotedebasdep"/>
          <w:rFonts w:ascii="Times New Roman" w:hAnsi="Times New Roman" w:cs="Times New Roman"/>
          <w:sz w:val="24"/>
          <w:szCs w:val="24"/>
        </w:rPr>
        <w:footnoteReference w:id="5"/>
      </w:r>
    </w:p>
    <w:p w:rsidR="009A7F21" w:rsidRPr="009A7F21" w:rsidRDefault="009A7F21" w:rsidP="002E1DE4">
      <w:pPr>
        <w:spacing w:after="120"/>
        <w:ind w:firstLine="142"/>
        <w:jc w:val="both"/>
        <w:rPr>
          <w:rFonts w:ascii="Times New Roman" w:hAnsi="Times New Roman" w:cs="Times New Roman"/>
          <w:b/>
          <w:sz w:val="26"/>
          <w:szCs w:val="26"/>
        </w:rPr>
      </w:pPr>
      <w:r w:rsidRPr="009A7F21">
        <w:rPr>
          <w:rFonts w:ascii="Times New Roman" w:hAnsi="Times New Roman" w:cs="Times New Roman"/>
          <w:b/>
          <w:sz w:val="26"/>
          <w:szCs w:val="26"/>
        </w:rPr>
        <w:lastRenderedPageBreak/>
        <w:t xml:space="preserve">Quelque chose advient à partir du </w:t>
      </w:r>
      <w:r w:rsidR="00424A9E">
        <w:rPr>
          <w:rFonts w:ascii="Times New Roman" w:hAnsi="Times New Roman" w:cs="Times New Roman"/>
          <w:b/>
          <w:sz w:val="26"/>
          <w:szCs w:val="26"/>
        </w:rPr>
        <w:t>F</w:t>
      </w:r>
      <w:r w:rsidRPr="009A7F21">
        <w:rPr>
          <w:rFonts w:ascii="Times New Roman" w:hAnsi="Times New Roman" w:cs="Times New Roman"/>
          <w:b/>
          <w:sz w:val="26"/>
          <w:szCs w:val="26"/>
        </w:rPr>
        <w:t>on</w:t>
      </w:r>
      <w:r w:rsidR="00424A9E">
        <w:rPr>
          <w:rFonts w:ascii="Times New Roman" w:hAnsi="Times New Roman" w:cs="Times New Roman"/>
          <w:b/>
          <w:sz w:val="26"/>
          <w:szCs w:val="26"/>
        </w:rPr>
        <w:t>t</w:t>
      </w:r>
      <w:r w:rsidRPr="009A7F21">
        <w:rPr>
          <w:rFonts w:ascii="Times New Roman" w:hAnsi="Times New Roman" w:cs="Times New Roman"/>
          <w:b/>
          <w:sz w:val="26"/>
          <w:szCs w:val="26"/>
        </w:rPr>
        <w:t xml:space="preserve"> sans fond.</w:t>
      </w:r>
    </w:p>
    <w:p w:rsidR="009554E5" w:rsidRPr="00FC6C69" w:rsidRDefault="009554E5" w:rsidP="00130428">
      <w:pPr>
        <w:spacing w:after="80"/>
        <w:ind w:firstLine="142"/>
        <w:jc w:val="both"/>
        <w:rPr>
          <w:rFonts w:ascii="Times New Roman" w:hAnsi="Times New Roman" w:cs="Times New Roman"/>
          <w:sz w:val="24"/>
          <w:szCs w:val="24"/>
        </w:rPr>
      </w:pPr>
      <w:r>
        <w:rPr>
          <w:rFonts w:ascii="Times New Roman" w:hAnsi="Times New Roman" w:cs="Times New Roman"/>
          <w:sz w:val="24"/>
          <w:szCs w:val="24"/>
        </w:rPr>
        <w:t>Dans cette peinture du bambou il n'y a pas d'éclairage.</w:t>
      </w:r>
      <w:r w:rsidR="00045725">
        <w:rPr>
          <w:rFonts w:ascii="Times New Roman" w:hAnsi="Times New Roman" w:cs="Times New Roman"/>
          <w:sz w:val="24"/>
          <w:szCs w:val="24"/>
        </w:rPr>
        <w:t xml:space="preserve"> C'est là cette fameuse mer sans fond qui fait advenir le </w:t>
      </w:r>
      <w:r w:rsidR="009A7F21">
        <w:rPr>
          <w:rFonts w:ascii="Times New Roman" w:hAnsi="Times New Roman" w:cs="Times New Roman"/>
          <w:sz w:val="24"/>
          <w:szCs w:val="24"/>
        </w:rPr>
        <w:t>bambou</w:t>
      </w:r>
      <w:r w:rsidR="00045725">
        <w:rPr>
          <w:rFonts w:ascii="Times New Roman" w:hAnsi="Times New Roman" w:cs="Times New Roman"/>
          <w:sz w:val="24"/>
          <w:szCs w:val="24"/>
        </w:rPr>
        <w:t xml:space="preserve">. Et il fait </w:t>
      </w:r>
      <w:r w:rsidR="00045725" w:rsidRPr="00855C3B">
        <w:rPr>
          <w:rFonts w:ascii="Times New Roman" w:hAnsi="Times New Roman" w:cs="Times New Roman"/>
          <w:sz w:val="24"/>
          <w:szCs w:val="24"/>
        </w:rPr>
        <w:t>advenir le bambou par des vides, ce n'est pas la lumière. En effet regardons cette partie</w:t>
      </w:r>
      <w:r w:rsidR="0097272C" w:rsidRPr="00855C3B">
        <w:rPr>
          <w:rFonts w:ascii="Times New Roman" w:hAnsi="Times New Roman" w:cs="Times New Roman"/>
          <w:sz w:val="24"/>
          <w:szCs w:val="24"/>
        </w:rPr>
        <w:t xml:space="preserve"> </w:t>
      </w:r>
      <w:r w:rsidR="00F466A2" w:rsidRPr="00855C3B">
        <w:rPr>
          <w:rFonts w:ascii="Times New Roman" w:hAnsi="Times New Roman" w:cs="Times New Roman"/>
          <w:sz w:val="24"/>
          <w:szCs w:val="24"/>
        </w:rPr>
        <w:t>[</w:t>
      </w:r>
      <w:r w:rsidR="00F466A2" w:rsidRPr="00FC689A">
        <w:rPr>
          <w:rFonts w:ascii="Times New Roman" w:hAnsi="Times New Roman" w:cs="Times New Roman"/>
          <w:i/>
          <w:sz w:val="24"/>
          <w:szCs w:val="24"/>
        </w:rPr>
        <w:t>le tiers de la branche principale qui se trouve au milieu</w:t>
      </w:r>
      <w:r w:rsidR="00F466A2" w:rsidRPr="00855C3B">
        <w:rPr>
          <w:rFonts w:ascii="Times New Roman" w:hAnsi="Times New Roman" w:cs="Times New Roman"/>
          <w:sz w:val="24"/>
          <w:szCs w:val="24"/>
        </w:rPr>
        <w:t>]</w:t>
      </w:r>
      <w:r w:rsidR="0097272C" w:rsidRPr="00855C3B">
        <w:rPr>
          <w:rFonts w:ascii="Times New Roman" w:hAnsi="Times New Roman" w:cs="Times New Roman"/>
          <w:sz w:val="24"/>
          <w:szCs w:val="24"/>
        </w:rPr>
        <w:t xml:space="preserve"> </w:t>
      </w:r>
      <w:r w:rsidR="00045725" w:rsidRPr="00855C3B">
        <w:rPr>
          <w:rFonts w:ascii="Times New Roman" w:hAnsi="Times New Roman" w:cs="Times New Roman"/>
          <w:sz w:val="24"/>
          <w:szCs w:val="24"/>
        </w:rPr>
        <w:t xml:space="preserve"> où il donne de la force : dans les noirs il y a des parties creusées qui ne sont pas des trous. C'est la même partie que la lumière </w:t>
      </w:r>
      <w:r w:rsidR="00045725" w:rsidRPr="00FC6C69">
        <w:rPr>
          <w:rFonts w:ascii="Times New Roman" w:hAnsi="Times New Roman" w:cs="Times New Roman"/>
          <w:sz w:val="24"/>
          <w:szCs w:val="24"/>
        </w:rPr>
        <w:t xml:space="preserve">blanche qui est le </w:t>
      </w:r>
      <w:proofErr w:type="gramStart"/>
      <w:r w:rsidR="00424A9E">
        <w:rPr>
          <w:rFonts w:ascii="Times New Roman" w:hAnsi="Times New Roman" w:cs="Times New Roman"/>
          <w:sz w:val="24"/>
          <w:szCs w:val="24"/>
        </w:rPr>
        <w:t>F</w:t>
      </w:r>
      <w:r w:rsidR="00045725" w:rsidRPr="00FC6C69">
        <w:rPr>
          <w:rFonts w:ascii="Times New Roman" w:hAnsi="Times New Roman" w:cs="Times New Roman"/>
          <w:sz w:val="24"/>
          <w:szCs w:val="24"/>
        </w:rPr>
        <w:t>on</w:t>
      </w:r>
      <w:r w:rsidR="00424A9E">
        <w:rPr>
          <w:rFonts w:ascii="Times New Roman" w:hAnsi="Times New Roman" w:cs="Times New Roman"/>
          <w:sz w:val="24"/>
          <w:szCs w:val="24"/>
        </w:rPr>
        <w:t>t</w:t>
      </w:r>
      <w:proofErr w:type="gramEnd"/>
      <w:r w:rsidR="00045725" w:rsidRPr="00FC6C69">
        <w:rPr>
          <w:rFonts w:ascii="Times New Roman" w:hAnsi="Times New Roman" w:cs="Times New Roman"/>
          <w:sz w:val="24"/>
          <w:szCs w:val="24"/>
        </w:rPr>
        <w:t xml:space="preserve"> sans fond.</w:t>
      </w:r>
    </w:p>
    <w:p w:rsidR="00045725" w:rsidRPr="00FC6C69" w:rsidRDefault="0097272C" w:rsidP="00130428">
      <w:pPr>
        <w:spacing w:after="80"/>
        <w:ind w:firstLine="142"/>
        <w:jc w:val="both"/>
        <w:rPr>
          <w:rFonts w:ascii="Times New Roman" w:hAnsi="Times New Roman" w:cs="Times New Roman"/>
          <w:sz w:val="24"/>
          <w:szCs w:val="24"/>
        </w:rPr>
      </w:pPr>
      <w:r w:rsidRPr="00FC6C69">
        <w:rPr>
          <w:rFonts w:ascii="Times New Roman" w:hAnsi="Times New Roman" w:cs="Times New Roman"/>
          <w:sz w:val="24"/>
          <w:szCs w:val="24"/>
        </w:rPr>
        <w:t>E</w:t>
      </w:r>
      <w:r w:rsidR="00045725" w:rsidRPr="00FC6C69">
        <w:rPr>
          <w:rFonts w:ascii="Times New Roman" w:hAnsi="Times New Roman" w:cs="Times New Roman"/>
          <w:sz w:val="24"/>
          <w:szCs w:val="24"/>
        </w:rPr>
        <w:t xml:space="preserve">t ce qu'il y a de très étonnant dans cette peinture, c'est qu'ici </w:t>
      </w:r>
      <w:r w:rsidR="00F466A2" w:rsidRPr="00FC6C69">
        <w:rPr>
          <w:rFonts w:ascii="Times New Roman" w:hAnsi="Times New Roman" w:cs="Times New Roman"/>
          <w:sz w:val="24"/>
          <w:szCs w:val="24"/>
        </w:rPr>
        <w:t>[</w:t>
      </w:r>
      <w:r w:rsidR="00F466A2" w:rsidRPr="00FC689A">
        <w:rPr>
          <w:rFonts w:ascii="Times New Roman" w:hAnsi="Times New Roman" w:cs="Times New Roman"/>
          <w:i/>
          <w:sz w:val="24"/>
          <w:szCs w:val="24"/>
        </w:rPr>
        <w:t>dans ce qui constitue le fond de la peinture</w:t>
      </w:r>
      <w:r w:rsidR="00F466A2" w:rsidRPr="00FC6C69">
        <w:rPr>
          <w:rFonts w:ascii="Times New Roman" w:hAnsi="Times New Roman" w:cs="Times New Roman"/>
          <w:sz w:val="24"/>
          <w:szCs w:val="24"/>
        </w:rPr>
        <w:t xml:space="preserve">] </w:t>
      </w:r>
      <w:r w:rsidR="00045725" w:rsidRPr="00FC6C69">
        <w:rPr>
          <w:rFonts w:ascii="Times New Roman" w:hAnsi="Times New Roman" w:cs="Times New Roman"/>
          <w:sz w:val="24"/>
          <w:szCs w:val="24"/>
        </w:rPr>
        <w:t xml:space="preserve">il y a des dégradés, des nuances extrêmement subtiles d'un bleu très pâle qu'on ne devine pas, et qui en fait anime profondément l'ensemble, qui génère l'ensemble de cette peinture. C'est un mariage extrêmement fortiche, parce que c'est très puissant </w:t>
      </w:r>
      <w:r w:rsidRPr="00FC6C69">
        <w:rPr>
          <w:rFonts w:ascii="Times New Roman" w:hAnsi="Times New Roman" w:cs="Times New Roman"/>
          <w:sz w:val="24"/>
          <w:szCs w:val="24"/>
        </w:rPr>
        <w:t>mais en même temps</w:t>
      </w:r>
      <w:r w:rsidR="00045725" w:rsidRPr="00FC6C69">
        <w:rPr>
          <w:rFonts w:ascii="Times New Roman" w:hAnsi="Times New Roman" w:cs="Times New Roman"/>
          <w:sz w:val="24"/>
          <w:szCs w:val="24"/>
        </w:rPr>
        <w:t xml:space="preserve"> il y a continuellement des vides, ce qui fait que ça respire et ça advient.</w:t>
      </w:r>
    </w:p>
    <w:p w:rsidR="00045725" w:rsidRDefault="00045725" w:rsidP="002E1DE4">
      <w:pPr>
        <w:spacing w:after="120"/>
        <w:ind w:firstLine="142"/>
        <w:jc w:val="both"/>
        <w:rPr>
          <w:rFonts w:ascii="Times New Roman" w:hAnsi="Times New Roman" w:cs="Times New Roman"/>
          <w:sz w:val="24"/>
          <w:szCs w:val="24"/>
        </w:rPr>
      </w:pPr>
      <w:r w:rsidRPr="00FC6C69">
        <w:rPr>
          <w:rFonts w:ascii="Times New Roman" w:hAnsi="Times New Roman" w:cs="Times New Roman"/>
          <w:sz w:val="24"/>
          <w:szCs w:val="24"/>
        </w:rPr>
        <w:t xml:space="preserve">Dans </w:t>
      </w:r>
      <w:r w:rsidR="00B83523">
        <w:rPr>
          <w:rFonts w:ascii="Times New Roman" w:hAnsi="Times New Roman" w:cs="Times New Roman"/>
          <w:sz w:val="24"/>
          <w:szCs w:val="24"/>
        </w:rPr>
        <w:t>cette</w:t>
      </w:r>
      <w:r w:rsidRPr="00FC6C69">
        <w:rPr>
          <w:rFonts w:ascii="Times New Roman" w:hAnsi="Times New Roman" w:cs="Times New Roman"/>
          <w:sz w:val="24"/>
          <w:szCs w:val="24"/>
        </w:rPr>
        <w:t xml:space="preserve"> feuille </w:t>
      </w:r>
      <w:r w:rsidR="009A7F21">
        <w:rPr>
          <w:rFonts w:ascii="Times New Roman" w:hAnsi="Times New Roman" w:cs="Times New Roman"/>
          <w:sz w:val="24"/>
          <w:szCs w:val="24"/>
        </w:rPr>
        <w:t>[</w:t>
      </w:r>
      <w:r w:rsidR="00855C3B" w:rsidRPr="009A7F21">
        <w:rPr>
          <w:rFonts w:ascii="Times New Roman" w:hAnsi="Times New Roman" w:cs="Times New Roman"/>
          <w:i/>
          <w:sz w:val="24"/>
          <w:szCs w:val="24"/>
        </w:rPr>
        <w:t>la feuille à gauche au-dessus de la branche du bas</w:t>
      </w:r>
      <w:r w:rsidR="00855C3B" w:rsidRPr="00FC6C69">
        <w:rPr>
          <w:rFonts w:ascii="Times New Roman" w:hAnsi="Times New Roman" w:cs="Times New Roman"/>
          <w:sz w:val="24"/>
          <w:szCs w:val="24"/>
        </w:rPr>
        <w:t>]</w:t>
      </w:r>
      <w:r w:rsidRPr="00FC6C69">
        <w:rPr>
          <w:rFonts w:ascii="Times New Roman" w:hAnsi="Times New Roman" w:cs="Times New Roman"/>
          <w:sz w:val="24"/>
          <w:szCs w:val="24"/>
        </w:rPr>
        <w:t>, il y a toute une partie de blanc qui fait le tour et qui n'est pas</w:t>
      </w:r>
      <w:r w:rsidR="0097272C" w:rsidRPr="00FC6C69">
        <w:rPr>
          <w:rFonts w:ascii="Times New Roman" w:hAnsi="Times New Roman" w:cs="Times New Roman"/>
          <w:sz w:val="24"/>
          <w:szCs w:val="24"/>
        </w:rPr>
        <w:t xml:space="preserve"> peinte. </w:t>
      </w:r>
      <w:r w:rsidRPr="00FC6C69">
        <w:rPr>
          <w:rFonts w:ascii="Times New Roman" w:hAnsi="Times New Roman" w:cs="Times New Roman"/>
          <w:sz w:val="24"/>
          <w:szCs w:val="24"/>
        </w:rPr>
        <w:t>Et ici</w:t>
      </w:r>
      <w:r w:rsidR="00855C3B" w:rsidRPr="00FC6C69">
        <w:rPr>
          <w:rFonts w:ascii="Times New Roman" w:hAnsi="Times New Roman" w:cs="Times New Roman"/>
          <w:sz w:val="24"/>
          <w:szCs w:val="24"/>
        </w:rPr>
        <w:t xml:space="preserve"> [</w:t>
      </w:r>
      <w:r w:rsidR="00855C3B" w:rsidRPr="009A7F21">
        <w:rPr>
          <w:rFonts w:ascii="Times New Roman" w:hAnsi="Times New Roman" w:cs="Times New Roman"/>
          <w:i/>
          <w:sz w:val="24"/>
          <w:szCs w:val="24"/>
        </w:rPr>
        <w:t xml:space="preserve">la partie </w:t>
      </w:r>
      <w:r w:rsidR="00FC6C69" w:rsidRPr="009A7F21">
        <w:rPr>
          <w:rFonts w:ascii="Times New Roman" w:hAnsi="Times New Roman" w:cs="Times New Roman"/>
          <w:i/>
          <w:sz w:val="24"/>
          <w:szCs w:val="24"/>
        </w:rPr>
        <w:t>du milieu</w:t>
      </w:r>
      <w:r w:rsidR="00855C3B" w:rsidRPr="009A7F21">
        <w:rPr>
          <w:rFonts w:ascii="Times New Roman" w:hAnsi="Times New Roman" w:cs="Times New Roman"/>
          <w:i/>
          <w:sz w:val="24"/>
          <w:szCs w:val="24"/>
        </w:rPr>
        <w:t xml:space="preserve"> de la peinture</w:t>
      </w:r>
      <w:r w:rsidR="00FC6C69" w:rsidRPr="009A7F21">
        <w:rPr>
          <w:rFonts w:ascii="Times New Roman" w:hAnsi="Times New Roman" w:cs="Times New Roman"/>
          <w:i/>
          <w:sz w:val="24"/>
          <w:szCs w:val="24"/>
        </w:rPr>
        <w:t xml:space="preserve"> considérée sur toute sa largeur</w:t>
      </w:r>
      <w:r w:rsidR="00855C3B" w:rsidRPr="00FC6C69">
        <w:rPr>
          <w:rFonts w:ascii="Times New Roman" w:hAnsi="Times New Roman" w:cs="Times New Roman"/>
          <w:sz w:val="24"/>
          <w:szCs w:val="24"/>
        </w:rPr>
        <w:t>]</w:t>
      </w:r>
      <w:r w:rsidRPr="00FC6C69">
        <w:rPr>
          <w:rFonts w:ascii="Times New Roman" w:hAnsi="Times New Roman" w:cs="Times New Roman"/>
          <w:sz w:val="24"/>
          <w:szCs w:val="24"/>
        </w:rPr>
        <w:t>, tout ce qui est peint, c'est avec une brosse assez large, c'est absolument subtil et impalpable, mais ça existe profondément. Il y a cette partie-là</w:t>
      </w:r>
      <w:r w:rsidR="00855C3B" w:rsidRPr="00FC6C69">
        <w:rPr>
          <w:rFonts w:ascii="Times New Roman" w:hAnsi="Times New Roman" w:cs="Times New Roman"/>
          <w:sz w:val="24"/>
          <w:szCs w:val="24"/>
        </w:rPr>
        <w:t xml:space="preserve"> [</w:t>
      </w:r>
      <w:r w:rsidR="00855C3B" w:rsidRPr="009A7F21">
        <w:rPr>
          <w:rFonts w:ascii="Times New Roman" w:hAnsi="Times New Roman" w:cs="Times New Roman"/>
          <w:i/>
          <w:sz w:val="24"/>
          <w:szCs w:val="24"/>
        </w:rPr>
        <w:t>vers le milieu de la grande branche</w:t>
      </w:r>
      <w:r w:rsidR="00855C3B" w:rsidRPr="00FC6C69">
        <w:rPr>
          <w:rFonts w:ascii="Times New Roman" w:hAnsi="Times New Roman" w:cs="Times New Roman"/>
          <w:sz w:val="24"/>
          <w:szCs w:val="24"/>
        </w:rPr>
        <w:t>]</w:t>
      </w:r>
      <w:r w:rsidRPr="00FC6C69">
        <w:rPr>
          <w:rFonts w:ascii="Times New Roman" w:hAnsi="Times New Roman" w:cs="Times New Roman"/>
          <w:sz w:val="24"/>
          <w:szCs w:val="24"/>
        </w:rPr>
        <w:t>, le fond n'est pas touché du tout, il fait corps avec la partie du bambou.</w:t>
      </w:r>
    </w:p>
    <w:p w:rsidR="00130428" w:rsidRPr="00130428" w:rsidRDefault="00130428" w:rsidP="00130428">
      <w:pPr>
        <w:spacing w:after="60"/>
        <w:ind w:left="426" w:right="284" w:firstLine="142"/>
        <w:jc w:val="both"/>
        <w:rPr>
          <w:rFonts w:ascii="Times New Roman" w:hAnsi="Times New Roman" w:cs="Times New Roman"/>
        </w:rPr>
      </w:pPr>
      <w:r w:rsidRPr="00130428">
        <w:rPr>
          <w:rFonts w:ascii="Times New Roman" w:hAnsi="Times New Roman" w:cs="Times New Roman"/>
          <w:b/>
        </w:rPr>
        <w:t>C M :</w:t>
      </w:r>
      <w:r w:rsidRPr="00130428">
        <w:rPr>
          <w:rFonts w:ascii="Times New Roman" w:hAnsi="Times New Roman" w:cs="Times New Roman"/>
        </w:rPr>
        <w:t xml:space="preserve"> Tu </w:t>
      </w:r>
      <w:r w:rsidRPr="00130428">
        <w:rPr>
          <w:rFonts w:ascii="Times New Roman" w:hAnsi="Times New Roman" w:cs="Times New Roman"/>
        </w:rPr>
        <w:t>utilises l'expression</w:t>
      </w:r>
      <w:r w:rsidRPr="00130428">
        <w:rPr>
          <w:rFonts w:ascii="Times New Roman" w:hAnsi="Times New Roman" w:cs="Times New Roman"/>
        </w:rPr>
        <w:t xml:space="preserve"> d</w:t>
      </w:r>
      <w:r w:rsidR="00441C97">
        <w:rPr>
          <w:rFonts w:ascii="Times New Roman" w:hAnsi="Times New Roman" w:cs="Times New Roman"/>
        </w:rPr>
        <w:t>e</w:t>
      </w:r>
      <w:bookmarkStart w:id="0" w:name="_GoBack"/>
      <w:bookmarkEnd w:id="0"/>
      <w:r w:rsidRPr="00130428">
        <w:rPr>
          <w:rFonts w:ascii="Times New Roman" w:hAnsi="Times New Roman" w:cs="Times New Roman"/>
        </w:rPr>
        <w:t xml:space="preserve"> "fond sans fond"</w:t>
      </w:r>
      <w:r>
        <w:rPr>
          <w:rFonts w:ascii="Times New Roman" w:hAnsi="Times New Roman" w:cs="Times New Roman"/>
        </w:rPr>
        <w:t xml:space="preserve"> que François Jullien écrit "fonds sans fond"</w:t>
      </w:r>
      <w:r w:rsidRPr="00130428">
        <w:rPr>
          <w:rFonts w:ascii="Times New Roman" w:hAnsi="Times New Roman" w:cs="Times New Roman"/>
        </w:rPr>
        <w:t>. Comment l'écris-tu ?</w:t>
      </w:r>
    </w:p>
    <w:p w:rsidR="00130428" w:rsidRPr="00130428" w:rsidRDefault="00130428" w:rsidP="00130428">
      <w:pPr>
        <w:spacing w:after="120"/>
        <w:ind w:left="426" w:right="284" w:firstLine="142"/>
        <w:jc w:val="both"/>
        <w:rPr>
          <w:rFonts w:ascii="Times New Roman" w:hAnsi="Times New Roman" w:cs="Times New Roman"/>
        </w:rPr>
      </w:pPr>
      <w:proofErr w:type="spellStart"/>
      <w:r w:rsidRPr="00130428">
        <w:rPr>
          <w:rFonts w:ascii="Times New Roman" w:hAnsi="Times New Roman" w:cs="Times New Roman"/>
          <w:b/>
        </w:rPr>
        <w:t>Barbâtre</w:t>
      </w:r>
      <w:proofErr w:type="spellEnd"/>
      <w:r w:rsidRPr="00130428">
        <w:rPr>
          <w:rFonts w:ascii="Times New Roman" w:hAnsi="Times New Roman" w:cs="Times New Roman"/>
          <w:b/>
        </w:rPr>
        <w:t xml:space="preserve"> :</w:t>
      </w:r>
      <w:r w:rsidRPr="00130428">
        <w:rPr>
          <w:rFonts w:ascii="Times New Roman" w:hAnsi="Times New Roman" w:cs="Times New Roman"/>
        </w:rPr>
        <w:t xml:space="preserve"> Je l'écris "Font sans fond" parce que le font c'est la source, la fontaine</w:t>
      </w:r>
      <w:r w:rsidRPr="00130428">
        <w:rPr>
          <w:rStyle w:val="Appelnotedebasdep"/>
          <w:rFonts w:ascii="Times New Roman" w:hAnsi="Times New Roman" w:cs="Times New Roman"/>
        </w:rPr>
        <w:footnoteReference w:id="6"/>
      </w:r>
      <w:r w:rsidRPr="00130428">
        <w:rPr>
          <w:rFonts w:ascii="Times New Roman" w:hAnsi="Times New Roman" w:cs="Times New Roman"/>
        </w:rPr>
        <w:t>. On trouve ce mot au pluriel dans l'expression des "fonts baptismaux".</w:t>
      </w:r>
    </w:p>
    <w:p w:rsidR="00045725" w:rsidRDefault="00045725" w:rsidP="00130428">
      <w:pPr>
        <w:spacing w:after="80"/>
        <w:ind w:firstLine="142"/>
        <w:jc w:val="both"/>
        <w:rPr>
          <w:rFonts w:ascii="Times New Roman" w:hAnsi="Times New Roman" w:cs="Times New Roman"/>
          <w:sz w:val="24"/>
          <w:szCs w:val="24"/>
        </w:rPr>
      </w:pPr>
      <w:r>
        <w:rPr>
          <w:rFonts w:ascii="Times New Roman" w:hAnsi="Times New Roman" w:cs="Times New Roman"/>
          <w:sz w:val="24"/>
          <w:szCs w:val="24"/>
        </w:rPr>
        <w:t xml:space="preserve">Donc quelque chose advient à partir </w:t>
      </w:r>
      <w:r w:rsidRPr="0097272C">
        <w:rPr>
          <w:rFonts w:ascii="Times New Roman" w:hAnsi="Times New Roman" w:cs="Times New Roman"/>
          <w:sz w:val="24"/>
          <w:szCs w:val="24"/>
        </w:rPr>
        <w:t xml:space="preserve">de ce </w:t>
      </w:r>
      <w:r w:rsidR="00424A9E">
        <w:rPr>
          <w:rFonts w:ascii="Times New Roman" w:hAnsi="Times New Roman" w:cs="Times New Roman"/>
          <w:sz w:val="24"/>
          <w:szCs w:val="24"/>
        </w:rPr>
        <w:t>F</w:t>
      </w:r>
      <w:r w:rsidRPr="0097272C">
        <w:rPr>
          <w:rFonts w:ascii="Times New Roman" w:hAnsi="Times New Roman" w:cs="Times New Roman"/>
          <w:sz w:val="24"/>
          <w:szCs w:val="24"/>
        </w:rPr>
        <w:t>on</w:t>
      </w:r>
      <w:r w:rsidR="00424A9E">
        <w:rPr>
          <w:rFonts w:ascii="Times New Roman" w:hAnsi="Times New Roman" w:cs="Times New Roman"/>
          <w:sz w:val="24"/>
          <w:szCs w:val="24"/>
        </w:rPr>
        <w:t>t</w:t>
      </w:r>
      <w:r w:rsidRPr="0097272C">
        <w:rPr>
          <w:rFonts w:ascii="Times New Roman" w:hAnsi="Times New Roman" w:cs="Times New Roman"/>
          <w:sz w:val="24"/>
          <w:szCs w:val="24"/>
        </w:rPr>
        <w:t xml:space="preserve"> sans fond</w:t>
      </w:r>
      <w:r w:rsidR="00B83523">
        <w:rPr>
          <w:rStyle w:val="Appelnotedebasdep"/>
          <w:rFonts w:ascii="Times New Roman" w:hAnsi="Times New Roman" w:cs="Times New Roman"/>
          <w:sz w:val="24"/>
          <w:szCs w:val="24"/>
        </w:rPr>
        <w:footnoteReference w:id="7"/>
      </w:r>
      <w:r w:rsidRPr="0097272C">
        <w:rPr>
          <w:rFonts w:ascii="Times New Roman" w:hAnsi="Times New Roman" w:cs="Times New Roman"/>
          <w:sz w:val="24"/>
          <w:szCs w:val="24"/>
        </w:rPr>
        <w:t>. Continuellement</w:t>
      </w:r>
      <w:r>
        <w:rPr>
          <w:rFonts w:ascii="Times New Roman" w:hAnsi="Times New Roman" w:cs="Times New Roman"/>
          <w:sz w:val="24"/>
          <w:szCs w:val="24"/>
        </w:rPr>
        <w:t xml:space="preserve"> on a ce jeu. C'est d'autant plus extraordinaire que ça pourrait être plat.</w:t>
      </w:r>
    </w:p>
    <w:p w:rsidR="00045725" w:rsidRDefault="00045725" w:rsidP="00130428">
      <w:pPr>
        <w:spacing w:after="80"/>
        <w:ind w:firstLine="142"/>
        <w:jc w:val="both"/>
        <w:rPr>
          <w:rFonts w:ascii="Times New Roman" w:hAnsi="Times New Roman" w:cs="Times New Roman"/>
          <w:sz w:val="24"/>
          <w:szCs w:val="24"/>
        </w:rPr>
      </w:pPr>
      <w:r>
        <w:rPr>
          <w:rFonts w:ascii="Times New Roman" w:hAnsi="Times New Roman" w:cs="Times New Roman"/>
          <w:sz w:val="24"/>
          <w:szCs w:val="24"/>
        </w:rPr>
        <w:t xml:space="preserve">Par exemple dans les </w:t>
      </w:r>
      <w:r w:rsidR="00855C3B">
        <w:rPr>
          <w:rFonts w:ascii="Times New Roman" w:hAnsi="Times New Roman" w:cs="Times New Roman"/>
          <w:sz w:val="24"/>
          <w:szCs w:val="24"/>
        </w:rPr>
        <w:t xml:space="preserve">deux </w:t>
      </w:r>
      <w:r>
        <w:rPr>
          <w:rFonts w:ascii="Times New Roman" w:hAnsi="Times New Roman" w:cs="Times New Roman"/>
          <w:sz w:val="24"/>
          <w:szCs w:val="24"/>
        </w:rPr>
        <w:t xml:space="preserve">peintures </w:t>
      </w:r>
      <w:r w:rsidR="00FC6C69">
        <w:rPr>
          <w:rFonts w:ascii="Times New Roman" w:hAnsi="Times New Roman" w:cs="Times New Roman"/>
          <w:sz w:val="24"/>
          <w:szCs w:val="24"/>
        </w:rPr>
        <w:t xml:space="preserve">de la série </w:t>
      </w:r>
      <w:r w:rsidR="00FC6C69" w:rsidRPr="00FC6C69">
        <w:rPr>
          <w:rFonts w:ascii="Times New Roman" w:hAnsi="Times New Roman" w:cs="Times New Roman"/>
          <w:sz w:val="24"/>
          <w:szCs w:val="24"/>
        </w:rPr>
        <w:t>"</w:t>
      </w:r>
      <w:r w:rsidR="00855C3B" w:rsidRPr="00FC6C69">
        <w:rPr>
          <w:rFonts w:ascii="Times New Roman" w:eastAsia="Times New Roman" w:hAnsi="Times New Roman" w:cs="Times New Roman"/>
          <w:sz w:val="24"/>
          <w:szCs w:val="24"/>
          <w:lang w:eastAsia="fr-FR"/>
        </w:rPr>
        <w:t>F</w:t>
      </w:r>
      <w:r w:rsidR="00FC6C69" w:rsidRPr="00FC6C69">
        <w:rPr>
          <w:rFonts w:ascii="Times New Roman" w:eastAsia="Times New Roman" w:hAnsi="Times New Roman" w:cs="Times New Roman"/>
          <w:sz w:val="24"/>
          <w:szCs w:val="24"/>
          <w:lang w:eastAsia="fr-FR"/>
        </w:rPr>
        <w:t>leurs et oiseaux des 4 saisons"</w:t>
      </w:r>
      <w:r w:rsidRPr="00FC6C69">
        <w:rPr>
          <w:rFonts w:ascii="Times New Roman" w:hAnsi="Times New Roman" w:cs="Times New Roman"/>
          <w:sz w:val="24"/>
          <w:szCs w:val="24"/>
        </w:rPr>
        <w:t>,</w:t>
      </w:r>
      <w:r>
        <w:rPr>
          <w:rFonts w:ascii="Times New Roman" w:hAnsi="Times New Roman" w:cs="Times New Roman"/>
          <w:sz w:val="24"/>
          <w:szCs w:val="24"/>
        </w:rPr>
        <w:t xml:space="preserve"> ça descend de haut en bas et tout est dans un même plan. Alors qu'avec le bambou les choses fonctionnent avec ce </w:t>
      </w:r>
      <w:r w:rsidR="00424A9E">
        <w:rPr>
          <w:rFonts w:ascii="Times New Roman" w:hAnsi="Times New Roman" w:cs="Times New Roman"/>
          <w:sz w:val="24"/>
          <w:szCs w:val="24"/>
        </w:rPr>
        <w:t>F</w:t>
      </w:r>
      <w:r>
        <w:rPr>
          <w:rFonts w:ascii="Times New Roman" w:hAnsi="Times New Roman" w:cs="Times New Roman"/>
          <w:sz w:val="24"/>
          <w:szCs w:val="24"/>
        </w:rPr>
        <w:t>on</w:t>
      </w:r>
      <w:r w:rsidR="00424A9E">
        <w:rPr>
          <w:rFonts w:ascii="Times New Roman" w:hAnsi="Times New Roman" w:cs="Times New Roman"/>
          <w:sz w:val="24"/>
          <w:szCs w:val="24"/>
        </w:rPr>
        <w:t>t</w:t>
      </w:r>
      <w:r>
        <w:rPr>
          <w:rFonts w:ascii="Times New Roman" w:hAnsi="Times New Roman" w:cs="Times New Roman"/>
          <w:sz w:val="24"/>
          <w:szCs w:val="24"/>
        </w:rPr>
        <w:t xml:space="preserve"> sans fond et le peintre arrive à introduire ce bambou dans une certaine profondeur.</w:t>
      </w:r>
      <w:r w:rsidR="00B83523">
        <w:rPr>
          <w:rFonts w:ascii="Times New Roman" w:hAnsi="Times New Roman" w:cs="Times New Roman"/>
          <w:sz w:val="24"/>
          <w:szCs w:val="24"/>
        </w:rPr>
        <w:t xml:space="preserve"> </w:t>
      </w:r>
      <w:r>
        <w:rPr>
          <w:rFonts w:ascii="Times New Roman" w:hAnsi="Times New Roman" w:cs="Times New Roman"/>
          <w:sz w:val="24"/>
          <w:szCs w:val="24"/>
        </w:rPr>
        <w:t xml:space="preserve">Entre le bas du bambou et le haut il y a 1 m ou 1 m 50, il y a une mesure </w:t>
      </w:r>
      <w:r w:rsidR="0097272C">
        <w:rPr>
          <w:rFonts w:ascii="Times New Roman" w:hAnsi="Times New Roman" w:cs="Times New Roman"/>
          <w:sz w:val="24"/>
          <w:szCs w:val="24"/>
        </w:rPr>
        <w:t>réelle, mais elle</w:t>
      </w:r>
      <w:r>
        <w:rPr>
          <w:rFonts w:ascii="Times New Roman" w:hAnsi="Times New Roman" w:cs="Times New Roman"/>
          <w:sz w:val="24"/>
          <w:szCs w:val="24"/>
        </w:rPr>
        <w:t xml:space="preserve"> est dans quelque chose qui est sans mesure.</w:t>
      </w:r>
    </w:p>
    <w:p w:rsidR="00045725" w:rsidRDefault="00045725" w:rsidP="00130428">
      <w:pPr>
        <w:spacing w:after="80"/>
        <w:ind w:firstLine="142"/>
        <w:jc w:val="both"/>
        <w:rPr>
          <w:rFonts w:ascii="Times New Roman" w:hAnsi="Times New Roman" w:cs="Times New Roman"/>
          <w:sz w:val="24"/>
          <w:szCs w:val="24"/>
        </w:rPr>
      </w:pPr>
      <w:r>
        <w:rPr>
          <w:rFonts w:ascii="Times New Roman" w:hAnsi="Times New Roman" w:cs="Times New Roman"/>
          <w:sz w:val="24"/>
          <w:szCs w:val="24"/>
        </w:rPr>
        <w:t>Cette peinture est de la même époque que les précédentes, et c'est ça qui est tout à fait étonnant, que dans le même moment où continue à p</w:t>
      </w:r>
      <w:r w:rsidR="0097272C">
        <w:rPr>
          <w:rFonts w:ascii="Times New Roman" w:hAnsi="Times New Roman" w:cs="Times New Roman"/>
          <w:sz w:val="24"/>
          <w:szCs w:val="24"/>
        </w:rPr>
        <w:t>eindre</w:t>
      </w:r>
      <w:r>
        <w:rPr>
          <w:rFonts w:ascii="Times New Roman" w:hAnsi="Times New Roman" w:cs="Times New Roman"/>
          <w:sz w:val="24"/>
          <w:szCs w:val="24"/>
        </w:rPr>
        <w:t xml:space="preserve"> dans l'esprit du zen avec to</w:t>
      </w:r>
      <w:r w:rsidR="0097272C">
        <w:rPr>
          <w:rFonts w:ascii="Times New Roman" w:hAnsi="Times New Roman" w:cs="Times New Roman"/>
          <w:sz w:val="24"/>
          <w:szCs w:val="24"/>
        </w:rPr>
        <w:t>ujours cet arrière-plan du fond</w:t>
      </w:r>
      <w:r>
        <w:rPr>
          <w:rFonts w:ascii="Times New Roman" w:hAnsi="Times New Roman" w:cs="Times New Roman"/>
          <w:sz w:val="24"/>
          <w:szCs w:val="24"/>
        </w:rPr>
        <w:t xml:space="preserve"> qui fait </w:t>
      </w:r>
      <w:r w:rsidR="0097272C">
        <w:rPr>
          <w:rFonts w:ascii="Times New Roman" w:hAnsi="Times New Roman" w:cs="Times New Roman"/>
          <w:sz w:val="24"/>
          <w:szCs w:val="24"/>
        </w:rPr>
        <w:t>ad</w:t>
      </w:r>
      <w:r>
        <w:rPr>
          <w:rFonts w:ascii="Times New Roman" w:hAnsi="Times New Roman" w:cs="Times New Roman"/>
          <w:sz w:val="24"/>
          <w:szCs w:val="24"/>
        </w:rPr>
        <w:t>venir les choses, on a aussi les peintures qu'on a vues au début.</w:t>
      </w:r>
    </w:p>
    <w:p w:rsidR="00045725" w:rsidRDefault="00045725" w:rsidP="00130428">
      <w:pPr>
        <w:spacing w:after="80"/>
        <w:ind w:firstLine="142"/>
        <w:jc w:val="both"/>
        <w:rPr>
          <w:rFonts w:ascii="Times New Roman" w:hAnsi="Times New Roman" w:cs="Times New Roman"/>
          <w:sz w:val="24"/>
          <w:szCs w:val="24"/>
        </w:rPr>
      </w:pPr>
      <w:r w:rsidRPr="000E6396">
        <w:rPr>
          <w:rFonts w:ascii="Times New Roman" w:hAnsi="Times New Roman" w:cs="Times New Roman"/>
          <w:b/>
          <w:sz w:val="24"/>
          <w:szCs w:val="24"/>
        </w:rPr>
        <w:t>Y O :</w:t>
      </w:r>
      <w:r>
        <w:rPr>
          <w:rFonts w:ascii="Times New Roman" w:hAnsi="Times New Roman" w:cs="Times New Roman"/>
          <w:sz w:val="24"/>
          <w:szCs w:val="24"/>
        </w:rPr>
        <w:t xml:space="preserve"> Est-ce que c'est </w:t>
      </w:r>
      <w:r w:rsidR="0097272C">
        <w:rPr>
          <w:rFonts w:ascii="Times New Roman" w:hAnsi="Times New Roman" w:cs="Times New Roman"/>
          <w:sz w:val="24"/>
          <w:szCs w:val="24"/>
        </w:rPr>
        <w:t>grâce à</w:t>
      </w:r>
      <w:r>
        <w:rPr>
          <w:rFonts w:ascii="Times New Roman" w:hAnsi="Times New Roman" w:cs="Times New Roman"/>
          <w:sz w:val="24"/>
          <w:szCs w:val="24"/>
        </w:rPr>
        <w:t xml:space="preserve"> la petite tache de blanc</w:t>
      </w:r>
      <w:r w:rsidR="0097272C">
        <w:rPr>
          <w:rFonts w:ascii="Times New Roman" w:hAnsi="Times New Roman" w:cs="Times New Roman"/>
          <w:sz w:val="24"/>
          <w:szCs w:val="24"/>
        </w:rPr>
        <w:t>, donc le vide,</w:t>
      </w:r>
      <w:r>
        <w:rPr>
          <w:rFonts w:ascii="Times New Roman" w:hAnsi="Times New Roman" w:cs="Times New Roman"/>
          <w:sz w:val="24"/>
          <w:szCs w:val="24"/>
        </w:rPr>
        <w:t xml:space="preserve"> que ça advient ?</w:t>
      </w:r>
    </w:p>
    <w:p w:rsidR="0097272C" w:rsidRPr="00D601DE" w:rsidRDefault="00045725" w:rsidP="00EC514D">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w:t>
      </w:r>
      <w:r w:rsidR="0097272C">
        <w:rPr>
          <w:rFonts w:ascii="Times New Roman" w:hAnsi="Times New Roman" w:cs="Times New Roman"/>
          <w:sz w:val="24"/>
          <w:szCs w:val="24"/>
        </w:rPr>
        <w:t>Oui. I</w:t>
      </w:r>
      <w:r>
        <w:rPr>
          <w:rFonts w:ascii="Times New Roman" w:hAnsi="Times New Roman" w:cs="Times New Roman"/>
          <w:sz w:val="24"/>
          <w:szCs w:val="24"/>
        </w:rPr>
        <w:t xml:space="preserve">l y a une continuité </w:t>
      </w:r>
      <w:r w:rsidRPr="00D601DE">
        <w:rPr>
          <w:rFonts w:ascii="Times New Roman" w:hAnsi="Times New Roman" w:cs="Times New Roman"/>
          <w:sz w:val="24"/>
          <w:szCs w:val="24"/>
        </w:rPr>
        <w:t xml:space="preserve">mais il y a </w:t>
      </w:r>
      <w:r w:rsidR="0097272C" w:rsidRPr="00D601DE">
        <w:rPr>
          <w:rFonts w:ascii="Times New Roman" w:hAnsi="Times New Roman" w:cs="Times New Roman"/>
          <w:sz w:val="24"/>
          <w:szCs w:val="24"/>
        </w:rPr>
        <w:t xml:space="preserve">aussi </w:t>
      </w:r>
      <w:r w:rsidRPr="00D601DE">
        <w:rPr>
          <w:rFonts w:ascii="Times New Roman" w:hAnsi="Times New Roman" w:cs="Times New Roman"/>
          <w:sz w:val="24"/>
          <w:szCs w:val="24"/>
        </w:rPr>
        <w:t>des ruptures, et ça c'est très important.</w:t>
      </w:r>
      <w:r w:rsidR="00EC514D">
        <w:rPr>
          <w:rFonts w:ascii="Times New Roman" w:hAnsi="Times New Roman" w:cs="Times New Roman"/>
          <w:sz w:val="24"/>
          <w:szCs w:val="24"/>
        </w:rPr>
        <w:t xml:space="preserve"> </w:t>
      </w:r>
      <w:r w:rsidRPr="00D601DE">
        <w:rPr>
          <w:rFonts w:ascii="Times New Roman" w:hAnsi="Times New Roman" w:cs="Times New Roman"/>
          <w:sz w:val="24"/>
          <w:szCs w:val="24"/>
        </w:rPr>
        <w:t>En effet</w:t>
      </w:r>
      <w:r w:rsidR="000E6396" w:rsidRPr="00D601DE">
        <w:rPr>
          <w:rFonts w:ascii="Times New Roman" w:hAnsi="Times New Roman" w:cs="Times New Roman"/>
          <w:sz w:val="24"/>
          <w:szCs w:val="24"/>
        </w:rPr>
        <w:t xml:space="preserve"> le blanc </w:t>
      </w:r>
      <w:r w:rsidR="0097272C" w:rsidRPr="00D601DE">
        <w:rPr>
          <w:rFonts w:ascii="Times New Roman" w:hAnsi="Times New Roman" w:cs="Times New Roman"/>
          <w:sz w:val="24"/>
          <w:szCs w:val="24"/>
        </w:rPr>
        <w:t>qu'on voit</w:t>
      </w:r>
      <w:r w:rsidR="000E6396" w:rsidRPr="00D601DE">
        <w:rPr>
          <w:rFonts w:ascii="Times New Roman" w:hAnsi="Times New Roman" w:cs="Times New Roman"/>
          <w:sz w:val="24"/>
          <w:szCs w:val="24"/>
        </w:rPr>
        <w:t xml:space="preserve"> est absolument pur, c'est le </w:t>
      </w:r>
      <w:r w:rsidR="00424A9E">
        <w:rPr>
          <w:rFonts w:ascii="Times New Roman" w:hAnsi="Times New Roman" w:cs="Times New Roman"/>
          <w:sz w:val="24"/>
          <w:szCs w:val="24"/>
        </w:rPr>
        <w:t>F</w:t>
      </w:r>
      <w:r w:rsidR="000E6396" w:rsidRPr="00D601DE">
        <w:rPr>
          <w:rFonts w:ascii="Times New Roman" w:hAnsi="Times New Roman" w:cs="Times New Roman"/>
          <w:sz w:val="24"/>
          <w:szCs w:val="24"/>
        </w:rPr>
        <w:t>on</w:t>
      </w:r>
      <w:r w:rsidR="00424A9E">
        <w:rPr>
          <w:rFonts w:ascii="Times New Roman" w:hAnsi="Times New Roman" w:cs="Times New Roman"/>
          <w:sz w:val="24"/>
          <w:szCs w:val="24"/>
        </w:rPr>
        <w:t>t</w:t>
      </w:r>
      <w:r w:rsidR="000E6396" w:rsidRPr="00D601DE">
        <w:rPr>
          <w:rFonts w:ascii="Times New Roman" w:hAnsi="Times New Roman" w:cs="Times New Roman"/>
          <w:sz w:val="24"/>
          <w:szCs w:val="24"/>
        </w:rPr>
        <w:t xml:space="preserve"> sans fond à l'état pur. Mais est-ce que ça existe ? En fait l'un ne peut pas exister sans l'autre</w:t>
      </w:r>
      <w:r w:rsidR="00D601DE" w:rsidRPr="00D601DE">
        <w:rPr>
          <w:rStyle w:val="Appelnotedebasdep"/>
          <w:rFonts w:ascii="Times New Roman" w:hAnsi="Times New Roman" w:cs="Times New Roman"/>
          <w:sz w:val="24"/>
          <w:szCs w:val="24"/>
        </w:rPr>
        <w:footnoteReference w:id="8"/>
      </w:r>
      <w:r w:rsidR="000E6396" w:rsidRPr="00D601DE">
        <w:rPr>
          <w:rFonts w:ascii="Times New Roman" w:hAnsi="Times New Roman" w:cs="Times New Roman"/>
          <w:sz w:val="24"/>
          <w:szCs w:val="24"/>
        </w:rPr>
        <w:t xml:space="preserve">. </w:t>
      </w:r>
    </w:p>
    <w:p w:rsidR="00045725" w:rsidRDefault="000E6396" w:rsidP="002E1DE4">
      <w:pPr>
        <w:spacing w:after="120"/>
        <w:ind w:firstLine="142"/>
        <w:jc w:val="both"/>
        <w:rPr>
          <w:rFonts w:ascii="Times New Roman" w:hAnsi="Times New Roman" w:cs="Times New Roman"/>
          <w:sz w:val="24"/>
          <w:szCs w:val="24"/>
        </w:rPr>
      </w:pPr>
      <w:r w:rsidRPr="00D601DE">
        <w:rPr>
          <w:rFonts w:ascii="Times New Roman" w:hAnsi="Times New Roman" w:cs="Times New Roman"/>
          <w:sz w:val="24"/>
          <w:szCs w:val="24"/>
        </w:rPr>
        <w:lastRenderedPageBreak/>
        <w:t xml:space="preserve">En Occident </w:t>
      </w:r>
      <w:r w:rsidR="0097272C" w:rsidRPr="00D601DE">
        <w:rPr>
          <w:rFonts w:ascii="Times New Roman" w:hAnsi="Times New Roman" w:cs="Times New Roman"/>
          <w:sz w:val="24"/>
          <w:szCs w:val="24"/>
        </w:rPr>
        <w:t>on a</w:t>
      </w:r>
      <w:r w:rsidRPr="00D601DE">
        <w:rPr>
          <w:rFonts w:ascii="Times New Roman" w:hAnsi="Times New Roman" w:cs="Times New Roman"/>
          <w:sz w:val="24"/>
          <w:szCs w:val="24"/>
        </w:rPr>
        <w:t xml:space="preserve"> spécul</w:t>
      </w:r>
      <w:r w:rsidR="0097272C" w:rsidRPr="00D601DE">
        <w:rPr>
          <w:rFonts w:ascii="Times New Roman" w:hAnsi="Times New Roman" w:cs="Times New Roman"/>
          <w:sz w:val="24"/>
          <w:szCs w:val="24"/>
        </w:rPr>
        <w:t>é</w:t>
      </w:r>
      <w:r w:rsidRPr="00D601DE">
        <w:rPr>
          <w:rFonts w:ascii="Times New Roman" w:hAnsi="Times New Roman" w:cs="Times New Roman"/>
          <w:sz w:val="24"/>
          <w:szCs w:val="24"/>
        </w:rPr>
        <w:t xml:space="preserve"> là-dessus en disant</w:t>
      </w:r>
      <w:r w:rsidR="0097272C" w:rsidRPr="00D601DE">
        <w:rPr>
          <w:rFonts w:ascii="Times New Roman" w:hAnsi="Times New Roman" w:cs="Times New Roman"/>
          <w:sz w:val="24"/>
          <w:szCs w:val="24"/>
        </w:rPr>
        <w:t xml:space="preserve"> :</w:t>
      </w:r>
      <w:r w:rsidRPr="00D601DE">
        <w:rPr>
          <w:rFonts w:ascii="Times New Roman" w:hAnsi="Times New Roman" w:cs="Times New Roman"/>
          <w:sz w:val="24"/>
          <w:szCs w:val="24"/>
        </w:rPr>
        <w:t xml:space="preserve"> si on agrandissait ce blanc qui est le </w:t>
      </w:r>
      <w:proofErr w:type="gramStart"/>
      <w:r w:rsidR="00424A9E">
        <w:rPr>
          <w:rFonts w:ascii="Times New Roman" w:hAnsi="Times New Roman" w:cs="Times New Roman"/>
          <w:sz w:val="24"/>
          <w:szCs w:val="24"/>
        </w:rPr>
        <w:t>F</w:t>
      </w:r>
      <w:r w:rsidRPr="00D601DE">
        <w:rPr>
          <w:rFonts w:ascii="Times New Roman" w:hAnsi="Times New Roman" w:cs="Times New Roman"/>
          <w:sz w:val="24"/>
          <w:szCs w:val="24"/>
        </w:rPr>
        <w:t>on</w:t>
      </w:r>
      <w:r w:rsidR="00424A9E">
        <w:rPr>
          <w:rFonts w:ascii="Times New Roman" w:hAnsi="Times New Roman" w:cs="Times New Roman"/>
          <w:sz w:val="24"/>
          <w:szCs w:val="24"/>
        </w:rPr>
        <w:t>t</w:t>
      </w:r>
      <w:proofErr w:type="gramEnd"/>
      <w:r w:rsidRPr="00D601DE">
        <w:rPr>
          <w:rFonts w:ascii="Times New Roman" w:hAnsi="Times New Roman" w:cs="Times New Roman"/>
          <w:sz w:val="24"/>
          <w:szCs w:val="24"/>
        </w:rPr>
        <w:t xml:space="preserve"> sans fond, à la dimension du tableau, on aurait la nature de bouddha,</w:t>
      </w:r>
      <w:r>
        <w:rPr>
          <w:rFonts w:ascii="Times New Roman" w:hAnsi="Times New Roman" w:cs="Times New Roman"/>
          <w:sz w:val="24"/>
          <w:szCs w:val="24"/>
        </w:rPr>
        <w:t xml:space="preserve"> </w:t>
      </w:r>
      <w:r w:rsidR="0097272C">
        <w:rPr>
          <w:rFonts w:ascii="Times New Roman" w:hAnsi="Times New Roman" w:cs="Times New Roman"/>
          <w:sz w:val="24"/>
          <w:szCs w:val="24"/>
        </w:rPr>
        <w:t xml:space="preserve">et </w:t>
      </w:r>
      <w:r>
        <w:rPr>
          <w:rFonts w:ascii="Times New Roman" w:hAnsi="Times New Roman" w:cs="Times New Roman"/>
          <w:sz w:val="24"/>
          <w:szCs w:val="24"/>
        </w:rPr>
        <w:t xml:space="preserve">il n'y aurait pas besoin de faire de peinture ou de représenter quelque chose. Donc cela </w:t>
      </w:r>
      <w:r w:rsidR="0097272C">
        <w:rPr>
          <w:rFonts w:ascii="Times New Roman" w:hAnsi="Times New Roman" w:cs="Times New Roman"/>
          <w:sz w:val="24"/>
          <w:szCs w:val="24"/>
        </w:rPr>
        <w:t xml:space="preserve">a </w:t>
      </w:r>
      <w:r>
        <w:rPr>
          <w:rFonts w:ascii="Times New Roman" w:hAnsi="Times New Roman" w:cs="Times New Roman"/>
          <w:sz w:val="24"/>
          <w:szCs w:val="24"/>
        </w:rPr>
        <w:t xml:space="preserve">amené à des spéculations et ça continue, c'est une certaine peinture </w:t>
      </w:r>
      <w:r w:rsidR="0097272C">
        <w:rPr>
          <w:rFonts w:ascii="Times New Roman" w:hAnsi="Times New Roman" w:cs="Times New Roman"/>
          <w:sz w:val="24"/>
          <w:szCs w:val="24"/>
        </w:rPr>
        <w:t>qui vient d'Amérique et</w:t>
      </w:r>
      <w:r>
        <w:rPr>
          <w:rFonts w:ascii="Times New Roman" w:hAnsi="Times New Roman" w:cs="Times New Roman"/>
          <w:sz w:val="24"/>
          <w:szCs w:val="24"/>
        </w:rPr>
        <w:t xml:space="preserve"> qui est imbuvable</w:t>
      </w:r>
      <w:r>
        <w:rPr>
          <w:rStyle w:val="Appelnotedebasdep"/>
          <w:rFonts w:ascii="Times New Roman" w:hAnsi="Times New Roman" w:cs="Times New Roman"/>
          <w:sz w:val="24"/>
          <w:szCs w:val="24"/>
        </w:rPr>
        <w:footnoteReference w:id="9"/>
      </w:r>
      <w:r>
        <w:rPr>
          <w:rFonts w:ascii="Times New Roman" w:hAnsi="Times New Roman" w:cs="Times New Roman"/>
          <w:sz w:val="24"/>
          <w:szCs w:val="24"/>
        </w:rPr>
        <w:t>.</w:t>
      </w:r>
    </w:p>
    <w:p w:rsidR="000E6396" w:rsidRDefault="000E6396" w:rsidP="002E1DE4">
      <w:pPr>
        <w:spacing w:after="120"/>
        <w:ind w:firstLine="142"/>
        <w:jc w:val="both"/>
        <w:rPr>
          <w:rFonts w:ascii="Times New Roman" w:hAnsi="Times New Roman" w:cs="Times New Roman"/>
          <w:sz w:val="24"/>
          <w:szCs w:val="24"/>
        </w:rPr>
      </w:pPr>
      <w:r w:rsidRPr="000E6396">
        <w:rPr>
          <w:rFonts w:ascii="Times New Roman" w:hAnsi="Times New Roman" w:cs="Times New Roman"/>
          <w:b/>
          <w:sz w:val="24"/>
          <w:szCs w:val="24"/>
        </w:rPr>
        <w:t>Y O :</w:t>
      </w:r>
      <w:r>
        <w:rPr>
          <w:rFonts w:ascii="Times New Roman" w:hAnsi="Times New Roman" w:cs="Times New Roman"/>
          <w:sz w:val="24"/>
          <w:szCs w:val="24"/>
        </w:rPr>
        <w:t xml:space="preserve"> Est-ce que cette petite touche blanche ne fonctionne pas un peu comme lumière ?</w:t>
      </w:r>
      <w:r w:rsidR="0097272C">
        <w:rPr>
          <w:rFonts w:ascii="Times New Roman" w:hAnsi="Times New Roman" w:cs="Times New Roman"/>
          <w:sz w:val="24"/>
          <w:szCs w:val="24"/>
        </w:rPr>
        <w:t xml:space="preserve"> Est-ce qu'elle ne fait pas advenir la profondeur…</w:t>
      </w:r>
    </w:p>
    <w:p w:rsidR="000E6396" w:rsidRDefault="000E6396" w:rsidP="002E1DE4">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Oui, on peut dire que c'est la Lumière avec</w:t>
      </w:r>
      <w:r w:rsidR="0097272C">
        <w:rPr>
          <w:rFonts w:ascii="Times New Roman" w:hAnsi="Times New Roman" w:cs="Times New Roman"/>
          <w:sz w:val="24"/>
          <w:szCs w:val="24"/>
        </w:rPr>
        <w:t xml:space="preserve"> un</w:t>
      </w:r>
      <w:r>
        <w:rPr>
          <w:rFonts w:ascii="Times New Roman" w:hAnsi="Times New Roman" w:cs="Times New Roman"/>
          <w:sz w:val="24"/>
          <w:szCs w:val="24"/>
        </w:rPr>
        <w:t xml:space="preserve"> L majuscule.</w:t>
      </w:r>
    </w:p>
    <w:p w:rsidR="00D628A4" w:rsidRPr="00D628A4" w:rsidRDefault="00D628A4" w:rsidP="002E1DE4">
      <w:pPr>
        <w:spacing w:after="120"/>
        <w:ind w:firstLine="142"/>
        <w:jc w:val="both"/>
        <w:rPr>
          <w:rFonts w:ascii="Times New Roman" w:hAnsi="Times New Roman" w:cs="Times New Roman"/>
          <w:b/>
          <w:sz w:val="28"/>
          <w:szCs w:val="28"/>
        </w:rPr>
      </w:pPr>
      <w:r w:rsidRPr="00D628A4">
        <w:rPr>
          <w:rFonts w:ascii="Times New Roman" w:hAnsi="Times New Roman" w:cs="Times New Roman"/>
          <w:b/>
          <w:sz w:val="28"/>
          <w:szCs w:val="28"/>
        </w:rPr>
        <w:t>Parenthèse sur Matisse.</w:t>
      </w:r>
    </w:p>
    <w:p w:rsidR="000E6396" w:rsidRDefault="00D628A4"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I</w:t>
      </w:r>
      <w:r w:rsidR="000E6396">
        <w:rPr>
          <w:rFonts w:ascii="Times New Roman" w:hAnsi="Times New Roman" w:cs="Times New Roman"/>
          <w:sz w:val="24"/>
          <w:szCs w:val="24"/>
        </w:rPr>
        <w:t>ci vous avez une peinture qui n'est pas une peinture plate</w:t>
      </w:r>
      <w:r w:rsidR="00350949">
        <w:rPr>
          <w:rStyle w:val="Appelnotedebasdep"/>
          <w:rFonts w:ascii="Times New Roman" w:hAnsi="Times New Roman" w:cs="Times New Roman"/>
          <w:sz w:val="24"/>
          <w:szCs w:val="24"/>
        </w:rPr>
        <w:footnoteReference w:id="10"/>
      </w:r>
      <w:r w:rsidR="000E6396">
        <w:rPr>
          <w:rFonts w:ascii="Times New Roman" w:hAnsi="Times New Roman" w:cs="Times New Roman"/>
          <w:sz w:val="24"/>
          <w:szCs w:val="24"/>
        </w:rPr>
        <w:t>.</w:t>
      </w:r>
    </w:p>
    <w:p w:rsidR="000E6396" w:rsidRDefault="000E6396" w:rsidP="002E1DE4">
      <w:pPr>
        <w:spacing w:after="120"/>
        <w:ind w:firstLine="142"/>
        <w:jc w:val="both"/>
        <w:rPr>
          <w:rFonts w:ascii="Times New Roman" w:hAnsi="Times New Roman" w:cs="Times New Roman"/>
          <w:sz w:val="24"/>
          <w:szCs w:val="24"/>
        </w:rPr>
      </w:pPr>
      <w:r w:rsidRPr="000E6396">
        <w:rPr>
          <w:rFonts w:ascii="Times New Roman" w:hAnsi="Times New Roman" w:cs="Times New Roman"/>
          <w:b/>
          <w:sz w:val="24"/>
          <w:szCs w:val="24"/>
        </w:rPr>
        <w:t>Y O :</w:t>
      </w:r>
      <w:r>
        <w:rPr>
          <w:rFonts w:ascii="Times New Roman" w:hAnsi="Times New Roman" w:cs="Times New Roman"/>
          <w:sz w:val="24"/>
          <w:szCs w:val="24"/>
        </w:rPr>
        <w:t xml:space="preserve"> Moi j'aime beaucoup Matisse, mais c'est aussi un peu une peinture plate.</w:t>
      </w:r>
    </w:p>
    <w:p w:rsidR="000E6396" w:rsidRDefault="000E6396" w:rsidP="002E1DE4">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Le cas de Matisse est un cas absolument passionnant. Il a été un grand admirateur de Cézanne et il a compris la révolution cézannienne. Il a donc </w:t>
      </w:r>
      <w:r w:rsidR="00D628A4">
        <w:rPr>
          <w:rFonts w:ascii="Times New Roman" w:hAnsi="Times New Roman" w:cs="Times New Roman"/>
          <w:sz w:val="24"/>
          <w:szCs w:val="24"/>
        </w:rPr>
        <w:t>dessin</w:t>
      </w:r>
      <w:r>
        <w:rPr>
          <w:rFonts w:ascii="Times New Roman" w:hAnsi="Times New Roman" w:cs="Times New Roman"/>
          <w:sz w:val="24"/>
          <w:szCs w:val="24"/>
        </w:rPr>
        <w:t>é beaucoup</w:t>
      </w:r>
      <w:r w:rsidR="00D628A4">
        <w:rPr>
          <w:rFonts w:ascii="Times New Roman" w:hAnsi="Times New Roman" w:cs="Times New Roman"/>
          <w:sz w:val="24"/>
          <w:szCs w:val="24"/>
        </w:rPr>
        <w:t xml:space="preserve"> avec</w:t>
      </w:r>
      <w:r>
        <w:rPr>
          <w:rFonts w:ascii="Times New Roman" w:hAnsi="Times New Roman" w:cs="Times New Roman"/>
          <w:sz w:val="24"/>
          <w:szCs w:val="24"/>
        </w:rPr>
        <w:t xml:space="preserve"> le plein, le vide, et </w:t>
      </w:r>
      <w:r w:rsidR="00D628A4">
        <w:rPr>
          <w:rFonts w:ascii="Times New Roman" w:hAnsi="Times New Roman" w:cs="Times New Roman"/>
          <w:sz w:val="24"/>
          <w:szCs w:val="24"/>
        </w:rPr>
        <w:t xml:space="preserve">il a </w:t>
      </w:r>
      <w:r w:rsidR="00D628A4" w:rsidRPr="00D601DE">
        <w:rPr>
          <w:rFonts w:ascii="Times New Roman" w:hAnsi="Times New Roman" w:cs="Times New Roman"/>
          <w:sz w:val="24"/>
          <w:szCs w:val="24"/>
        </w:rPr>
        <w:t xml:space="preserve">trouvé comment </w:t>
      </w:r>
      <w:r w:rsidRPr="00D601DE">
        <w:rPr>
          <w:rFonts w:ascii="Times New Roman" w:hAnsi="Times New Roman" w:cs="Times New Roman"/>
          <w:sz w:val="24"/>
          <w:szCs w:val="24"/>
        </w:rPr>
        <w:t>ça fonctionnait</w:t>
      </w:r>
      <w:r w:rsidR="00D628A4" w:rsidRPr="00D601DE">
        <w:rPr>
          <w:rFonts w:ascii="Times New Roman" w:hAnsi="Times New Roman" w:cs="Times New Roman"/>
          <w:sz w:val="24"/>
          <w:szCs w:val="24"/>
        </w:rPr>
        <w:t>, mais</w:t>
      </w:r>
      <w:r w:rsidRPr="00D601DE">
        <w:rPr>
          <w:rFonts w:ascii="Times New Roman" w:hAnsi="Times New Roman" w:cs="Times New Roman"/>
          <w:sz w:val="24"/>
          <w:szCs w:val="24"/>
        </w:rPr>
        <w:t xml:space="preserve"> il y a un moment où il a perdu le fil, </w:t>
      </w:r>
      <w:r w:rsidR="00D628A4" w:rsidRPr="00D601DE">
        <w:rPr>
          <w:rFonts w:ascii="Times New Roman" w:hAnsi="Times New Roman" w:cs="Times New Roman"/>
          <w:sz w:val="24"/>
          <w:szCs w:val="24"/>
        </w:rPr>
        <w:t xml:space="preserve">et </w:t>
      </w:r>
      <w:r w:rsidRPr="00D601DE">
        <w:rPr>
          <w:rFonts w:ascii="Times New Roman" w:hAnsi="Times New Roman" w:cs="Times New Roman"/>
          <w:sz w:val="24"/>
          <w:szCs w:val="24"/>
        </w:rPr>
        <w:t>il le dit dans une lettre à Bonnard. À ce moment-là il est complètement dérouté, il n'y arrive plus. C'est le moment où il commence à faire des papiers découpés, c'est donc du collage, il n'y a plus la profondeur</w:t>
      </w:r>
      <w:r w:rsidR="006D4604">
        <w:rPr>
          <w:rStyle w:val="Appelnotedebasdep"/>
          <w:rFonts w:ascii="Times New Roman" w:hAnsi="Times New Roman" w:cs="Times New Roman"/>
          <w:sz w:val="24"/>
          <w:szCs w:val="24"/>
        </w:rPr>
        <w:footnoteReference w:id="11"/>
      </w:r>
      <w:r w:rsidRPr="00D601DE">
        <w:rPr>
          <w:rFonts w:ascii="Times New Roman" w:hAnsi="Times New Roman" w:cs="Times New Roman"/>
          <w:sz w:val="24"/>
          <w:szCs w:val="24"/>
        </w:rPr>
        <w:t>. Cela n'empêche</w:t>
      </w:r>
      <w:r>
        <w:rPr>
          <w:rFonts w:ascii="Times New Roman" w:hAnsi="Times New Roman" w:cs="Times New Roman"/>
          <w:sz w:val="24"/>
          <w:szCs w:val="24"/>
        </w:rPr>
        <w:t xml:space="preserve"> pas qu'il </w:t>
      </w:r>
      <w:r w:rsidR="004F5012">
        <w:rPr>
          <w:rFonts w:ascii="Times New Roman" w:hAnsi="Times New Roman" w:cs="Times New Roman"/>
          <w:sz w:val="24"/>
          <w:szCs w:val="24"/>
        </w:rPr>
        <w:t>es</w:t>
      </w:r>
      <w:r>
        <w:rPr>
          <w:rFonts w:ascii="Times New Roman" w:hAnsi="Times New Roman" w:cs="Times New Roman"/>
          <w:sz w:val="24"/>
          <w:szCs w:val="24"/>
        </w:rPr>
        <w:t>t un grand peintre, et qu'il a fait des tableaux magnifiques. Cependant il y a eu un moment dans sa vie où il a perdu le fil.</w:t>
      </w:r>
    </w:p>
    <w:p w:rsidR="000E6396" w:rsidRDefault="000E6396" w:rsidP="00D628A4">
      <w:pPr>
        <w:spacing w:after="0"/>
        <w:ind w:firstLine="142"/>
        <w:jc w:val="both"/>
        <w:rPr>
          <w:rFonts w:ascii="Times New Roman" w:hAnsi="Times New Roman" w:cs="Times New Roman"/>
          <w:sz w:val="24"/>
          <w:szCs w:val="24"/>
        </w:rPr>
      </w:pPr>
      <w:r>
        <w:rPr>
          <w:rFonts w:ascii="Times New Roman" w:hAnsi="Times New Roman" w:cs="Times New Roman"/>
          <w:sz w:val="24"/>
          <w:szCs w:val="24"/>
        </w:rPr>
        <w:t>Et c'est le problème de ce genre de peinture,</w:t>
      </w:r>
      <w:r w:rsidR="00D628A4">
        <w:rPr>
          <w:rFonts w:ascii="Times New Roman" w:hAnsi="Times New Roman" w:cs="Times New Roman"/>
          <w:sz w:val="24"/>
          <w:szCs w:val="24"/>
        </w:rPr>
        <w:t xml:space="preserve"> c'est-à-dire qu'on perd le fil.</w:t>
      </w:r>
      <w:r>
        <w:rPr>
          <w:rFonts w:ascii="Times New Roman" w:hAnsi="Times New Roman" w:cs="Times New Roman"/>
          <w:sz w:val="24"/>
          <w:szCs w:val="24"/>
        </w:rPr>
        <w:t xml:space="preserve"> </w:t>
      </w:r>
      <w:r w:rsidR="00D628A4">
        <w:rPr>
          <w:rFonts w:ascii="Times New Roman" w:hAnsi="Times New Roman" w:cs="Times New Roman"/>
          <w:sz w:val="24"/>
          <w:szCs w:val="24"/>
        </w:rPr>
        <w:t>En effet</w:t>
      </w:r>
      <w:r>
        <w:rPr>
          <w:rFonts w:ascii="Times New Roman" w:hAnsi="Times New Roman" w:cs="Times New Roman"/>
          <w:sz w:val="24"/>
          <w:szCs w:val="24"/>
        </w:rPr>
        <w:t xml:space="preserve"> </w:t>
      </w:r>
      <w:r w:rsidR="00D628A4">
        <w:rPr>
          <w:rFonts w:ascii="Times New Roman" w:hAnsi="Times New Roman" w:cs="Times New Roman"/>
          <w:sz w:val="24"/>
          <w:szCs w:val="24"/>
        </w:rPr>
        <w:t>c</w:t>
      </w:r>
      <w:r>
        <w:rPr>
          <w:rFonts w:ascii="Times New Roman" w:hAnsi="Times New Roman" w:cs="Times New Roman"/>
          <w:sz w:val="24"/>
          <w:szCs w:val="24"/>
        </w:rPr>
        <w:t xml:space="preserve">e </w:t>
      </w:r>
      <w:r w:rsidR="00424A9E">
        <w:rPr>
          <w:rFonts w:ascii="Times New Roman" w:hAnsi="Times New Roman" w:cs="Times New Roman"/>
          <w:sz w:val="24"/>
          <w:szCs w:val="24"/>
        </w:rPr>
        <w:t>F</w:t>
      </w:r>
      <w:r>
        <w:rPr>
          <w:rFonts w:ascii="Times New Roman" w:hAnsi="Times New Roman" w:cs="Times New Roman"/>
          <w:sz w:val="24"/>
          <w:szCs w:val="24"/>
        </w:rPr>
        <w:t>on</w:t>
      </w:r>
      <w:r w:rsidR="00424A9E">
        <w:rPr>
          <w:rFonts w:ascii="Times New Roman" w:hAnsi="Times New Roman" w:cs="Times New Roman"/>
          <w:sz w:val="24"/>
          <w:szCs w:val="24"/>
        </w:rPr>
        <w:t>t</w:t>
      </w:r>
      <w:r>
        <w:rPr>
          <w:rFonts w:ascii="Times New Roman" w:hAnsi="Times New Roman" w:cs="Times New Roman"/>
          <w:sz w:val="24"/>
          <w:szCs w:val="24"/>
        </w:rPr>
        <w:t xml:space="preserve"> sans fond </w:t>
      </w:r>
      <w:r w:rsidR="00D628A4">
        <w:rPr>
          <w:rFonts w:ascii="Times New Roman" w:hAnsi="Times New Roman" w:cs="Times New Roman"/>
          <w:sz w:val="24"/>
          <w:szCs w:val="24"/>
        </w:rPr>
        <w:t>on arrive à</w:t>
      </w:r>
      <w:r>
        <w:rPr>
          <w:rFonts w:ascii="Times New Roman" w:hAnsi="Times New Roman" w:cs="Times New Roman"/>
          <w:sz w:val="24"/>
          <w:szCs w:val="24"/>
        </w:rPr>
        <w:t xml:space="preserve"> être en relation avec lui, </w:t>
      </w:r>
      <w:r w:rsidR="00D628A4">
        <w:rPr>
          <w:rFonts w:ascii="Times New Roman" w:hAnsi="Times New Roman" w:cs="Times New Roman"/>
          <w:sz w:val="24"/>
          <w:szCs w:val="24"/>
        </w:rPr>
        <w:t xml:space="preserve">à </w:t>
      </w:r>
      <w:r>
        <w:rPr>
          <w:rFonts w:ascii="Times New Roman" w:hAnsi="Times New Roman" w:cs="Times New Roman"/>
          <w:sz w:val="24"/>
          <w:szCs w:val="24"/>
        </w:rPr>
        <w:t xml:space="preserve">être pris par lui, mais dès qu'on sait faire, c'est fini ! C'est ce dont on </w:t>
      </w:r>
      <w:r w:rsidR="00D628A4">
        <w:rPr>
          <w:rFonts w:ascii="Times New Roman" w:hAnsi="Times New Roman" w:cs="Times New Roman"/>
          <w:sz w:val="24"/>
          <w:szCs w:val="24"/>
        </w:rPr>
        <w:t>vient de parler</w:t>
      </w:r>
      <w:r>
        <w:rPr>
          <w:rFonts w:ascii="Times New Roman" w:hAnsi="Times New Roman" w:cs="Times New Roman"/>
          <w:sz w:val="24"/>
          <w:szCs w:val="24"/>
        </w:rPr>
        <w:t xml:space="preserve"> avec le texte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 tout ne tient qu'à un cheveu</w:t>
      </w:r>
      <w:r>
        <w:rPr>
          <w:rStyle w:val="Appelnotedebasdep"/>
          <w:rFonts w:ascii="Times New Roman" w:hAnsi="Times New Roman" w:cs="Times New Roman"/>
          <w:sz w:val="24"/>
          <w:szCs w:val="24"/>
        </w:rPr>
        <w:footnoteReference w:id="12"/>
      </w:r>
      <w:r>
        <w:rPr>
          <w:rFonts w:ascii="Times New Roman" w:hAnsi="Times New Roman" w:cs="Times New Roman"/>
          <w:sz w:val="24"/>
          <w:szCs w:val="24"/>
        </w:rPr>
        <w:t>.</w:t>
      </w:r>
    </w:p>
    <w:p w:rsidR="00D628A4" w:rsidRPr="00130428" w:rsidRDefault="00D628A4" w:rsidP="00D628A4">
      <w:pPr>
        <w:spacing w:after="0"/>
        <w:ind w:firstLine="142"/>
        <w:jc w:val="both"/>
        <w:rPr>
          <w:rFonts w:ascii="Times New Roman" w:hAnsi="Times New Roman" w:cs="Times New Roman"/>
          <w:b/>
          <w:sz w:val="24"/>
          <w:szCs w:val="24"/>
        </w:rPr>
      </w:pPr>
    </w:p>
    <w:p w:rsidR="00033AF6" w:rsidRPr="002B78BF" w:rsidRDefault="00033AF6" w:rsidP="002E1DE4">
      <w:pPr>
        <w:spacing w:after="120"/>
        <w:ind w:firstLine="142"/>
        <w:jc w:val="both"/>
        <w:rPr>
          <w:rFonts w:ascii="Times New Roman" w:hAnsi="Times New Roman" w:cs="Times New Roman"/>
          <w:sz w:val="30"/>
          <w:szCs w:val="30"/>
        </w:rPr>
      </w:pPr>
      <w:r w:rsidRPr="002B78BF">
        <w:rPr>
          <w:rFonts w:ascii="Times New Roman" w:hAnsi="Times New Roman" w:cs="Times New Roman"/>
          <w:b/>
          <w:sz w:val="30"/>
          <w:szCs w:val="30"/>
        </w:rPr>
        <w:t>4) Lune claire par une nuit d’automne</w:t>
      </w:r>
      <w:r w:rsidRPr="002B78BF">
        <w:rPr>
          <w:rFonts w:ascii="Times New Roman" w:hAnsi="Times New Roman" w:cs="Times New Roman"/>
          <w:sz w:val="30"/>
          <w:szCs w:val="30"/>
        </w:rPr>
        <w:t xml:space="preserve"> </w:t>
      </w:r>
      <w:r w:rsidRPr="00D628A4">
        <w:rPr>
          <w:rFonts w:ascii="Times New Roman" w:hAnsi="Times New Roman" w:cs="Times New Roman"/>
          <w:b/>
          <w:sz w:val="30"/>
          <w:szCs w:val="30"/>
        </w:rPr>
        <w:t xml:space="preserve">de </w:t>
      </w:r>
      <w:proofErr w:type="spellStart"/>
      <w:r w:rsidRPr="00D628A4">
        <w:rPr>
          <w:rFonts w:ascii="Times New Roman" w:hAnsi="Times New Roman" w:cs="Times New Roman"/>
          <w:b/>
          <w:sz w:val="30"/>
          <w:szCs w:val="30"/>
        </w:rPr>
        <w:t>Tani</w:t>
      </w:r>
      <w:proofErr w:type="spellEnd"/>
      <w:r w:rsidRPr="00D628A4">
        <w:rPr>
          <w:rFonts w:ascii="Times New Roman" w:hAnsi="Times New Roman" w:cs="Times New Roman"/>
          <w:b/>
          <w:sz w:val="30"/>
          <w:szCs w:val="30"/>
        </w:rPr>
        <w:t xml:space="preserve"> </w:t>
      </w:r>
      <w:proofErr w:type="spellStart"/>
      <w:r w:rsidRPr="00D628A4">
        <w:rPr>
          <w:rFonts w:ascii="Times New Roman" w:hAnsi="Times New Roman" w:cs="Times New Roman"/>
          <w:b/>
          <w:sz w:val="30"/>
          <w:szCs w:val="30"/>
        </w:rPr>
        <w:t>Bunchō</w:t>
      </w:r>
      <w:proofErr w:type="spellEnd"/>
      <w:r w:rsidRPr="00D628A4">
        <w:rPr>
          <w:rFonts w:ascii="Times New Roman" w:hAnsi="Times New Roman" w:cs="Times New Roman"/>
          <w:b/>
          <w:sz w:val="30"/>
          <w:szCs w:val="30"/>
        </w:rPr>
        <w:t>.</w:t>
      </w:r>
    </w:p>
    <w:p w:rsidR="000E6396" w:rsidRDefault="00033AF6"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Nous regardons maintenant une autre peinture qui nous concerne puisque le peintre qu</w:t>
      </w:r>
      <w:r w:rsidR="00D628A4">
        <w:rPr>
          <w:rFonts w:ascii="Times New Roman" w:hAnsi="Times New Roman" w:cs="Times New Roman"/>
          <w:sz w:val="24"/>
          <w:szCs w:val="24"/>
        </w:rPr>
        <w:t>i</w:t>
      </w:r>
      <w:r>
        <w:rPr>
          <w:rFonts w:ascii="Times New Roman" w:hAnsi="Times New Roman" w:cs="Times New Roman"/>
          <w:sz w:val="24"/>
          <w:szCs w:val="24"/>
        </w:rPr>
        <w:t xml:space="preserve"> </w:t>
      </w:r>
      <w:r w:rsidR="00D628A4">
        <w:rPr>
          <w:rFonts w:ascii="Times New Roman" w:hAnsi="Times New Roman" w:cs="Times New Roman"/>
          <w:sz w:val="24"/>
          <w:szCs w:val="24"/>
        </w:rPr>
        <w:t>l'</w:t>
      </w:r>
      <w:r>
        <w:rPr>
          <w:rFonts w:ascii="Times New Roman" w:hAnsi="Times New Roman" w:cs="Times New Roman"/>
          <w:sz w:val="24"/>
          <w:szCs w:val="24"/>
        </w:rPr>
        <w:t xml:space="preserve">a réalisé à explicitement dit que c'était une expérience de </w:t>
      </w:r>
      <w:proofErr w:type="spellStart"/>
      <w:r>
        <w:rPr>
          <w:rFonts w:ascii="Times New Roman" w:hAnsi="Times New Roman" w:cs="Times New Roman"/>
          <w:sz w:val="24"/>
          <w:szCs w:val="24"/>
        </w:rPr>
        <w:t>samadhi</w:t>
      </w:r>
      <w:proofErr w:type="spellEnd"/>
      <w:r>
        <w:rPr>
          <w:rFonts w:ascii="Times New Roman" w:hAnsi="Times New Roman" w:cs="Times New Roman"/>
          <w:sz w:val="24"/>
          <w:szCs w:val="24"/>
        </w:rPr>
        <w:t xml:space="preserve"> qu'il avait eue. C'est une grande peinture sur soie qui fait 1 m 70 de long sur 80 cm.</w:t>
      </w:r>
    </w:p>
    <w:p w:rsidR="00033AF6" w:rsidRDefault="00033AF6"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 peintre a raconté dans une lettre qu'un soir de mélancolie il se promenait sur le bord de la </w:t>
      </w:r>
      <w:r w:rsidR="00C90F9B">
        <w:rPr>
          <w:rFonts w:ascii="Times New Roman" w:hAnsi="Times New Roman" w:cs="Times New Roman"/>
          <w:sz w:val="24"/>
          <w:szCs w:val="24"/>
        </w:rPr>
        <w:t>S</w:t>
      </w:r>
      <w:r>
        <w:rPr>
          <w:rFonts w:ascii="Times New Roman" w:hAnsi="Times New Roman" w:cs="Times New Roman"/>
          <w:sz w:val="24"/>
          <w:szCs w:val="24"/>
        </w:rPr>
        <w:t xml:space="preserve">umida, une petite rivière, à l'automne. C'est la pleine lune, il est assez mélancolique, et un </w:t>
      </w:r>
      <w:r>
        <w:rPr>
          <w:rFonts w:ascii="Times New Roman" w:hAnsi="Times New Roman" w:cs="Times New Roman"/>
          <w:sz w:val="24"/>
          <w:szCs w:val="24"/>
        </w:rPr>
        <w:lastRenderedPageBreak/>
        <w:t xml:space="preserve">moment donné il a une extase, c'est-à-dire qu'il est touché par la lune. Il </w:t>
      </w:r>
      <w:r w:rsidR="00C90F9B">
        <w:rPr>
          <w:rFonts w:ascii="Times New Roman" w:hAnsi="Times New Roman" w:cs="Times New Roman"/>
          <w:sz w:val="24"/>
          <w:szCs w:val="24"/>
        </w:rPr>
        <w:t>fai</w:t>
      </w:r>
      <w:r>
        <w:rPr>
          <w:rFonts w:ascii="Times New Roman" w:hAnsi="Times New Roman" w:cs="Times New Roman"/>
          <w:sz w:val="24"/>
          <w:szCs w:val="24"/>
        </w:rPr>
        <w:t>t ce</w:t>
      </w:r>
      <w:r w:rsidR="00D628A4">
        <w:rPr>
          <w:rFonts w:ascii="Times New Roman" w:hAnsi="Times New Roman" w:cs="Times New Roman"/>
          <w:sz w:val="24"/>
          <w:szCs w:val="24"/>
        </w:rPr>
        <w:t>tte peinture</w:t>
      </w:r>
      <w:r>
        <w:rPr>
          <w:rFonts w:ascii="Times New Roman" w:hAnsi="Times New Roman" w:cs="Times New Roman"/>
          <w:sz w:val="24"/>
          <w:szCs w:val="24"/>
        </w:rPr>
        <w:t xml:space="preserve"> huit jours après. Son projet est donc de nous faire comprendre et admettre qu'il a touché et été touché par la lune. </w:t>
      </w:r>
    </w:p>
    <w:p w:rsidR="000A4ECB" w:rsidRDefault="000A4ECB" w:rsidP="002E1DE4">
      <w:pPr>
        <w:spacing w:after="120"/>
        <w:ind w:firstLine="142"/>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941060" cy="2947035"/>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Lune claire par une nuit d’automne, Tani Buncho, 1817.jpg"/>
                    <pic:cNvPicPr/>
                  </pic:nvPicPr>
                  <pic:blipFill>
                    <a:blip r:embed="rId9">
                      <a:extLst>
                        <a:ext uri="{28A0092B-C50C-407E-A947-70E740481C1C}">
                          <a14:useLocalDpi xmlns:a14="http://schemas.microsoft.com/office/drawing/2010/main" val="0"/>
                        </a:ext>
                      </a:extLst>
                    </a:blip>
                    <a:stretch>
                      <a:fillRect/>
                    </a:stretch>
                  </pic:blipFill>
                  <pic:spPr>
                    <a:xfrm>
                      <a:off x="0" y="0"/>
                      <a:ext cx="5941060" cy="2947035"/>
                    </a:xfrm>
                    <a:prstGeom prst="rect">
                      <a:avLst/>
                    </a:prstGeom>
                  </pic:spPr>
                </pic:pic>
              </a:graphicData>
            </a:graphic>
          </wp:inline>
        </w:drawing>
      </w:r>
    </w:p>
    <w:p w:rsidR="00033AF6" w:rsidRDefault="00033AF6"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Pour rendre possible le chemin par lequel on doit passer, il peint ceci : en bas à droite de la rivière est à peine montré</w:t>
      </w:r>
      <w:r w:rsidR="00C90F9B">
        <w:rPr>
          <w:rFonts w:ascii="Times New Roman" w:hAnsi="Times New Roman" w:cs="Times New Roman"/>
          <w:sz w:val="24"/>
          <w:szCs w:val="24"/>
        </w:rPr>
        <w:t>e</w:t>
      </w:r>
      <w:r>
        <w:rPr>
          <w:rFonts w:ascii="Times New Roman" w:hAnsi="Times New Roman" w:cs="Times New Roman"/>
          <w:sz w:val="24"/>
          <w:szCs w:val="24"/>
        </w:rPr>
        <w:t>, il y a quelques vapeurs</w:t>
      </w:r>
      <w:r w:rsidR="00C90F9B">
        <w:rPr>
          <w:rFonts w:ascii="Times New Roman" w:hAnsi="Times New Roman" w:cs="Times New Roman"/>
          <w:sz w:val="24"/>
          <w:szCs w:val="24"/>
        </w:rPr>
        <w:t>.</w:t>
      </w:r>
      <w:r>
        <w:rPr>
          <w:rFonts w:ascii="Times New Roman" w:hAnsi="Times New Roman" w:cs="Times New Roman"/>
          <w:sz w:val="24"/>
          <w:szCs w:val="24"/>
        </w:rPr>
        <w:t xml:space="preserve"> </w:t>
      </w:r>
      <w:r w:rsidR="00D628A4">
        <w:rPr>
          <w:rFonts w:ascii="Times New Roman" w:hAnsi="Times New Roman" w:cs="Times New Roman"/>
          <w:sz w:val="24"/>
          <w:szCs w:val="24"/>
        </w:rPr>
        <w:t>D</w:t>
      </w:r>
      <w:r>
        <w:rPr>
          <w:rFonts w:ascii="Times New Roman" w:hAnsi="Times New Roman" w:cs="Times New Roman"/>
          <w:sz w:val="24"/>
          <w:szCs w:val="24"/>
        </w:rPr>
        <w:t xml:space="preserve">onc nous sommes au bord de la rivière. Il y a un bouquet de roseaux. Quand on regarde très attentivement, on voit qu'il y a tout un brouillage en bas des roseaux, c'est comme si c'était raté ou lavé, les choses ne sont pas distinctes. Mais, parmi cette </w:t>
      </w:r>
      <w:r w:rsidR="00C90F9B">
        <w:rPr>
          <w:rFonts w:ascii="Times New Roman" w:hAnsi="Times New Roman" w:cs="Times New Roman"/>
          <w:sz w:val="24"/>
          <w:szCs w:val="24"/>
        </w:rPr>
        <w:t>in</w:t>
      </w:r>
      <w:r>
        <w:rPr>
          <w:rFonts w:ascii="Times New Roman" w:hAnsi="Times New Roman" w:cs="Times New Roman"/>
          <w:sz w:val="24"/>
          <w:szCs w:val="24"/>
        </w:rPr>
        <w:t xml:space="preserve">distinction, paraissent certaines branches qui sont au premier plan </w:t>
      </w:r>
      <w:r w:rsidR="00D628A4">
        <w:rPr>
          <w:rFonts w:ascii="Times New Roman" w:hAnsi="Times New Roman" w:cs="Times New Roman"/>
          <w:sz w:val="24"/>
          <w:szCs w:val="24"/>
        </w:rPr>
        <w:t xml:space="preserve">fortement </w:t>
      </w:r>
      <w:r>
        <w:rPr>
          <w:rFonts w:ascii="Times New Roman" w:hAnsi="Times New Roman" w:cs="Times New Roman"/>
          <w:sz w:val="24"/>
          <w:szCs w:val="24"/>
        </w:rPr>
        <w:t>marqué</w:t>
      </w:r>
      <w:r w:rsidR="00C90F9B">
        <w:rPr>
          <w:rFonts w:ascii="Times New Roman" w:hAnsi="Times New Roman" w:cs="Times New Roman"/>
          <w:sz w:val="24"/>
          <w:szCs w:val="24"/>
        </w:rPr>
        <w:t>es</w:t>
      </w:r>
      <w:r>
        <w:rPr>
          <w:rFonts w:ascii="Times New Roman" w:hAnsi="Times New Roman" w:cs="Times New Roman"/>
          <w:sz w:val="24"/>
          <w:szCs w:val="24"/>
        </w:rPr>
        <w:t xml:space="preserve"> de noir. </w:t>
      </w:r>
      <w:r w:rsidR="00D628A4">
        <w:rPr>
          <w:rFonts w:ascii="Times New Roman" w:hAnsi="Times New Roman" w:cs="Times New Roman"/>
          <w:sz w:val="24"/>
          <w:szCs w:val="24"/>
        </w:rPr>
        <w:t>Là où se situe le peintre on</w:t>
      </w:r>
      <w:r>
        <w:rPr>
          <w:rFonts w:ascii="Times New Roman" w:hAnsi="Times New Roman" w:cs="Times New Roman"/>
          <w:sz w:val="24"/>
          <w:szCs w:val="24"/>
        </w:rPr>
        <w:t xml:space="preserve"> voit le bouquet </w:t>
      </w:r>
      <w:r w:rsidR="00C90F9B">
        <w:rPr>
          <w:rFonts w:ascii="Times New Roman" w:hAnsi="Times New Roman" w:cs="Times New Roman"/>
          <w:sz w:val="24"/>
          <w:szCs w:val="24"/>
        </w:rPr>
        <w:t xml:space="preserve">de roseaux </w:t>
      </w:r>
      <w:r>
        <w:rPr>
          <w:rFonts w:ascii="Times New Roman" w:hAnsi="Times New Roman" w:cs="Times New Roman"/>
          <w:sz w:val="24"/>
          <w:szCs w:val="24"/>
        </w:rPr>
        <w:t>à contre-jour</w:t>
      </w:r>
      <w:r w:rsidR="00D13B94">
        <w:rPr>
          <w:rStyle w:val="Appelnotedebasdep"/>
          <w:rFonts w:ascii="Times New Roman" w:hAnsi="Times New Roman" w:cs="Times New Roman"/>
          <w:sz w:val="24"/>
          <w:szCs w:val="24"/>
        </w:rPr>
        <w:footnoteReference w:id="13"/>
      </w:r>
      <w:r>
        <w:rPr>
          <w:rFonts w:ascii="Times New Roman" w:hAnsi="Times New Roman" w:cs="Times New Roman"/>
          <w:sz w:val="24"/>
          <w:szCs w:val="24"/>
        </w:rPr>
        <w:t xml:space="preserve"> parce que la lune est pleine et donne le maximum de lumière.</w:t>
      </w:r>
    </w:p>
    <w:p w:rsidR="00033AF6" w:rsidRDefault="00033AF6"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Il y a beaucoup de peinture où la lune est au bord de l'eau, ou bien se reflétant dans l'eau parmi les buissons. </w:t>
      </w:r>
      <w:r w:rsidR="00C90F9B">
        <w:rPr>
          <w:rFonts w:ascii="Times New Roman" w:hAnsi="Times New Roman" w:cs="Times New Roman"/>
          <w:sz w:val="24"/>
          <w:szCs w:val="24"/>
        </w:rPr>
        <w:t>Ici le peintre</w:t>
      </w:r>
      <w:r>
        <w:rPr>
          <w:rFonts w:ascii="Times New Roman" w:hAnsi="Times New Roman" w:cs="Times New Roman"/>
          <w:sz w:val="24"/>
          <w:szCs w:val="24"/>
        </w:rPr>
        <w:t xml:space="preserve"> part de cette place</w:t>
      </w:r>
      <w:r w:rsidR="00D628A4">
        <w:rPr>
          <w:rFonts w:ascii="Times New Roman" w:hAnsi="Times New Roman" w:cs="Times New Roman"/>
          <w:sz w:val="24"/>
          <w:szCs w:val="24"/>
        </w:rPr>
        <w:t xml:space="preserve"> au premier plan, et </w:t>
      </w:r>
      <w:r>
        <w:rPr>
          <w:rFonts w:ascii="Times New Roman" w:hAnsi="Times New Roman" w:cs="Times New Roman"/>
          <w:sz w:val="24"/>
          <w:szCs w:val="24"/>
        </w:rPr>
        <w:t xml:space="preserve">il y a une distance considérable entre ce premier plan et la lune. </w:t>
      </w:r>
      <w:r w:rsidR="00C90F9B">
        <w:rPr>
          <w:rFonts w:ascii="Times New Roman" w:hAnsi="Times New Roman" w:cs="Times New Roman"/>
          <w:sz w:val="24"/>
          <w:szCs w:val="24"/>
        </w:rPr>
        <w:t>Et</w:t>
      </w:r>
      <w:r>
        <w:rPr>
          <w:rFonts w:ascii="Times New Roman" w:hAnsi="Times New Roman" w:cs="Times New Roman"/>
          <w:sz w:val="24"/>
          <w:szCs w:val="24"/>
        </w:rPr>
        <w:t xml:space="preserve"> il fait advenir une branche dont les "valeurs" s'estompent au fur et à mesure, et se marie</w:t>
      </w:r>
      <w:r w:rsidR="00C90F9B">
        <w:rPr>
          <w:rFonts w:ascii="Times New Roman" w:hAnsi="Times New Roman" w:cs="Times New Roman"/>
          <w:sz w:val="24"/>
          <w:szCs w:val="24"/>
        </w:rPr>
        <w:t>nt</w:t>
      </w:r>
      <w:r>
        <w:rPr>
          <w:rFonts w:ascii="Times New Roman" w:hAnsi="Times New Roman" w:cs="Times New Roman"/>
          <w:sz w:val="24"/>
          <w:szCs w:val="24"/>
        </w:rPr>
        <w:t xml:space="preserve"> toujours avec le fond, pour arriver p</w:t>
      </w:r>
      <w:r w:rsidR="00C90F9B">
        <w:rPr>
          <w:rFonts w:ascii="Times New Roman" w:hAnsi="Times New Roman" w:cs="Times New Roman"/>
          <w:sz w:val="24"/>
          <w:szCs w:val="24"/>
        </w:rPr>
        <w:t>eu à peu à une petite branche et un semblant de feuille.</w:t>
      </w:r>
      <w:r>
        <w:rPr>
          <w:rFonts w:ascii="Times New Roman" w:hAnsi="Times New Roman" w:cs="Times New Roman"/>
          <w:sz w:val="24"/>
          <w:szCs w:val="24"/>
        </w:rPr>
        <w:t xml:space="preserve"> </w:t>
      </w:r>
      <w:r w:rsidR="00C90F9B">
        <w:rPr>
          <w:rFonts w:ascii="Times New Roman" w:hAnsi="Times New Roman" w:cs="Times New Roman"/>
          <w:sz w:val="24"/>
          <w:szCs w:val="24"/>
        </w:rPr>
        <w:t>Cette branche</w:t>
      </w:r>
      <w:r>
        <w:rPr>
          <w:rFonts w:ascii="Times New Roman" w:hAnsi="Times New Roman" w:cs="Times New Roman"/>
          <w:sz w:val="24"/>
          <w:szCs w:val="24"/>
        </w:rPr>
        <w:t xml:space="preserve"> vient comme une main toucher la lune très délicatement.</w:t>
      </w:r>
      <w:r w:rsidR="00B70DF9">
        <w:rPr>
          <w:rFonts w:ascii="Times New Roman" w:hAnsi="Times New Roman" w:cs="Times New Roman"/>
          <w:sz w:val="24"/>
          <w:szCs w:val="24"/>
        </w:rPr>
        <w:t xml:space="preserve"> Et ce qui est extraordinaire c'est ce qui se passe au moment où la petite branche arrive sur la lune : elle se plie, elle ne touche pas la lune, il y a un vide, </w:t>
      </w:r>
      <w:r w:rsidR="00D628A4">
        <w:rPr>
          <w:rFonts w:ascii="Times New Roman" w:hAnsi="Times New Roman" w:cs="Times New Roman"/>
          <w:sz w:val="24"/>
          <w:szCs w:val="24"/>
        </w:rPr>
        <w:t xml:space="preserve">et </w:t>
      </w:r>
      <w:r w:rsidR="00B70DF9">
        <w:rPr>
          <w:rFonts w:ascii="Times New Roman" w:hAnsi="Times New Roman" w:cs="Times New Roman"/>
          <w:sz w:val="24"/>
          <w:szCs w:val="24"/>
        </w:rPr>
        <w:t xml:space="preserve">la branche continue après une rupture. </w:t>
      </w:r>
      <w:r w:rsidR="00C90F9B">
        <w:rPr>
          <w:rFonts w:ascii="Times New Roman" w:hAnsi="Times New Roman" w:cs="Times New Roman"/>
          <w:sz w:val="24"/>
          <w:szCs w:val="24"/>
        </w:rPr>
        <w:t>Et q</w:t>
      </w:r>
      <w:r w:rsidR="00B70DF9">
        <w:rPr>
          <w:rFonts w:ascii="Times New Roman" w:hAnsi="Times New Roman" w:cs="Times New Roman"/>
          <w:sz w:val="24"/>
          <w:szCs w:val="24"/>
        </w:rPr>
        <w:t>u'est-ce qui prend le relais à ce moment-là ? C'est le contour de la lune qui fait le relais. Par la suite il arrête cette branche parce que l'important c'est au niveau du contact que ça se passe. Le peintre a eu le génie de montrer dans cette rupture qu</w:t>
      </w:r>
      <w:r w:rsidR="00D628A4">
        <w:rPr>
          <w:rFonts w:ascii="Times New Roman" w:hAnsi="Times New Roman" w:cs="Times New Roman"/>
          <w:sz w:val="24"/>
          <w:szCs w:val="24"/>
        </w:rPr>
        <w:t>'à</w:t>
      </w:r>
      <w:r w:rsidR="00B70DF9">
        <w:rPr>
          <w:rFonts w:ascii="Times New Roman" w:hAnsi="Times New Roman" w:cs="Times New Roman"/>
          <w:sz w:val="24"/>
          <w:szCs w:val="24"/>
        </w:rPr>
        <w:t xml:space="preserve"> ce moment-là c'est la lune qui le touche et non pas lui qui touche la lune.</w:t>
      </w:r>
    </w:p>
    <w:p w:rsidR="00B70DF9" w:rsidRDefault="00B70DF9"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J'ai beaucoup regardé cette peinture qui est très étonnante, à tel point que je ne me souviens plus de la couleur de la lune, je ne sais pas si </w:t>
      </w:r>
      <w:r w:rsidR="004A3CF8">
        <w:rPr>
          <w:rFonts w:ascii="Times New Roman" w:hAnsi="Times New Roman" w:cs="Times New Roman"/>
          <w:sz w:val="24"/>
          <w:szCs w:val="24"/>
        </w:rPr>
        <w:t xml:space="preserve">c'est </w:t>
      </w:r>
      <w:r>
        <w:rPr>
          <w:rFonts w:ascii="Times New Roman" w:hAnsi="Times New Roman" w:cs="Times New Roman"/>
          <w:sz w:val="24"/>
          <w:szCs w:val="24"/>
        </w:rPr>
        <w:t xml:space="preserve">la couleur même de la soie ou s'il y a </w:t>
      </w:r>
      <w:r w:rsidR="004A3CF8">
        <w:rPr>
          <w:rFonts w:ascii="Times New Roman" w:hAnsi="Times New Roman" w:cs="Times New Roman"/>
          <w:sz w:val="24"/>
          <w:szCs w:val="24"/>
        </w:rPr>
        <w:t xml:space="preserve">eu </w:t>
      </w:r>
      <w:r>
        <w:rPr>
          <w:rFonts w:ascii="Times New Roman" w:hAnsi="Times New Roman" w:cs="Times New Roman"/>
          <w:sz w:val="24"/>
          <w:szCs w:val="24"/>
        </w:rPr>
        <w:t>un rouleau de couleur.</w:t>
      </w:r>
    </w:p>
    <w:p w:rsidR="00B70DF9" w:rsidRDefault="00B70DF9"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Par ailleurs </w:t>
      </w:r>
      <w:r w:rsidR="004A3CF8">
        <w:rPr>
          <w:rFonts w:ascii="Times New Roman" w:hAnsi="Times New Roman" w:cs="Times New Roman"/>
          <w:sz w:val="24"/>
          <w:szCs w:val="24"/>
        </w:rPr>
        <w:t xml:space="preserve">pendant </w:t>
      </w:r>
      <w:r>
        <w:rPr>
          <w:rFonts w:ascii="Times New Roman" w:hAnsi="Times New Roman" w:cs="Times New Roman"/>
          <w:sz w:val="24"/>
          <w:szCs w:val="24"/>
        </w:rPr>
        <w:t xml:space="preserve">tout un moment je me demandais à quoi pouvait correspondre le sceau rouge qui est marqué. En fait, derrière cette mélancolie qui est littéraire, le peintre a marqué une certaine joie par ce rouge. Ce n'est pas un sceau qui est violemment frappé, il est presque transparent. Il dit : </w:t>
      </w:r>
      <w:r w:rsidR="004A3CF8">
        <w:rPr>
          <w:rFonts w:ascii="Times New Roman" w:hAnsi="Times New Roman" w:cs="Times New Roman"/>
          <w:sz w:val="24"/>
          <w:szCs w:val="24"/>
        </w:rPr>
        <w:t xml:space="preserve">« </w:t>
      </w:r>
      <w:r>
        <w:rPr>
          <w:rFonts w:ascii="Times New Roman" w:hAnsi="Times New Roman" w:cs="Times New Roman"/>
          <w:sz w:val="24"/>
          <w:szCs w:val="24"/>
        </w:rPr>
        <w:t>c'est moi, mais pas trop !</w:t>
      </w:r>
      <w:r w:rsidR="004A3CF8">
        <w:rPr>
          <w:rFonts w:ascii="Times New Roman" w:hAnsi="Times New Roman" w:cs="Times New Roman"/>
          <w:sz w:val="24"/>
          <w:szCs w:val="24"/>
        </w:rPr>
        <w:t xml:space="preserve"> »</w:t>
      </w:r>
      <w:r>
        <w:rPr>
          <w:rFonts w:ascii="Times New Roman" w:hAnsi="Times New Roman" w:cs="Times New Roman"/>
          <w:sz w:val="24"/>
          <w:szCs w:val="24"/>
        </w:rPr>
        <w:t xml:space="preserve"> Et on n'imagine pas la peinture sans ce rouge qui a un rôle extraordinaire.</w:t>
      </w:r>
    </w:p>
    <w:p w:rsidR="00BD62AD" w:rsidRPr="001836E1" w:rsidRDefault="00BD62AD" w:rsidP="00BD62AD">
      <w:pPr>
        <w:spacing w:after="120"/>
        <w:ind w:firstLine="142"/>
        <w:jc w:val="both"/>
        <w:rPr>
          <w:rFonts w:ascii="Times New Roman" w:hAnsi="Times New Roman" w:cs="Times New Roman"/>
          <w:sz w:val="24"/>
          <w:szCs w:val="24"/>
        </w:rPr>
      </w:pPr>
      <w:r>
        <w:rPr>
          <w:rFonts w:ascii="Times New Roman" w:hAnsi="Times New Roman" w:cs="Times New Roman"/>
          <w:sz w:val="24"/>
          <w:szCs w:val="24"/>
        </w:rPr>
        <w:t>Je suis allé deux fois voir cette exposition, et je suis resté longtemps devant cette peinture. On pouvait reculer jusqu'à une dizaine de mètres parce qu'il y avait une salle en face, donc on pouvait la voir de loin. C'est vraiment une très grande peinture, audacieuse puisqu'il y a ce cachet rouge. Mais il a mis très peu de rouge, juste ce qu'il faut pour suggérer que « c'est moi ». L'extase n'est pas mélancolique. Le sujet est mélancolique par tradition, mais pas la peinture.</w:t>
      </w:r>
    </w:p>
    <w:p w:rsidR="00B70DF9" w:rsidRDefault="00B70DF9" w:rsidP="002E1DE4">
      <w:pPr>
        <w:spacing w:after="120"/>
        <w:ind w:firstLine="142"/>
        <w:jc w:val="both"/>
        <w:rPr>
          <w:rFonts w:ascii="Times New Roman" w:hAnsi="Times New Roman" w:cs="Times New Roman"/>
          <w:sz w:val="24"/>
          <w:szCs w:val="24"/>
        </w:rPr>
      </w:pPr>
      <w:r>
        <w:rPr>
          <w:rFonts w:ascii="Times New Roman" w:hAnsi="Times New Roman" w:cs="Times New Roman"/>
          <w:sz w:val="24"/>
          <w:szCs w:val="24"/>
        </w:rPr>
        <w:t>Le poème lui-même n'est pas du tout conventionnel : « un soir que je me promenais au bord de la rivière, il m'est arrivé ceci que je voudrais montrer ». C'est donc une peinture réaliste. Elle n'est pas symbolique, elle est naturaliste. Et au travers de ce naturalisme, le peintre essaie de nous montrer comment la lune peut nous toucher, non pas dans la tête, mais vraiment dans la non-dualité.</w:t>
      </w:r>
    </w:p>
    <w:p w:rsidR="00B70DF9" w:rsidRDefault="004A3CF8" w:rsidP="002E1DE4">
      <w:pPr>
        <w:spacing w:after="120"/>
        <w:ind w:firstLine="142"/>
        <w:jc w:val="both"/>
        <w:rPr>
          <w:rFonts w:ascii="Times New Roman" w:hAnsi="Times New Roman" w:cs="Times New Roman"/>
          <w:sz w:val="24"/>
          <w:szCs w:val="24"/>
        </w:rPr>
      </w:pPr>
      <w:r w:rsidRPr="004A3CF8">
        <w:rPr>
          <w:rFonts w:ascii="Times New Roman" w:hAnsi="Times New Roman" w:cs="Times New Roman"/>
          <w:b/>
          <w:sz w:val="24"/>
          <w:szCs w:val="24"/>
        </w:rPr>
        <w:t>N T :</w:t>
      </w:r>
      <w:r>
        <w:rPr>
          <w:rFonts w:ascii="Times New Roman" w:hAnsi="Times New Roman" w:cs="Times New Roman"/>
          <w:sz w:val="24"/>
          <w:szCs w:val="24"/>
        </w:rPr>
        <w:t xml:space="preserve"> Est-ce que tu as une interprétation du fait</w:t>
      </w:r>
      <w:r w:rsidR="00B70DF9">
        <w:rPr>
          <w:rFonts w:ascii="Times New Roman" w:hAnsi="Times New Roman" w:cs="Times New Roman"/>
          <w:sz w:val="24"/>
          <w:szCs w:val="24"/>
        </w:rPr>
        <w:t xml:space="preserve"> que la lune n'est pas représentée entièrement ?</w:t>
      </w:r>
    </w:p>
    <w:p w:rsidR="00B70DF9" w:rsidRDefault="00B70DF9" w:rsidP="002E1DE4">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C'est une question de place. Suppose qu'il </w:t>
      </w:r>
      <w:r w:rsidR="004A3CF8">
        <w:rPr>
          <w:rFonts w:ascii="Times New Roman" w:hAnsi="Times New Roman" w:cs="Times New Roman"/>
          <w:sz w:val="24"/>
          <w:szCs w:val="24"/>
        </w:rPr>
        <w:t xml:space="preserve">la </w:t>
      </w:r>
      <w:r>
        <w:rPr>
          <w:rFonts w:ascii="Times New Roman" w:hAnsi="Times New Roman" w:cs="Times New Roman"/>
          <w:sz w:val="24"/>
          <w:szCs w:val="24"/>
        </w:rPr>
        <w:t>représente en entier, ce serait trop, elle prendra</w:t>
      </w:r>
      <w:r w:rsidR="004A3CF8">
        <w:rPr>
          <w:rFonts w:ascii="Times New Roman" w:hAnsi="Times New Roman" w:cs="Times New Roman"/>
          <w:sz w:val="24"/>
          <w:szCs w:val="24"/>
        </w:rPr>
        <w:t>it</w:t>
      </w:r>
      <w:r>
        <w:rPr>
          <w:rFonts w:ascii="Times New Roman" w:hAnsi="Times New Roman" w:cs="Times New Roman"/>
          <w:sz w:val="24"/>
          <w:szCs w:val="24"/>
        </w:rPr>
        <w:t xml:space="preserve"> trop de place par rapport à cette feuille qui arrive à son pied.</w:t>
      </w:r>
    </w:p>
    <w:p w:rsidR="00B70DF9" w:rsidRDefault="00B70DF9" w:rsidP="002E1DE4">
      <w:pPr>
        <w:spacing w:after="120"/>
        <w:ind w:firstLine="142"/>
        <w:jc w:val="both"/>
        <w:rPr>
          <w:rFonts w:ascii="Times New Roman" w:hAnsi="Times New Roman" w:cs="Times New Roman"/>
          <w:sz w:val="24"/>
          <w:szCs w:val="24"/>
        </w:rPr>
      </w:pPr>
      <w:r w:rsidRPr="004A3CF8">
        <w:rPr>
          <w:rFonts w:ascii="Times New Roman" w:hAnsi="Times New Roman" w:cs="Times New Roman"/>
          <w:b/>
          <w:sz w:val="24"/>
          <w:szCs w:val="24"/>
        </w:rPr>
        <w:t>J D :</w:t>
      </w:r>
      <w:r>
        <w:rPr>
          <w:rFonts w:ascii="Times New Roman" w:hAnsi="Times New Roman" w:cs="Times New Roman"/>
          <w:sz w:val="24"/>
          <w:szCs w:val="24"/>
        </w:rPr>
        <w:t xml:space="preserve"> Dans la peinture japonaise les motifs sont généralement tronqués c'est-à-dire que la suite se passe ailleurs.</w:t>
      </w:r>
    </w:p>
    <w:p w:rsidR="004A3CF8" w:rsidRPr="004A3CF8" w:rsidRDefault="004A3CF8" w:rsidP="002E1DE4">
      <w:pPr>
        <w:spacing w:after="120"/>
        <w:ind w:firstLine="142"/>
        <w:jc w:val="both"/>
        <w:rPr>
          <w:rFonts w:ascii="Times New Roman" w:hAnsi="Times New Roman" w:cs="Times New Roman"/>
          <w:b/>
          <w:sz w:val="26"/>
          <w:szCs w:val="26"/>
        </w:rPr>
      </w:pPr>
      <w:r>
        <w:rPr>
          <w:rFonts w:ascii="Times New Roman" w:hAnsi="Times New Roman" w:cs="Times New Roman"/>
          <w:b/>
          <w:sz w:val="26"/>
          <w:szCs w:val="26"/>
        </w:rPr>
        <w:t xml:space="preserve">Lien avec le </w:t>
      </w:r>
      <w:proofErr w:type="spellStart"/>
      <w:r>
        <w:rPr>
          <w:rFonts w:ascii="Times New Roman" w:hAnsi="Times New Roman" w:cs="Times New Roman"/>
          <w:b/>
          <w:sz w:val="26"/>
          <w:szCs w:val="26"/>
        </w:rPr>
        <w:t>Hannya</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Shingyô</w:t>
      </w:r>
      <w:proofErr w:type="spellEnd"/>
      <w:r w:rsidRPr="004A3CF8">
        <w:rPr>
          <w:rFonts w:ascii="Times New Roman" w:hAnsi="Times New Roman" w:cs="Times New Roman"/>
          <w:b/>
          <w:sz w:val="26"/>
          <w:szCs w:val="26"/>
        </w:rPr>
        <w:t>.</w:t>
      </w:r>
    </w:p>
    <w:p w:rsidR="00B70DF9" w:rsidRDefault="007853D2" w:rsidP="002E1DE4">
      <w:pPr>
        <w:spacing w:after="120"/>
        <w:ind w:firstLine="142"/>
        <w:jc w:val="both"/>
        <w:rPr>
          <w:rFonts w:ascii="Times New Roman" w:hAnsi="Times New Roman"/>
          <w:sz w:val="24"/>
          <w:szCs w:val="24"/>
        </w:rPr>
      </w:pPr>
      <w:proofErr w:type="spellStart"/>
      <w:r>
        <w:rPr>
          <w:rFonts w:ascii="Times New Roman" w:hAnsi="Times New Roman" w:cs="Times New Roman"/>
          <w:b/>
          <w:sz w:val="24"/>
          <w:szCs w:val="24"/>
        </w:rPr>
        <w:t>Barbâtre</w:t>
      </w:r>
      <w:proofErr w:type="spellEnd"/>
      <w:r w:rsidR="004E0401" w:rsidRPr="000E6396">
        <w:rPr>
          <w:rFonts w:ascii="Times New Roman" w:hAnsi="Times New Roman" w:cs="Times New Roman"/>
          <w:b/>
          <w:sz w:val="24"/>
          <w:szCs w:val="24"/>
        </w:rPr>
        <w:t xml:space="preserve"> :</w:t>
      </w:r>
      <w:r w:rsidR="004E0401">
        <w:rPr>
          <w:rFonts w:ascii="Times New Roman" w:hAnsi="Times New Roman" w:cs="Times New Roman"/>
          <w:sz w:val="24"/>
          <w:szCs w:val="24"/>
        </w:rPr>
        <w:t xml:space="preserve"> </w:t>
      </w:r>
      <w:r w:rsidR="004A3CF8">
        <w:rPr>
          <w:rFonts w:ascii="Times New Roman" w:hAnsi="Times New Roman" w:cs="Times New Roman"/>
          <w:sz w:val="24"/>
          <w:szCs w:val="24"/>
        </w:rPr>
        <w:t xml:space="preserve">Comme peintre la chose que je trouve la plus étonnante est celle-ci : qu'on fasse quelque chose de fort comme le bas du bambou, c'est facile, mais </w:t>
      </w:r>
      <w:r w:rsidR="00B70DF9">
        <w:rPr>
          <w:rFonts w:ascii="Times New Roman" w:hAnsi="Times New Roman" w:cs="Times New Roman"/>
          <w:sz w:val="24"/>
          <w:szCs w:val="24"/>
        </w:rPr>
        <w:t xml:space="preserve">que ça puisse </w:t>
      </w:r>
      <w:r w:rsidR="008F0EBB">
        <w:rPr>
          <w:rFonts w:ascii="Times New Roman" w:hAnsi="Times New Roman" w:cs="Times New Roman"/>
          <w:sz w:val="24"/>
          <w:szCs w:val="24"/>
        </w:rPr>
        <w:t xml:space="preserve">se </w:t>
      </w:r>
      <w:r w:rsidR="00B70DF9">
        <w:rPr>
          <w:rFonts w:ascii="Times New Roman" w:hAnsi="Times New Roman" w:cs="Times New Roman"/>
          <w:sz w:val="24"/>
          <w:szCs w:val="24"/>
        </w:rPr>
        <w:t>ma</w:t>
      </w:r>
      <w:r w:rsidR="008F0EBB">
        <w:rPr>
          <w:rFonts w:ascii="Times New Roman" w:hAnsi="Times New Roman" w:cs="Times New Roman"/>
          <w:sz w:val="24"/>
          <w:szCs w:val="24"/>
        </w:rPr>
        <w:t>r</w:t>
      </w:r>
      <w:r w:rsidR="00B70DF9">
        <w:rPr>
          <w:rFonts w:ascii="Times New Roman" w:hAnsi="Times New Roman" w:cs="Times New Roman"/>
          <w:sz w:val="24"/>
          <w:szCs w:val="24"/>
        </w:rPr>
        <w:t xml:space="preserve">ier </w:t>
      </w:r>
      <w:r w:rsidR="00B70DF9" w:rsidRPr="004A3CF8">
        <w:rPr>
          <w:rFonts w:ascii="Times New Roman" w:hAnsi="Times New Roman" w:cs="Times New Roman"/>
          <w:sz w:val="24"/>
          <w:szCs w:val="24"/>
        </w:rPr>
        <w:t xml:space="preserve">avant autant de subtilité </w:t>
      </w:r>
      <w:r w:rsidR="004A3CF8">
        <w:rPr>
          <w:rFonts w:ascii="Times New Roman" w:hAnsi="Times New Roman" w:cs="Times New Roman"/>
          <w:sz w:val="24"/>
          <w:szCs w:val="24"/>
        </w:rPr>
        <w:t>avec</w:t>
      </w:r>
      <w:r w:rsidR="00B70DF9" w:rsidRPr="004A3CF8">
        <w:rPr>
          <w:rFonts w:ascii="Times New Roman" w:hAnsi="Times New Roman" w:cs="Times New Roman"/>
          <w:sz w:val="24"/>
          <w:szCs w:val="24"/>
        </w:rPr>
        <w:t xml:space="preserve"> l'autre côté, ça c'est très difficile</w:t>
      </w:r>
      <w:r w:rsidR="004A3CF8">
        <w:rPr>
          <w:rFonts w:ascii="Times New Roman" w:hAnsi="Times New Roman" w:cs="Times New Roman"/>
          <w:sz w:val="24"/>
          <w:szCs w:val="24"/>
        </w:rPr>
        <w:t>,</w:t>
      </w:r>
      <w:r w:rsidR="00B70DF9" w:rsidRPr="004A3CF8">
        <w:rPr>
          <w:rFonts w:ascii="Times New Roman" w:hAnsi="Times New Roman" w:cs="Times New Roman"/>
          <w:sz w:val="24"/>
          <w:szCs w:val="24"/>
        </w:rPr>
        <w:t xml:space="preserve"> </w:t>
      </w:r>
      <w:r w:rsidR="004A3CF8">
        <w:rPr>
          <w:rFonts w:ascii="Times New Roman" w:hAnsi="Times New Roman" w:cs="Times New Roman"/>
          <w:sz w:val="24"/>
          <w:szCs w:val="24"/>
        </w:rPr>
        <w:t>puis</w:t>
      </w:r>
      <w:r w:rsidR="00B70DF9" w:rsidRPr="004A3CF8">
        <w:rPr>
          <w:rFonts w:ascii="Times New Roman" w:hAnsi="Times New Roman" w:cs="Times New Roman"/>
          <w:sz w:val="24"/>
          <w:szCs w:val="24"/>
        </w:rPr>
        <w:t xml:space="preserve">qu'il faut que les deux fonctionnent ensemble. C'est </w:t>
      </w:r>
      <w:r w:rsidR="00350949" w:rsidRPr="004A3CF8">
        <w:rPr>
          <w:rFonts w:ascii="Times New Roman" w:hAnsi="Times New Roman"/>
          <w:sz w:val="24"/>
          <w:szCs w:val="24"/>
        </w:rPr>
        <w:t>SHIKI SOKU ZE KU, KU SOKU ZE SHIKI</w:t>
      </w:r>
      <w:r w:rsidR="00B70DF9" w:rsidRPr="004A3CF8">
        <w:rPr>
          <w:rFonts w:ascii="Times New Roman" w:hAnsi="Times New Roman"/>
          <w:sz w:val="24"/>
          <w:szCs w:val="24"/>
        </w:rPr>
        <w:t>. On est au cœur de ça</w:t>
      </w:r>
      <w:r w:rsidR="004A3CF8">
        <w:rPr>
          <w:rFonts w:ascii="Times New Roman" w:hAnsi="Times New Roman"/>
          <w:sz w:val="24"/>
          <w:szCs w:val="24"/>
        </w:rPr>
        <w:t>.</w:t>
      </w:r>
      <w:r w:rsidR="00BD62AD">
        <w:rPr>
          <w:rFonts w:ascii="Times New Roman" w:hAnsi="Times New Roman"/>
          <w:sz w:val="24"/>
          <w:szCs w:val="24"/>
        </w:rPr>
        <w:t xml:space="preserve"> Et</w:t>
      </w:r>
      <w:r w:rsidR="00B70DF9" w:rsidRPr="004A3CF8">
        <w:rPr>
          <w:rFonts w:ascii="Times New Roman" w:hAnsi="Times New Roman"/>
          <w:sz w:val="24"/>
          <w:szCs w:val="24"/>
        </w:rPr>
        <w:t xml:space="preserve"> </w:t>
      </w:r>
      <w:r w:rsidR="004E0401" w:rsidRPr="004A3CF8">
        <w:rPr>
          <w:rFonts w:ascii="Times New Roman" w:hAnsi="Times New Roman"/>
          <w:sz w:val="24"/>
          <w:szCs w:val="24"/>
        </w:rPr>
        <w:t>l'</w:t>
      </w:r>
      <w:proofErr w:type="spellStart"/>
      <w:r w:rsidR="004E0401" w:rsidRPr="004A3CF8">
        <w:rPr>
          <w:rFonts w:ascii="Times New Roman" w:hAnsi="Times New Roman"/>
          <w:sz w:val="24"/>
          <w:szCs w:val="24"/>
        </w:rPr>
        <w:t>Ha</w:t>
      </w:r>
      <w:r w:rsidR="00350949" w:rsidRPr="004A3CF8">
        <w:rPr>
          <w:rFonts w:ascii="Times New Roman" w:hAnsi="Times New Roman"/>
          <w:sz w:val="24"/>
          <w:szCs w:val="24"/>
        </w:rPr>
        <w:t>nnya</w:t>
      </w:r>
      <w:proofErr w:type="spellEnd"/>
      <w:r w:rsidR="004A3CF8">
        <w:rPr>
          <w:rFonts w:ascii="Times New Roman" w:hAnsi="Times New Roman"/>
          <w:sz w:val="24"/>
          <w:szCs w:val="24"/>
        </w:rPr>
        <w:t xml:space="preserve"> </w:t>
      </w:r>
      <w:proofErr w:type="spellStart"/>
      <w:r w:rsidR="004A3CF8">
        <w:rPr>
          <w:rFonts w:ascii="Times New Roman" w:hAnsi="Times New Roman"/>
          <w:sz w:val="24"/>
          <w:szCs w:val="24"/>
        </w:rPr>
        <w:t>Shingyô</w:t>
      </w:r>
      <w:proofErr w:type="spellEnd"/>
      <w:r w:rsidR="00350949">
        <w:rPr>
          <w:rStyle w:val="Appelnotedebasdep"/>
          <w:rFonts w:ascii="Times New Roman" w:hAnsi="Times New Roman"/>
          <w:sz w:val="24"/>
          <w:szCs w:val="24"/>
        </w:rPr>
        <w:footnoteReference w:id="14"/>
      </w:r>
      <w:r w:rsidR="004E0401">
        <w:rPr>
          <w:rFonts w:ascii="Times New Roman" w:hAnsi="Times New Roman"/>
          <w:sz w:val="24"/>
          <w:szCs w:val="24"/>
        </w:rPr>
        <w:t xml:space="preserve"> </w:t>
      </w:r>
      <w:r w:rsidR="00B70DF9">
        <w:rPr>
          <w:rFonts w:ascii="Times New Roman" w:hAnsi="Times New Roman"/>
          <w:sz w:val="24"/>
          <w:szCs w:val="24"/>
        </w:rPr>
        <w:t xml:space="preserve">est une illustration de </w:t>
      </w:r>
      <w:r w:rsidR="004E0401">
        <w:rPr>
          <w:rFonts w:ascii="Times New Roman" w:hAnsi="Times New Roman"/>
          <w:sz w:val="24"/>
          <w:szCs w:val="24"/>
        </w:rPr>
        <w:t>ça.</w:t>
      </w:r>
    </w:p>
    <w:p w:rsidR="004E0401" w:rsidRDefault="004E0401" w:rsidP="006D4604">
      <w:pPr>
        <w:spacing w:after="0"/>
        <w:ind w:firstLine="142"/>
        <w:jc w:val="both"/>
        <w:rPr>
          <w:rFonts w:ascii="Times New Roman" w:hAnsi="Times New Roman" w:cs="Times New Roman"/>
          <w:sz w:val="24"/>
          <w:szCs w:val="24"/>
        </w:rPr>
      </w:pPr>
      <w:r>
        <w:rPr>
          <w:rFonts w:ascii="Times New Roman" w:hAnsi="Times New Roman" w:cs="Times New Roman"/>
          <w:sz w:val="24"/>
          <w:szCs w:val="24"/>
        </w:rPr>
        <w:t>Quand on regarde cette peinture, dans un premier temps on</w:t>
      </w:r>
      <w:r w:rsidR="000A4ECB">
        <w:rPr>
          <w:rFonts w:ascii="Times New Roman" w:hAnsi="Times New Roman" w:cs="Times New Roman"/>
          <w:sz w:val="24"/>
          <w:szCs w:val="24"/>
        </w:rPr>
        <w:t xml:space="preserve"> voit</w:t>
      </w:r>
      <w:r>
        <w:rPr>
          <w:rFonts w:ascii="Times New Roman" w:hAnsi="Times New Roman" w:cs="Times New Roman"/>
          <w:sz w:val="24"/>
          <w:szCs w:val="24"/>
        </w:rPr>
        <w:t xml:space="preserve"> le </w:t>
      </w:r>
      <w:r w:rsidR="00BD62AD">
        <w:rPr>
          <w:rFonts w:ascii="Times New Roman" w:hAnsi="Times New Roman" w:cs="Times New Roman"/>
          <w:sz w:val="24"/>
          <w:szCs w:val="24"/>
        </w:rPr>
        <w:t>bambou</w:t>
      </w:r>
      <w:r>
        <w:rPr>
          <w:rFonts w:ascii="Times New Roman" w:hAnsi="Times New Roman" w:cs="Times New Roman"/>
          <w:sz w:val="24"/>
          <w:szCs w:val="24"/>
        </w:rPr>
        <w:t xml:space="preserve"> mais on ne voit pas le fond, c'est la photo qui nous le donne. En réalité c'est </w:t>
      </w:r>
      <w:r w:rsidR="00BD62AD">
        <w:rPr>
          <w:rFonts w:ascii="Times New Roman" w:hAnsi="Times New Roman" w:cs="Times New Roman"/>
          <w:sz w:val="24"/>
          <w:szCs w:val="24"/>
        </w:rPr>
        <w:t>un</w:t>
      </w:r>
      <w:r>
        <w:rPr>
          <w:rFonts w:ascii="Times New Roman" w:hAnsi="Times New Roman" w:cs="Times New Roman"/>
          <w:sz w:val="24"/>
          <w:szCs w:val="24"/>
        </w:rPr>
        <w:t xml:space="preserve"> bleu impalpable. </w:t>
      </w:r>
      <w:r w:rsidR="00BD62AD">
        <w:rPr>
          <w:rFonts w:ascii="Times New Roman" w:hAnsi="Times New Roman" w:cs="Times New Roman"/>
          <w:sz w:val="24"/>
          <w:szCs w:val="24"/>
        </w:rPr>
        <w:t>I</w:t>
      </w:r>
      <w:r>
        <w:rPr>
          <w:rFonts w:ascii="Times New Roman" w:hAnsi="Times New Roman" w:cs="Times New Roman"/>
          <w:sz w:val="24"/>
          <w:szCs w:val="24"/>
        </w:rPr>
        <w:t>l existe bien</w:t>
      </w:r>
      <w:r w:rsidR="00BD62AD">
        <w:rPr>
          <w:rFonts w:ascii="Times New Roman" w:hAnsi="Times New Roman" w:cs="Times New Roman"/>
          <w:sz w:val="24"/>
          <w:szCs w:val="24"/>
        </w:rPr>
        <w:t>, et</w:t>
      </w:r>
      <w:r>
        <w:rPr>
          <w:rFonts w:ascii="Times New Roman" w:hAnsi="Times New Roman" w:cs="Times New Roman"/>
          <w:sz w:val="24"/>
          <w:szCs w:val="24"/>
        </w:rPr>
        <w:t xml:space="preserve"> c'est vraiment lui qui anime le tableau.</w:t>
      </w:r>
    </w:p>
    <w:p w:rsidR="006D4604" w:rsidRDefault="006D4604" w:rsidP="006D4604">
      <w:pPr>
        <w:spacing w:after="0"/>
        <w:ind w:firstLine="142"/>
        <w:jc w:val="both"/>
        <w:rPr>
          <w:rFonts w:ascii="Times New Roman" w:hAnsi="Times New Roman" w:cs="Times New Roman"/>
          <w:b/>
          <w:sz w:val="28"/>
          <w:szCs w:val="28"/>
        </w:rPr>
      </w:pPr>
    </w:p>
    <w:p w:rsidR="004E0401" w:rsidRPr="00B70DF9" w:rsidRDefault="004E0401" w:rsidP="004E0401">
      <w:pPr>
        <w:spacing w:after="120"/>
        <w:ind w:firstLine="142"/>
        <w:jc w:val="both"/>
        <w:rPr>
          <w:rFonts w:ascii="Times New Roman" w:hAnsi="Times New Roman" w:cs="Times New Roman"/>
          <w:b/>
          <w:sz w:val="28"/>
          <w:szCs w:val="28"/>
        </w:rPr>
      </w:pPr>
      <w:r>
        <w:rPr>
          <w:rFonts w:ascii="Times New Roman" w:hAnsi="Times New Roman" w:cs="Times New Roman"/>
          <w:b/>
          <w:sz w:val="28"/>
          <w:szCs w:val="28"/>
        </w:rPr>
        <w:t xml:space="preserve">5) </w:t>
      </w:r>
      <w:r w:rsidR="00704996">
        <w:rPr>
          <w:rFonts w:ascii="Times New Roman" w:hAnsi="Times New Roman" w:cs="Times New Roman"/>
          <w:b/>
          <w:sz w:val="28"/>
          <w:szCs w:val="28"/>
        </w:rPr>
        <w:t>Trois</w:t>
      </w:r>
      <w:r w:rsidRPr="00B70DF9">
        <w:rPr>
          <w:rFonts w:ascii="Times New Roman" w:hAnsi="Times New Roman" w:cs="Times New Roman"/>
          <w:b/>
          <w:sz w:val="28"/>
          <w:szCs w:val="28"/>
        </w:rPr>
        <w:t xml:space="preserve"> autres peintures</w:t>
      </w:r>
      <w:r w:rsidR="00704996">
        <w:rPr>
          <w:rFonts w:ascii="Times New Roman" w:hAnsi="Times New Roman" w:cs="Times New Roman"/>
          <w:b/>
          <w:sz w:val="28"/>
          <w:szCs w:val="28"/>
        </w:rPr>
        <w:t xml:space="preserve"> : pruniers, oies sauvages, neige</w:t>
      </w:r>
      <w:r w:rsidRPr="00B70DF9">
        <w:rPr>
          <w:rFonts w:ascii="Times New Roman" w:hAnsi="Times New Roman" w:cs="Times New Roman"/>
          <w:b/>
          <w:sz w:val="28"/>
          <w:szCs w:val="28"/>
        </w:rPr>
        <w:t>.</w:t>
      </w:r>
    </w:p>
    <w:p w:rsidR="004E0401" w:rsidRDefault="004E0401"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Voici une autre peinture : "</w:t>
      </w:r>
      <w:r w:rsidRPr="00704996">
        <w:rPr>
          <w:rFonts w:ascii="Times New Roman" w:eastAsia="Times New Roman" w:hAnsi="Times New Roman" w:cs="Times New Roman"/>
          <w:b/>
          <w:sz w:val="24"/>
          <w:szCs w:val="24"/>
          <w:lang w:eastAsia="fr-FR"/>
        </w:rPr>
        <w:t>Pruniers en fleurs dans la brume et dans la neige</w:t>
      </w:r>
      <w:r>
        <w:rPr>
          <w:rFonts w:ascii="Times New Roman" w:eastAsia="Times New Roman" w:hAnsi="Times New Roman" w:cs="Times New Roman"/>
          <w:sz w:val="24"/>
          <w:szCs w:val="24"/>
          <w:lang w:eastAsia="fr-FR"/>
        </w:rPr>
        <w:t>"</w:t>
      </w:r>
      <w:r w:rsidRPr="002C14B1">
        <w:rPr>
          <w:rFonts w:ascii="Times New Roman" w:eastAsia="Times New Roman" w:hAnsi="Times New Roman" w:cs="Times New Roman"/>
          <w:sz w:val="24"/>
          <w:szCs w:val="24"/>
          <w:lang w:eastAsia="fr-FR"/>
        </w:rPr>
        <w:t xml:space="preserve"> de </w:t>
      </w:r>
      <w:proofErr w:type="spellStart"/>
      <w:r w:rsidRPr="002C14B1">
        <w:rPr>
          <w:rFonts w:ascii="Times New Roman" w:eastAsia="Times New Roman" w:hAnsi="Times New Roman" w:cs="Times New Roman"/>
          <w:sz w:val="24"/>
          <w:szCs w:val="24"/>
          <w:lang w:eastAsia="fr-FR"/>
        </w:rPr>
        <w:t>Matsumura</w:t>
      </w:r>
      <w:proofErr w:type="spellEnd"/>
      <w:r w:rsidRPr="002C14B1">
        <w:rPr>
          <w:rFonts w:ascii="Times New Roman" w:eastAsia="Times New Roman" w:hAnsi="Times New Roman" w:cs="Times New Roman"/>
          <w:sz w:val="24"/>
          <w:szCs w:val="24"/>
          <w:lang w:eastAsia="fr-FR"/>
        </w:rPr>
        <w:t xml:space="preserve"> Goshun</w:t>
      </w:r>
      <w:r>
        <w:rPr>
          <w:rFonts w:ascii="Times New Roman" w:hAnsi="Times New Roman" w:cs="Times New Roman"/>
          <w:sz w:val="24"/>
          <w:szCs w:val="24"/>
        </w:rPr>
        <w:t>. Il s'agit d'une branche de prunier avec la lune, dans le brouillard. Du fait qu'on est dans le brouillard, pratiquement tout est dans le même plan. On voit une petite branche qui arrive à toucher la lune, mais c'est plat. C'est une peinture d'atmosphère. C'est une belle peinture mais elle reste une peinture conventionnelle.</w:t>
      </w:r>
    </w:p>
    <w:p w:rsidR="004E0401" w:rsidRDefault="004E0401"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lastRenderedPageBreak/>
        <w:t>Voici une autre peinture : "</w:t>
      </w:r>
      <w:r w:rsidRPr="00704996">
        <w:rPr>
          <w:rFonts w:ascii="Times New Roman" w:eastAsia="Times New Roman" w:hAnsi="Times New Roman" w:cs="Times New Roman"/>
          <w:b/>
          <w:sz w:val="24"/>
          <w:szCs w:val="24"/>
          <w:lang w:eastAsia="fr-FR"/>
        </w:rPr>
        <w:t>Oies sauvages sous la lune d'automne</w:t>
      </w:r>
      <w:r>
        <w:rPr>
          <w:rFonts w:ascii="Times New Roman" w:eastAsia="Times New Roman" w:hAnsi="Times New Roman" w:cs="Times New Roman"/>
          <w:sz w:val="24"/>
          <w:szCs w:val="24"/>
          <w:lang w:eastAsia="fr-FR"/>
        </w:rPr>
        <w:t>"</w:t>
      </w:r>
      <w:r w:rsidRPr="002C14B1">
        <w:rPr>
          <w:rFonts w:ascii="Times New Roman" w:eastAsia="Times New Roman" w:hAnsi="Times New Roman" w:cs="Times New Roman"/>
          <w:sz w:val="24"/>
          <w:szCs w:val="24"/>
          <w:lang w:eastAsia="fr-FR"/>
        </w:rPr>
        <w:t xml:space="preserve"> de </w:t>
      </w:r>
      <w:proofErr w:type="spellStart"/>
      <w:r w:rsidRPr="002C14B1">
        <w:rPr>
          <w:rFonts w:ascii="Times New Roman" w:eastAsia="Times New Roman" w:hAnsi="Times New Roman" w:cs="Times New Roman"/>
          <w:sz w:val="24"/>
          <w:szCs w:val="24"/>
          <w:lang w:eastAsia="fr-FR"/>
        </w:rPr>
        <w:t>Kôno</w:t>
      </w:r>
      <w:proofErr w:type="spellEnd"/>
      <w:r w:rsidRPr="002C14B1">
        <w:rPr>
          <w:rFonts w:ascii="Times New Roman" w:eastAsia="Times New Roman" w:hAnsi="Times New Roman" w:cs="Times New Roman"/>
          <w:sz w:val="24"/>
          <w:szCs w:val="24"/>
          <w:lang w:eastAsia="fr-FR"/>
        </w:rPr>
        <w:t xml:space="preserve"> </w:t>
      </w:r>
      <w:proofErr w:type="spellStart"/>
      <w:r w:rsidRPr="002C14B1">
        <w:rPr>
          <w:rFonts w:ascii="Times New Roman" w:eastAsia="Times New Roman" w:hAnsi="Times New Roman" w:cs="Times New Roman"/>
          <w:sz w:val="24"/>
          <w:szCs w:val="24"/>
          <w:lang w:eastAsia="fr-FR"/>
        </w:rPr>
        <w:t>Bairei</w:t>
      </w:r>
      <w:proofErr w:type="spellEnd"/>
      <w:r>
        <w:rPr>
          <w:rFonts w:ascii="Times New Roman" w:eastAsia="Times New Roman" w:hAnsi="Times New Roman" w:cs="Times New Roman"/>
          <w:sz w:val="24"/>
          <w:szCs w:val="24"/>
          <w:lang w:eastAsia="fr-FR"/>
        </w:rPr>
        <w:t>. I</w:t>
      </w:r>
      <w:r>
        <w:rPr>
          <w:rFonts w:ascii="Times New Roman" w:hAnsi="Times New Roman" w:cs="Times New Roman"/>
          <w:sz w:val="24"/>
          <w:szCs w:val="24"/>
        </w:rPr>
        <w:t>l y a un fragment de lune</w:t>
      </w:r>
      <w:r w:rsidR="004A3CF8">
        <w:rPr>
          <w:rFonts w:ascii="Times New Roman" w:hAnsi="Times New Roman" w:cs="Times New Roman"/>
          <w:sz w:val="24"/>
          <w:szCs w:val="24"/>
        </w:rPr>
        <w:t>,</w:t>
      </w:r>
      <w:r>
        <w:rPr>
          <w:rFonts w:ascii="Times New Roman" w:hAnsi="Times New Roman" w:cs="Times New Roman"/>
          <w:sz w:val="24"/>
          <w:szCs w:val="24"/>
        </w:rPr>
        <w:t xml:space="preserve"> et un bambou arrive à contre-jour sur la lune. Mais rien d'extraordinaire.</w:t>
      </w:r>
    </w:p>
    <w:p w:rsidR="00704996" w:rsidRDefault="00704996" w:rsidP="00BD62AD">
      <w:pPr>
        <w:spacing w:after="0"/>
        <w:ind w:firstLine="142"/>
        <w:jc w:val="both"/>
        <w:rPr>
          <w:rFonts w:ascii="Times New Roman" w:hAnsi="Times New Roman" w:cs="Times New Roman"/>
          <w:sz w:val="24"/>
          <w:szCs w:val="24"/>
        </w:rPr>
      </w:pPr>
      <w:r>
        <w:rPr>
          <w:rFonts w:ascii="Times New Roman" w:hAnsi="Times New Roman" w:cs="Times New Roman"/>
          <w:sz w:val="24"/>
          <w:szCs w:val="24"/>
        </w:rPr>
        <w:t>Voici "</w:t>
      </w:r>
      <w:r w:rsidRPr="00704996">
        <w:rPr>
          <w:rFonts w:ascii="Times New Roman" w:eastAsia="Times New Roman" w:hAnsi="Times New Roman" w:cs="Times New Roman"/>
          <w:b/>
          <w:sz w:val="24"/>
          <w:szCs w:val="24"/>
          <w:lang w:eastAsia="fr-FR"/>
        </w:rPr>
        <w:t>Oiseaux sur une branche sous la neige</w:t>
      </w:r>
      <w:r>
        <w:rPr>
          <w:rFonts w:ascii="Times New Roman" w:eastAsia="Times New Roman" w:hAnsi="Times New Roman" w:cs="Times New Roman"/>
          <w:sz w:val="24"/>
          <w:szCs w:val="24"/>
          <w:lang w:eastAsia="fr-FR"/>
        </w:rPr>
        <w:t>" de Ganku</w:t>
      </w:r>
      <w:r>
        <w:rPr>
          <w:rFonts w:ascii="Times New Roman" w:hAnsi="Times New Roman" w:cs="Times New Roman"/>
          <w:sz w:val="24"/>
          <w:szCs w:val="24"/>
        </w:rPr>
        <w:t>. C'e</w:t>
      </w:r>
      <w:r w:rsidR="00924E49">
        <w:rPr>
          <w:rFonts w:ascii="Times New Roman" w:hAnsi="Times New Roman" w:cs="Times New Roman"/>
          <w:sz w:val="24"/>
          <w:szCs w:val="24"/>
        </w:rPr>
        <w:t xml:space="preserve">st encore un paysage de neige, </w:t>
      </w:r>
      <w:r>
        <w:rPr>
          <w:rFonts w:ascii="Times New Roman" w:hAnsi="Times New Roman" w:cs="Times New Roman"/>
          <w:sz w:val="24"/>
          <w:szCs w:val="24"/>
        </w:rPr>
        <w:t>et la neige est le blanc du papier. Ça c'est un savoir-faire absolument vertigineux. Mais le ciel ne vibre pas, il est un peu mort. Il y a une virtuosité magnifique</w:t>
      </w:r>
      <w:r w:rsidR="00924E49">
        <w:rPr>
          <w:rFonts w:ascii="Times New Roman" w:hAnsi="Times New Roman" w:cs="Times New Roman"/>
          <w:sz w:val="24"/>
          <w:szCs w:val="24"/>
        </w:rPr>
        <w:t>,</w:t>
      </w:r>
      <w:r>
        <w:rPr>
          <w:rFonts w:ascii="Times New Roman" w:hAnsi="Times New Roman" w:cs="Times New Roman"/>
          <w:sz w:val="24"/>
          <w:szCs w:val="24"/>
        </w:rPr>
        <w:t xml:space="preserve"> mais ça n'a rien à voir avec </w:t>
      </w:r>
      <w:r w:rsidR="00924E49">
        <w:rPr>
          <w:rFonts w:ascii="Times New Roman" w:hAnsi="Times New Roman" w:cs="Times New Roman"/>
          <w:sz w:val="24"/>
          <w:szCs w:val="24"/>
        </w:rPr>
        <w:t>ce que je vous ai montré par ailleurs</w:t>
      </w:r>
      <w:r>
        <w:rPr>
          <w:rFonts w:ascii="Times New Roman" w:hAnsi="Times New Roman" w:cs="Times New Roman"/>
          <w:sz w:val="24"/>
          <w:szCs w:val="24"/>
        </w:rPr>
        <w:t>.</w:t>
      </w:r>
    </w:p>
    <w:p w:rsidR="00BD62AD" w:rsidRDefault="00BD62AD" w:rsidP="00BD62AD">
      <w:pPr>
        <w:spacing w:after="0"/>
        <w:ind w:firstLine="142"/>
        <w:rPr>
          <w:rFonts w:ascii="Times New Roman" w:hAnsi="Times New Roman" w:cs="Times New Roman"/>
          <w:b/>
          <w:sz w:val="30"/>
          <w:szCs w:val="30"/>
        </w:rPr>
      </w:pPr>
    </w:p>
    <w:p w:rsidR="002E1DE4" w:rsidRPr="00704996" w:rsidRDefault="004E0401" w:rsidP="004E0401">
      <w:pPr>
        <w:spacing w:after="120"/>
        <w:ind w:firstLine="142"/>
        <w:rPr>
          <w:rFonts w:ascii="Times New Roman" w:hAnsi="Times New Roman" w:cs="Times New Roman"/>
          <w:b/>
          <w:sz w:val="30"/>
          <w:szCs w:val="30"/>
        </w:rPr>
      </w:pPr>
      <w:r w:rsidRPr="00704996">
        <w:rPr>
          <w:rFonts w:ascii="Times New Roman" w:hAnsi="Times New Roman" w:cs="Times New Roman"/>
          <w:b/>
          <w:sz w:val="30"/>
          <w:szCs w:val="30"/>
        </w:rPr>
        <w:t xml:space="preserve">6) Lotus en automne de </w:t>
      </w:r>
      <w:proofErr w:type="spellStart"/>
      <w:r w:rsidRPr="00704996">
        <w:rPr>
          <w:rFonts w:ascii="Times New Roman" w:hAnsi="Times New Roman" w:cs="Times New Roman"/>
          <w:b/>
          <w:sz w:val="30"/>
          <w:szCs w:val="30"/>
        </w:rPr>
        <w:t>Okuhara</w:t>
      </w:r>
      <w:proofErr w:type="spellEnd"/>
      <w:r w:rsidRPr="00704996">
        <w:rPr>
          <w:rFonts w:ascii="Times New Roman" w:hAnsi="Times New Roman" w:cs="Times New Roman"/>
          <w:b/>
          <w:sz w:val="30"/>
          <w:szCs w:val="30"/>
        </w:rPr>
        <w:t xml:space="preserve"> Seiko.</w:t>
      </w:r>
    </w:p>
    <w:p w:rsidR="004E0401" w:rsidRDefault="004E0401"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Voici une autre peinture sur papier faite par une femme en 1872. À l'époque il y avait autant de femmes que d'hommes qui peignaient, et souvent des femmes de très grand talent. </w:t>
      </w:r>
      <w:r w:rsidR="00BD62AD">
        <w:rPr>
          <w:rFonts w:ascii="Times New Roman" w:hAnsi="Times New Roman" w:cs="Times New Roman"/>
          <w:sz w:val="24"/>
          <w:szCs w:val="24"/>
        </w:rPr>
        <w:t>C'étaient souvent des</w:t>
      </w:r>
      <w:r>
        <w:rPr>
          <w:rFonts w:ascii="Times New Roman" w:hAnsi="Times New Roman" w:cs="Times New Roman"/>
          <w:sz w:val="24"/>
          <w:szCs w:val="24"/>
        </w:rPr>
        <w:t xml:space="preserve"> femmes mariées à des hommes peintre</w:t>
      </w:r>
      <w:r w:rsidR="00BD62AD">
        <w:rPr>
          <w:rFonts w:ascii="Times New Roman" w:hAnsi="Times New Roman" w:cs="Times New Roman"/>
          <w:sz w:val="24"/>
          <w:szCs w:val="24"/>
        </w:rPr>
        <w:t>s</w:t>
      </w:r>
      <w:r>
        <w:rPr>
          <w:rFonts w:ascii="Times New Roman" w:hAnsi="Times New Roman" w:cs="Times New Roman"/>
          <w:sz w:val="24"/>
          <w:szCs w:val="24"/>
        </w:rPr>
        <w:t xml:space="preserve"> </w:t>
      </w:r>
      <w:r w:rsidR="00BD62AD">
        <w:rPr>
          <w:rFonts w:ascii="Times New Roman" w:hAnsi="Times New Roman" w:cs="Times New Roman"/>
          <w:sz w:val="24"/>
          <w:szCs w:val="24"/>
        </w:rPr>
        <w:t>et qui me</w:t>
      </w:r>
      <w:r>
        <w:rPr>
          <w:rFonts w:ascii="Times New Roman" w:hAnsi="Times New Roman" w:cs="Times New Roman"/>
          <w:sz w:val="24"/>
          <w:szCs w:val="24"/>
        </w:rPr>
        <w:t>naient leur carrière tout en étant mariées.</w:t>
      </w:r>
      <w:r w:rsidR="00DE4A66">
        <w:rPr>
          <w:rFonts w:ascii="Times New Roman" w:hAnsi="Times New Roman" w:cs="Times New Roman"/>
          <w:noProof/>
          <w:sz w:val="24"/>
          <w:szCs w:val="24"/>
          <w:lang w:eastAsia="fr-FR"/>
        </w:rPr>
        <w:drawing>
          <wp:anchor distT="0" distB="0" distL="114300" distR="114300" simplePos="0" relativeHeight="251660288" behindDoc="0" locked="1" layoutInCell="0" allowOverlap="0">
            <wp:simplePos x="1409700" y="3672840"/>
            <wp:positionH relativeFrom="margin">
              <wp:align>right</wp:align>
            </wp:positionH>
            <wp:positionV relativeFrom="margin">
              <wp:align>center</wp:align>
            </wp:positionV>
            <wp:extent cx="2509200" cy="4510800"/>
            <wp:effectExtent l="0" t="0" r="5715"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 en automne, Okuhara Seiko.jpg"/>
                    <pic:cNvPicPr/>
                  </pic:nvPicPr>
                  <pic:blipFill>
                    <a:blip r:embed="rId10">
                      <a:extLst>
                        <a:ext uri="{28A0092B-C50C-407E-A947-70E740481C1C}">
                          <a14:useLocalDpi xmlns:a14="http://schemas.microsoft.com/office/drawing/2010/main" val="0"/>
                        </a:ext>
                      </a:extLst>
                    </a:blip>
                    <a:stretch>
                      <a:fillRect/>
                    </a:stretch>
                  </pic:blipFill>
                  <pic:spPr>
                    <a:xfrm>
                      <a:off x="0" y="0"/>
                      <a:ext cx="2509200" cy="4510800"/>
                    </a:xfrm>
                    <a:prstGeom prst="rect">
                      <a:avLst/>
                    </a:prstGeom>
                  </pic:spPr>
                </pic:pic>
              </a:graphicData>
            </a:graphic>
            <wp14:sizeRelH relativeFrom="margin">
              <wp14:pctWidth>0</wp14:pctWidth>
            </wp14:sizeRelH>
            <wp14:sizeRelV relativeFrom="margin">
              <wp14:pctHeight>0</wp14:pctHeight>
            </wp14:sizeRelV>
          </wp:anchor>
        </w:drawing>
      </w:r>
    </w:p>
    <w:p w:rsidR="004E0401" w:rsidRDefault="004E0401"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Ce sont des tiges de </w:t>
      </w:r>
      <w:r w:rsidR="00BD62AD">
        <w:rPr>
          <w:rFonts w:ascii="Times New Roman" w:hAnsi="Times New Roman" w:cs="Times New Roman"/>
          <w:sz w:val="24"/>
          <w:szCs w:val="24"/>
        </w:rPr>
        <w:t>l</w:t>
      </w:r>
      <w:r>
        <w:rPr>
          <w:rFonts w:ascii="Times New Roman" w:hAnsi="Times New Roman" w:cs="Times New Roman"/>
          <w:sz w:val="24"/>
          <w:szCs w:val="24"/>
        </w:rPr>
        <w:t>otu</w:t>
      </w:r>
      <w:r w:rsidR="00BD62AD">
        <w:rPr>
          <w:rFonts w:ascii="Times New Roman" w:hAnsi="Times New Roman" w:cs="Times New Roman"/>
          <w:sz w:val="24"/>
          <w:szCs w:val="24"/>
        </w:rPr>
        <w:t>s à l'automne qui sont cassés e</w:t>
      </w:r>
      <w:r>
        <w:rPr>
          <w:rFonts w:ascii="Times New Roman" w:hAnsi="Times New Roman" w:cs="Times New Roman"/>
          <w:sz w:val="24"/>
          <w:szCs w:val="24"/>
        </w:rPr>
        <w:t>t en train de se dessécher</w:t>
      </w:r>
      <w:r w:rsidR="002B78BF">
        <w:rPr>
          <w:rFonts w:ascii="Times New Roman" w:hAnsi="Times New Roman" w:cs="Times New Roman"/>
          <w:sz w:val="24"/>
          <w:szCs w:val="24"/>
        </w:rPr>
        <w:t>. La composition e</w:t>
      </w:r>
      <w:r w:rsidR="00BD62AD">
        <w:rPr>
          <w:rFonts w:ascii="Times New Roman" w:hAnsi="Times New Roman" w:cs="Times New Roman"/>
          <w:sz w:val="24"/>
          <w:szCs w:val="24"/>
        </w:rPr>
        <w:t>s</w:t>
      </w:r>
      <w:r w:rsidR="002B78BF">
        <w:rPr>
          <w:rFonts w:ascii="Times New Roman" w:hAnsi="Times New Roman" w:cs="Times New Roman"/>
          <w:sz w:val="24"/>
          <w:szCs w:val="24"/>
        </w:rPr>
        <w:t>t d'une hardiesse extraordinaire</w:t>
      </w:r>
      <w:r w:rsidR="00BD62AD">
        <w:rPr>
          <w:rFonts w:ascii="Times New Roman" w:hAnsi="Times New Roman" w:cs="Times New Roman"/>
          <w:sz w:val="24"/>
          <w:szCs w:val="24"/>
        </w:rPr>
        <w:t>,</w:t>
      </w:r>
      <w:r w:rsidR="002B78BF">
        <w:rPr>
          <w:rFonts w:ascii="Times New Roman" w:hAnsi="Times New Roman" w:cs="Times New Roman"/>
          <w:sz w:val="24"/>
          <w:szCs w:val="24"/>
        </w:rPr>
        <w:t xml:space="preserve"> parce que là il n'y a pas de fond</w:t>
      </w:r>
      <w:r w:rsidR="00BD62AD">
        <w:rPr>
          <w:rFonts w:ascii="Times New Roman" w:hAnsi="Times New Roman" w:cs="Times New Roman"/>
          <w:sz w:val="24"/>
          <w:szCs w:val="24"/>
        </w:rPr>
        <w:t>,</w:t>
      </w:r>
      <w:r w:rsidR="002B78BF">
        <w:rPr>
          <w:rFonts w:ascii="Times New Roman" w:hAnsi="Times New Roman" w:cs="Times New Roman"/>
          <w:sz w:val="24"/>
          <w:szCs w:val="24"/>
        </w:rPr>
        <w:t xml:space="preserve"> </w:t>
      </w:r>
      <w:r w:rsidR="00BD62AD">
        <w:rPr>
          <w:rFonts w:ascii="Times New Roman" w:hAnsi="Times New Roman" w:cs="Times New Roman"/>
          <w:sz w:val="24"/>
          <w:szCs w:val="24"/>
        </w:rPr>
        <w:t>c</w:t>
      </w:r>
      <w:r w:rsidR="002B78BF">
        <w:rPr>
          <w:rFonts w:ascii="Times New Roman" w:hAnsi="Times New Roman" w:cs="Times New Roman"/>
          <w:sz w:val="24"/>
          <w:szCs w:val="24"/>
        </w:rPr>
        <w:t>'est le papier blanc</w:t>
      </w:r>
      <w:r w:rsidR="00BD62AD">
        <w:rPr>
          <w:rFonts w:ascii="Times New Roman" w:hAnsi="Times New Roman" w:cs="Times New Roman"/>
          <w:sz w:val="24"/>
          <w:szCs w:val="24"/>
        </w:rPr>
        <w:t>.</w:t>
      </w:r>
      <w:r w:rsidR="002B78BF">
        <w:rPr>
          <w:rFonts w:ascii="Times New Roman" w:hAnsi="Times New Roman" w:cs="Times New Roman"/>
          <w:sz w:val="24"/>
          <w:szCs w:val="24"/>
        </w:rPr>
        <w:t xml:space="preserve"> </w:t>
      </w:r>
      <w:r w:rsidR="00BD62AD">
        <w:rPr>
          <w:rFonts w:ascii="Times New Roman" w:hAnsi="Times New Roman" w:cs="Times New Roman"/>
          <w:sz w:val="24"/>
          <w:szCs w:val="24"/>
        </w:rPr>
        <w:t>E</w:t>
      </w:r>
      <w:r w:rsidR="002B78BF">
        <w:rPr>
          <w:rFonts w:ascii="Times New Roman" w:hAnsi="Times New Roman" w:cs="Times New Roman"/>
          <w:sz w:val="24"/>
          <w:szCs w:val="24"/>
        </w:rPr>
        <w:t>t elle s'en sert.</w:t>
      </w:r>
    </w:p>
    <w:p w:rsidR="002B78BF" w:rsidRDefault="002B78BF"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C'est très intéressant de voir comment les tiges arrivent, se brisent. Là il y a un lotus dont il ne reste qu'un pétale.</w:t>
      </w:r>
    </w:p>
    <w:p w:rsidR="002B78BF" w:rsidRDefault="002B78BF"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À droite vous avez une tige de lotus qui monte jusqu'à sa feuille tout en haut à gauche. Mais tout est faux parce que la </w:t>
      </w:r>
      <w:r w:rsidRPr="00BD62AD">
        <w:rPr>
          <w:rFonts w:ascii="Times New Roman" w:hAnsi="Times New Roman" w:cs="Times New Roman"/>
          <w:i/>
          <w:sz w:val="24"/>
          <w:szCs w:val="24"/>
        </w:rPr>
        <w:t>valeur</w:t>
      </w:r>
      <w:r>
        <w:rPr>
          <w:rFonts w:ascii="Times New Roman" w:hAnsi="Times New Roman" w:cs="Times New Roman"/>
          <w:sz w:val="24"/>
          <w:szCs w:val="24"/>
        </w:rPr>
        <w:t xml:space="preserve"> de cette feuille est claire et même quasiment blanche, et la partie de la feuille qui est derrière est noire. Donc en fait l'inversion des valeurs montre qu'on est dans un espace qui n'est pas duel : le proche et le lointain s'échange</w:t>
      </w:r>
      <w:r w:rsidR="00BD62AD">
        <w:rPr>
          <w:rFonts w:ascii="Times New Roman" w:hAnsi="Times New Roman" w:cs="Times New Roman"/>
          <w:sz w:val="24"/>
          <w:szCs w:val="24"/>
        </w:rPr>
        <w:t>nt</w:t>
      </w:r>
      <w:r>
        <w:rPr>
          <w:rFonts w:ascii="Times New Roman" w:hAnsi="Times New Roman" w:cs="Times New Roman"/>
          <w:sz w:val="24"/>
          <w:szCs w:val="24"/>
        </w:rPr>
        <w:t xml:space="preserve"> puisque le proche se trouve optiquement derrière la tache noire.</w:t>
      </w:r>
    </w:p>
    <w:p w:rsidR="00224F15" w:rsidRDefault="00BD62AD"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Comme disait Giacometti il faut d'abord peindre</w:t>
      </w:r>
      <w:r w:rsidR="002B78BF">
        <w:rPr>
          <w:rFonts w:ascii="Times New Roman" w:hAnsi="Times New Roman" w:cs="Times New Roman"/>
          <w:sz w:val="24"/>
          <w:szCs w:val="24"/>
        </w:rPr>
        <w:t xml:space="preserve"> selon ce que l'on voit</w:t>
      </w:r>
      <w:r w:rsidR="00224F15">
        <w:rPr>
          <w:rFonts w:ascii="Times New Roman" w:hAnsi="Times New Roman" w:cs="Times New Roman"/>
          <w:sz w:val="24"/>
          <w:szCs w:val="24"/>
        </w:rPr>
        <w:t>.</w:t>
      </w:r>
      <w:r>
        <w:rPr>
          <w:rFonts w:ascii="Times New Roman" w:hAnsi="Times New Roman" w:cs="Times New Roman"/>
          <w:sz w:val="24"/>
          <w:szCs w:val="24"/>
        </w:rPr>
        <w:t xml:space="preserve"> </w:t>
      </w:r>
      <w:r w:rsidR="00224F15">
        <w:rPr>
          <w:rFonts w:ascii="Times New Roman" w:hAnsi="Times New Roman" w:cs="Times New Roman"/>
          <w:sz w:val="24"/>
          <w:szCs w:val="24"/>
        </w:rPr>
        <w:t>E</w:t>
      </w:r>
      <w:r>
        <w:rPr>
          <w:rFonts w:ascii="Times New Roman" w:hAnsi="Times New Roman" w:cs="Times New Roman"/>
          <w:sz w:val="24"/>
          <w:szCs w:val="24"/>
        </w:rPr>
        <w:t xml:space="preserve">t </w:t>
      </w:r>
      <w:r w:rsidR="00224F15">
        <w:rPr>
          <w:rFonts w:ascii="Times New Roman" w:hAnsi="Times New Roman" w:cs="Times New Roman"/>
          <w:sz w:val="24"/>
          <w:szCs w:val="24"/>
        </w:rPr>
        <w:t xml:space="preserve">c'est </w:t>
      </w:r>
      <w:r w:rsidR="002B78BF">
        <w:rPr>
          <w:rFonts w:ascii="Times New Roman" w:hAnsi="Times New Roman" w:cs="Times New Roman"/>
          <w:sz w:val="24"/>
          <w:szCs w:val="24"/>
        </w:rPr>
        <w:t xml:space="preserve">à partir du moment où on sait mettre les valeurs les unes par rapport aux autres, </w:t>
      </w:r>
      <w:r w:rsidR="00224F15">
        <w:rPr>
          <w:rFonts w:ascii="Times New Roman" w:hAnsi="Times New Roman" w:cs="Times New Roman"/>
          <w:sz w:val="24"/>
          <w:szCs w:val="24"/>
        </w:rPr>
        <w:t>qu'</w:t>
      </w:r>
      <w:r w:rsidR="002B78BF">
        <w:rPr>
          <w:rFonts w:ascii="Times New Roman" w:hAnsi="Times New Roman" w:cs="Times New Roman"/>
          <w:sz w:val="24"/>
          <w:szCs w:val="24"/>
        </w:rPr>
        <w:t xml:space="preserve">à </w:t>
      </w:r>
      <w:r w:rsidR="00224F15">
        <w:rPr>
          <w:rFonts w:ascii="Times New Roman" w:hAnsi="Times New Roman" w:cs="Times New Roman"/>
          <w:sz w:val="24"/>
          <w:szCs w:val="24"/>
        </w:rPr>
        <w:t>un</w:t>
      </w:r>
      <w:r w:rsidR="002B78BF">
        <w:rPr>
          <w:rFonts w:ascii="Times New Roman" w:hAnsi="Times New Roman" w:cs="Times New Roman"/>
          <w:sz w:val="24"/>
          <w:szCs w:val="24"/>
        </w:rPr>
        <w:t xml:space="preserve"> moment</w:t>
      </w:r>
      <w:r w:rsidR="00224F15">
        <w:rPr>
          <w:rFonts w:ascii="Times New Roman" w:hAnsi="Times New Roman" w:cs="Times New Roman"/>
          <w:sz w:val="24"/>
          <w:szCs w:val="24"/>
        </w:rPr>
        <w:t xml:space="preserve"> donné</w:t>
      </w:r>
      <w:r w:rsidR="002B78BF">
        <w:rPr>
          <w:rFonts w:ascii="Times New Roman" w:hAnsi="Times New Roman" w:cs="Times New Roman"/>
          <w:sz w:val="24"/>
          <w:szCs w:val="24"/>
        </w:rPr>
        <w:t xml:space="preserve">, si on est dans </w:t>
      </w:r>
      <w:r w:rsidR="00224F15">
        <w:rPr>
          <w:rFonts w:ascii="Times New Roman" w:hAnsi="Times New Roman" w:cs="Times New Roman"/>
          <w:sz w:val="24"/>
          <w:szCs w:val="24"/>
        </w:rPr>
        <w:t>l'</w:t>
      </w:r>
      <w:r w:rsidR="002B78BF">
        <w:rPr>
          <w:rFonts w:ascii="Times New Roman" w:hAnsi="Times New Roman" w:cs="Times New Roman"/>
          <w:sz w:val="24"/>
          <w:szCs w:val="24"/>
        </w:rPr>
        <w:t>espace non duel, les choses qui devraient être au premier plan sont à l'arrière-plan, c'est-à-dire qu'il y a une inversion des valeurs</w:t>
      </w:r>
      <w:r w:rsidR="00350949">
        <w:rPr>
          <w:rStyle w:val="Appelnotedebasdep"/>
          <w:rFonts w:ascii="Times New Roman" w:hAnsi="Times New Roman" w:cs="Times New Roman"/>
          <w:sz w:val="24"/>
          <w:szCs w:val="24"/>
        </w:rPr>
        <w:footnoteReference w:id="15"/>
      </w:r>
      <w:r w:rsidR="002B78BF">
        <w:rPr>
          <w:rFonts w:ascii="Times New Roman" w:hAnsi="Times New Roman" w:cs="Times New Roman"/>
          <w:sz w:val="24"/>
          <w:szCs w:val="24"/>
        </w:rPr>
        <w:t xml:space="preserve">. </w:t>
      </w:r>
    </w:p>
    <w:p w:rsidR="002B78BF" w:rsidRDefault="002B78BF" w:rsidP="00224F15">
      <w:pPr>
        <w:spacing w:after="120"/>
        <w:ind w:firstLine="142"/>
        <w:jc w:val="both"/>
        <w:rPr>
          <w:rFonts w:ascii="Times New Roman" w:hAnsi="Times New Roman" w:cs="Times New Roman"/>
          <w:sz w:val="24"/>
          <w:szCs w:val="24"/>
        </w:rPr>
      </w:pPr>
      <w:r>
        <w:rPr>
          <w:rFonts w:ascii="Times New Roman" w:hAnsi="Times New Roman" w:cs="Times New Roman"/>
          <w:sz w:val="24"/>
          <w:szCs w:val="24"/>
        </w:rPr>
        <w:lastRenderedPageBreak/>
        <w:t>Cette peinture est encore une peinture de méditation, et elle est extatique.</w:t>
      </w:r>
      <w:r w:rsidR="00224F15">
        <w:rPr>
          <w:rFonts w:ascii="Times New Roman" w:hAnsi="Times New Roman" w:cs="Times New Roman"/>
          <w:sz w:val="24"/>
          <w:szCs w:val="24"/>
        </w:rPr>
        <w:t xml:space="preserve"> </w:t>
      </w:r>
      <w:r>
        <w:rPr>
          <w:rFonts w:ascii="Times New Roman" w:hAnsi="Times New Roman" w:cs="Times New Roman"/>
          <w:sz w:val="24"/>
          <w:szCs w:val="24"/>
        </w:rPr>
        <w:t xml:space="preserve">Ce sont des lotus mais ce n'est pas du tout convenu, il y a une grande liberté. Les tiges sont bien à leur place les unes par rapport aux autres, mais la façon dont elles sont arrangées </w:t>
      </w:r>
      <w:r w:rsidR="00224F15">
        <w:rPr>
          <w:rFonts w:ascii="Times New Roman" w:hAnsi="Times New Roman" w:cs="Times New Roman"/>
          <w:sz w:val="24"/>
          <w:szCs w:val="24"/>
        </w:rPr>
        <w:t xml:space="preserve">est </w:t>
      </w:r>
      <w:r>
        <w:rPr>
          <w:rFonts w:ascii="Times New Roman" w:hAnsi="Times New Roman" w:cs="Times New Roman"/>
          <w:sz w:val="24"/>
          <w:szCs w:val="24"/>
        </w:rPr>
        <w:t xml:space="preserve">extrêmement savante. À aucun moment la peintre ne perd de vue que cet espace-là qui est vierge, en fait </w:t>
      </w:r>
      <w:r w:rsidR="00224F15">
        <w:rPr>
          <w:rFonts w:ascii="Times New Roman" w:hAnsi="Times New Roman" w:cs="Times New Roman"/>
          <w:sz w:val="24"/>
          <w:szCs w:val="24"/>
        </w:rPr>
        <w:t>peut</w:t>
      </w:r>
      <w:r>
        <w:rPr>
          <w:rFonts w:ascii="Times New Roman" w:hAnsi="Times New Roman" w:cs="Times New Roman"/>
          <w:sz w:val="24"/>
          <w:szCs w:val="24"/>
        </w:rPr>
        <w:t xml:space="preserve"> générer – puisque le peintre a tous les pouvoirs –, cet espace non</w:t>
      </w:r>
      <w:r w:rsidR="00224F15">
        <w:rPr>
          <w:rFonts w:ascii="Times New Roman" w:hAnsi="Times New Roman" w:cs="Times New Roman"/>
          <w:sz w:val="24"/>
          <w:szCs w:val="24"/>
        </w:rPr>
        <w:t>-</w:t>
      </w:r>
      <w:r>
        <w:rPr>
          <w:rFonts w:ascii="Times New Roman" w:hAnsi="Times New Roman" w:cs="Times New Roman"/>
          <w:sz w:val="24"/>
          <w:szCs w:val="24"/>
        </w:rPr>
        <w:t>duel.</w:t>
      </w:r>
    </w:p>
    <w:p w:rsidR="002B78BF" w:rsidRDefault="002B78BF"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Ce tableau était à côté de "La lune claire par une nuit d'automne", ils étaient tous les deux dans le même angle.</w:t>
      </w:r>
    </w:p>
    <w:p w:rsidR="002B78BF" w:rsidRDefault="002B78BF" w:rsidP="004E0401">
      <w:pPr>
        <w:spacing w:after="120"/>
        <w:ind w:firstLine="142"/>
        <w:jc w:val="both"/>
        <w:rPr>
          <w:rFonts w:ascii="Times New Roman" w:hAnsi="Times New Roman" w:cs="Times New Roman"/>
          <w:sz w:val="24"/>
          <w:szCs w:val="24"/>
        </w:rPr>
      </w:pPr>
      <w:r w:rsidRPr="00340F74">
        <w:rPr>
          <w:rFonts w:ascii="Times New Roman" w:hAnsi="Times New Roman" w:cs="Times New Roman"/>
          <w:b/>
          <w:sz w:val="24"/>
          <w:szCs w:val="24"/>
        </w:rPr>
        <w:t>Y O :</w:t>
      </w:r>
      <w:r>
        <w:rPr>
          <w:rFonts w:ascii="Times New Roman" w:hAnsi="Times New Roman" w:cs="Times New Roman"/>
          <w:sz w:val="24"/>
          <w:szCs w:val="24"/>
        </w:rPr>
        <w:t xml:space="preserve"> Pourquoi ce que vous ne parlez pas des grues ?</w:t>
      </w:r>
    </w:p>
    <w:p w:rsidR="002B78BF" w:rsidRDefault="002B78BF" w:rsidP="004E0401">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C'est superbe, mais c'est essentiellement décoratif. Ça avait une fonction très précise dans un appartement mais </w:t>
      </w:r>
      <w:r w:rsidR="00224F15">
        <w:rPr>
          <w:rFonts w:ascii="Times New Roman" w:hAnsi="Times New Roman" w:cs="Times New Roman"/>
          <w:sz w:val="24"/>
          <w:szCs w:val="24"/>
        </w:rPr>
        <w:t>ça n'illustre</w:t>
      </w:r>
      <w:r>
        <w:rPr>
          <w:rFonts w:ascii="Times New Roman" w:hAnsi="Times New Roman" w:cs="Times New Roman"/>
          <w:sz w:val="24"/>
          <w:szCs w:val="24"/>
        </w:rPr>
        <w:t xml:space="preserve"> pas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w:t>
      </w:r>
    </w:p>
    <w:p w:rsidR="002B78BF" w:rsidRDefault="002B78BF" w:rsidP="004E0401">
      <w:pPr>
        <w:spacing w:after="120"/>
        <w:ind w:firstLine="142"/>
        <w:jc w:val="both"/>
        <w:rPr>
          <w:rFonts w:ascii="Times New Roman" w:hAnsi="Times New Roman" w:cs="Times New Roman"/>
          <w:sz w:val="24"/>
          <w:szCs w:val="24"/>
        </w:rPr>
      </w:pPr>
      <w:r w:rsidRPr="00340F74">
        <w:rPr>
          <w:rFonts w:ascii="Times New Roman" w:hAnsi="Times New Roman" w:cs="Times New Roman"/>
          <w:b/>
          <w:sz w:val="24"/>
          <w:szCs w:val="24"/>
        </w:rPr>
        <w:t>Y O :</w:t>
      </w:r>
      <w:r>
        <w:rPr>
          <w:rFonts w:ascii="Times New Roman" w:hAnsi="Times New Roman" w:cs="Times New Roman"/>
          <w:sz w:val="24"/>
          <w:szCs w:val="24"/>
        </w:rPr>
        <w:t xml:space="preserve"> Il faut avoir l'œil pou</w:t>
      </w:r>
      <w:r w:rsidR="00704996">
        <w:rPr>
          <w:rFonts w:ascii="Times New Roman" w:hAnsi="Times New Roman" w:cs="Times New Roman"/>
          <w:sz w:val="24"/>
          <w:szCs w:val="24"/>
        </w:rPr>
        <w:t xml:space="preserve">r voir tout </w:t>
      </w:r>
      <w:r w:rsidR="00224F15">
        <w:rPr>
          <w:rFonts w:ascii="Times New Roman" w:hAnsi="Times New Roman" w:cs="Times New Roman"/>
          <w:sz w:val="24"/>
          <w:szCs w:val="24"/>
        </w:rPr>
        <w:t>ça</w:t>
      </w:r>
      <w:r w:rsidR="00704996">
        <w:rPr>
          <w:rFonts w:ascii="Times New Roman" w:hAnsi="Times New Roman" w:cs="Times New Roman"/>
          <w:sz w:val="24"/>
          <w:szCs w:val="24"/>
        </w:rPr>
        <w:t xml:space="preserve"> !</w:t>
      </w:r>
    </w:p>
    <w:p w:rsidR="002B78BF" w:rsidRDefault="002B78BF" w:rsidP="004E0401">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Ça ne suffit pas. Je pense que s'il n'y avait pas eu la pratique du zen et l'interrogation pour mon propre travail, je n'aurais pas vu ça.</w:t>
      </w:r>
    </w:p>
    <w:p w:rsidR="002B78BF" w:rsidRDefault="002B78BF" w:rsidP="00224F15">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Et c'est quand même difficile à décrypter. Par exemple dans la peinture avec la lune, découvrir comment la lune est touchée par la plante </w:t>
      </w:r>
      <w:r w:rsidR="00224F15">
        <w:rPr>
          <w:rFonts w:ascii="Times New Roman" w:hAnsi="Times New Roman" w:cs="Times New Roman"/>
          <w:sz w:val="24"/>
          <w:szCs w:val="24"/>
        </w:rPr>
        <w:t xml:space="preserve">à </w:t>
      </w:r>
      <w:r>
        <w:rPr>
          <w:rFonts w:ascii="Times New Roman" w:hAnsi="Times New Roman" w:cs="Times New Roman"/>
          <w:sz w:val="24"/>
          <w:szCs w:val="24"/>
        </w:rPr>
        <w:t>un moment où il y a une rupture, ça, c'est tout à fait extraordinaire. En effet on ne le voit pas d'emblée, il faut vraiment s'approcher pour le voir. Là aussi il y a une délicatesse incroyable. Au niveau du tracé il n'y a aucune erreur possible, et au moment où il peignait ça, la lune le touchait</w:t>
      </w:r>
      <w:r w:rsidR="00340F74">
        <w:rPr>
          <w:rFonts w:ascii="Times New Roman" w:hAnsi="Times New Roman" w:cs="Times New Roman"/>
          <w:sz w:val="24"/>
          <w:szCs w:val="24"/>
        </w:rPr>
        <w:t>.</w:t>
      </w:r>
    </w:p>
    <w:p w:rsidR="00224F15" w:rsidRDefault="00224F15" w:rsidP="00224F15">
      <w:pPr>
        <w:spacing w:after="0"/>
        <w:ind w:firstLine="142"/>
        <w:jc w:val="both"/>
        <w:rPr>
          <w:rFonts w:ascii="Times New Roman" w:hAnsi="Times New Roman" w:cs="Times New Roman"/>
          <w:b/>
          <w:sz w:val="30"/>
          <w:szCs w:val="30"/>
        </w:rPr>
      </w:pPr>
    </w:p>
    <w:p w:rsidR="00340F74" w:rsidRPr="00340F74" w:rsidRDefault="00340F74" w:rsidP="004E0401">
      <w:pPr>
        <w:spacing w:after="120"/>
        <w:ind w:firstLine="142"/>
        <w:jc w:val="both"/>
        <w:rPr>
          <w:rFonts w:ascii="Times New Roman" w:hAnsi="Times New Roman" w:cs="Times New Roman"/>
          <w:b/>
          <w:sz w:val="30"/>
          <w:szCs w:val="30"/>
        </w:rPr>
      </w:pPr>
      <w:r w:rsidRPr="00340F74">
        <w:rPr>
          <w:rFonts w:ascii="Times New Roman" w:hAnsi="Times New Roman" w:cs="Times New Roman"/>
          <w:b/>
          <w:sz w:val="30"/>
          <w:szCs w:val="30"/>
        </w:rPr>
        <w:t xml:space="preserve">7) </w:t>
      </w:r>
      <w:r w:rsidR="00224F15">
        <w:rPr>
          <w:rFonts w:ascii="Times New Roman" w:hAnsi="Times New Roman" w:cs="Times New Roman"/>
          <w:b/>
          <w:sz w:val="30"/>
          <w:szCs w:val="30"/>
        </w:rPr>
        <w:t>B</w:t>
      </w:r>
      <w:r w:rsidRPr="00340F74">
        <w:rPr>
          <w:rFonts w:ascii="Times New Roman" w:hAnsi="Times New Roman" w:cs="Times New Roman"/>
          <w:b/>
          <w:sz w:val="30"/>
          <w:szCs w:val="30"/>
        </w:rPr>
        <w:t>aigneuses de Cézanne.</w:t>
      </w:r>
    </w:p>
    <w:p w:rsidR="00340F74" w:rsidRDefault="00340F74"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Pour finir je ne peux pas résister au plaisir de vous montrer la révolution cézannienne.</w:t>
      </w:r>
    </w:p>
    <w:p w:rsidR="00340F74" w:rsidRPr="000E0242" w:rsidRDefault="00340F74"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Voilà une étude </w:t>
      </w:r>
      <w:r w:rsidRPr="000E0242">
        <w:rPr>
          <w:rFonts w:ascii="Times New Roman" w:hAnsi="Times New Roman" w:cs="Times New Roman"/>
          <w:sz w:val="24"/>
          <w:szCs w:val="24"/>
        </w:rPr>
        <w:t xml:space="preserve">de baigneuses de Cézanne </w:t>
      </w:r>
      <w:r w:rsidR="00224F15" w:rsidRPr="000E0242">
        <w:rPr>
          <w:rFonts w:ascii="Times New Roman" w:hAnsi="Times New Roman" w:cs="Times New Roman"/>
          <w:sz w:val="24"/>
          <w:szCs w:val="24"/>
        </w:rPr>
        <w:t xml:space="preserve">où </w:t>
      </w:r>
      <w:r w:rsidRPr="000E0242">
        <w:rPr>
          <w:rFonts w:ascii="Times New Roman" w:hAnsi="Times New Roman" w:cs="Times New Roman"/>
          <w:sz w:val="24"/>
          <w:szCs w:val="24"/>
        </w:rPr>
        <w:t>on a ce personnage à gauche qui est</w:t>
      </w:r>
      <w:r w:rsidR="00FC6C69" w:rsidRPr="000E0242">
        <w:rPr>
          <w:rFonts w:ascii="Times New Roman" w:hAnsi="Times New Roman" w:cs="Times New Roman"/>
          <w:sz w:val="24"/>
          <w:szCs w:val="24"/>
        </w:rPr>
        <w:t>,</w:t>
      </w:r>
      <w:r w:rsidRPr="000E0242">
        <w:rPr>
          <w:rFonts w:ascii="Times New Roman" w:hAnsi="Times New Roman" w:cs="Times New Roman"/>
          <w:sz w:val="24"/>
          <w:szCs w:val="24"/>
        </w:rPr>
        <w:t xml:space="preserve"> comme le bambou, absolument fabriqué par le fond. En effet, là aussi, il y a des problèmes de valeur</w:t>
      </w:r>
      <w:r w:rsidR="00224F15" w:rsidRPr="000E0242">
        <w:rPr>
          <w:rFonts w:ascii="Times New Roman" w:hAnsi="Times New Roman" w:cs="Times New Roman"/>
          <w:sz w:val="24"/>
          <w:szCs w:val="24"/>
        </w:rPr>
        <w:t>s</w:t>
      </w:r>
      <w:r w:rsidRPr="000E0242">
        <w:rPr>
          <w:rFonts w:ascii="Times New Roman" w:hAnsi="Times New Roman" w:cs="Times New Roman"/>
          <w:sz w:val="24"/>
          <w:szCs w:val="24"/>
        </w:rPr>
        <w:t>.</w:t>
      </w:r>
    </w:p>
    <w:p w:rsidR="00DE4A66" w:rsidRPr="000E0242" w:rsidRDefault="00DE4A66" w:rsidP="00DE4A66">
      <w:pPr>
        <w:spacing w:after="120"/>
        <w:ind w:firstLine="142"/>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9264" behindDoc="0" locked="1" layoutInCell="0" allowOverlap="0" wp14:anchorId="25C36DB9" wp14:editId="55550AC7">
            <wp:simplePos x="0" y="0"/>
            <wp:positionH relativeFrom="margin">
              <wp:posOffset>3098800</wp:posOffset>
            </wp:positionH>
            <wp:positionV relativeFrom="paragraph">
              <wp:posOffset>-698500</wp:posOffset>
            </wp:positionV>
            <wp:extent cx="2894330" cy="2217420"/>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âtre, 02-02-2015, Institut d'Etudes Bouddhiques 4.jpg"/>
                    <pic:cNvPicPr/>
                  </pic:nvPicPr>
                  <pic:blipFill>
                    <a:blip r:embed="rId11">
                      <a:extLst>
                        <a:ext uri="{28A0092B-C50C-407E-A947-70E740481C1C}">
                          <a14:useLocalDpi xmlns:a14="http://schemas.microsoft.com/office/drawing/2010/main" val="0"/>
                        </a:ext>
                      </a:extLst>
                    </a:blip>
                    <a:stretch>
                      <a:fillRect/>
                    </a:stretch>
                  </pic:blipFill>
                  <pic:spPr>
                    <a:xfrm>
                      <a:off x="0" y="0"/>
                      <a:ext cx="2894330" cy="2217420"/>
                    </a:xfrm>
                    <a:prstGeom prst="rect">
                      <a:avLst/>
                    </a:prstGeom>
                  </pic:spPr>
                </pic:pic>
              </a:graphicData>
            </a:graphic>
            <wp14:sizeRelH relativeFrom="margin">
              <wp14:pctWidth>0</wp14:pctWidth>
            </wp14:sizeRelH>
            <wp14:sizeRelV relativeFrom="margin">
              <wp14:pctHeight>0</wp14:pctHeight>
            </wp14:sizeRelV>
          </wp:anchor>
        </w:drawing>
      </w:r>
      <w:r w:rsidR="00340F74" w:rsidRPr="000E0242">
        <w:rPr>
          <w:rFonts w:ascii="Times New Roman" w:hAnsi="Times New Roman" w:cs="Times New Roman"/>
          <w:sz w:val="24"/>
          <w:szCs w:val="24"/>
        </w:rPr>
        <w:t xml:space="preserve">Le ciel </w:t>
      </w:r>
      <w:r w:rsidR="000E0242" w:rsidRPr="000E0242">
        <w:rPr>
          <w:rFonts w:ascii="Times New Roman" w:hAnsi="Times New Roman" w:cs="Times New Roman"/>
          <w:sz w:val="24"/>
          <w:szCs w:val="24"/>
        </w:rPr>
        <w:t>[</w:t>
      </w:r>
      <w:r w:rsidR="000E0242" w:rsidRPr="006D4604">
        <w:rPr>
          <w:rFonts w:ascii="Times New Roman" w:hAnsi="Times New Roman" w:cs="Times New Roman"/>
          <w:i/>
          <w:sz w:val="24"/>
          <w:szCs w:val="24"/>
        </w:rPr>
        <w:t>à gauche de la reproduction, sous le bras du personnage</w:t>
      </w:r>
      <w:r w:rsidR="000E0242" w:rsidRPr="000E0242">
        <w:rPr>
          <w:rFonts w:ascii="Times New Roman" w:hAnsi="Times New Roman" w:cs="Times New Roman"/>
          <w:sz w:val="24"/>
          <w:szCs w:val="24"/>
        </w:rPr>
        <w:t>]</w:t>
      </w:r>
      <w:r w:rsidR="00340F74" w:rsidRPr="000E0242">
        <w:rPr>
          <w:rFonts w:ascii="Times New Roman" w:hAnsi="Times New Roman" w:cs="Times New Roman"/>
          <w:sz w:val="24"/>
          <w:szCs w:val="24"/>
        </w:rPr>
        <w:t xml:space="preserve"> quand on regarde simplement </w:t>
      </w:r>
      <w:r w:rsidR="000E0242" w:rsidRPr="000E0242">
        <w:rPr>
          <w:rFonts w:ascii="Times New Roman" w:hAnsi="Times New Roman" w:cs="Times New Roman"/>
          <w:sz w:val="24"/>
          <w:szCs w:val="24"/>
        </w:rPr>
        <w:t>s</w:t>
      </w:r>
      <w:r w:rsidR="00340F74" w:rsidRPr="000E0242">
        <w:rPr>
          <w:rFonts w:ascii="Times New Roman" w:hAnsi="Times New Roman" w:cs="Times New Roman"/>
          <w:sz w:val="24"/>
          <w:szCs w:val="24"/>
        </w:rPr>
        <w:t>a valeur</w:t>
      </w:r>
      <w:r w:rsidR="000E0242" w:rsidRPr="000E0242">
        <w:rPr>
          <w:rFonts w:ascii="Times New Roman" w:hAnsi="Times New Roman" w:cs="Times New Roman"/>
          <w:sz w:val="24"/>
          <w:szCs w:val="24"/>
        </w:rPr>
        <w:t>,</w:t>
      </w:r>
      <w:r w:rsidR="00340F74" w:rsidRPr="000E0242">
        <w:rPr>
          <w:rFonts w:ascii="Times New Roman" w:hAnsi="Times New Roman" w:cs="Times New Roman"/>
          <w:sz w:val="24"/>
          <w:szCs w:val="24"/>
        </w:rPr>
        <w:t xml:space="preserve"> </w:t>
      </w:r>
      <w:r w:rsidR="000E0242" w:rsidRPr="000E0242">
        <w:rPr>
          <w:rFonts w:ascii="Times New Roman" w:hAnsi="Times New Roman" w:cs="Times New Roman"/>
          <w:sz w:val="24"/>
          <w:szCs w:val="24"/>
        </w:rPr>
        <w:t>ça va en avant de cette partie-là [</w:t>
      </w:r>
      <w:r w:rsidR="000E0242" w:rsidRPr="006D4604">
        <w:rPr>
          <w:rFonts w:ascii="Times New Roman" w:hAnsi="Times New Roman" w:cs="Times New Roman"/>
          <w:i/>
          <w:sz w:val="24"/>
          <w:szCs w:val="24"/>
        </w:rPr>
        <w:t>le dos du personnage</w:t>
      </w:r>
      <w:r w:rsidR="000E0242" w:rsidRPr="000E0242">
        <w:rPr>
          <w:rFonts w:ascii="Times New Roman" w:hAnsi="Times New Roman" w:cs="Times New Roman"/>
          <w:sz w:val="24"/>
          <w:szCs w:val="24"/>
        </w:rPr>
        <w:t>].</w:t>
      </w:r>
    </w:p>
    <w:p w:rsidR="00340F74" w:rsidRDefault="00340F74" w:rsidP="004E0401">
      <w:pPr>
        <w:spacing w:after="120"/>
        <w:ind w:firstLine="142"/>
        <w:jc w:val="both"/>
        <w:rPr>
          <w:rFonts w:ascii="Times New Roman" w:hAnsi="Times New Roman" w:cs="Times New Roman"/>
          <w:sz w:val="24"/>
          <w:szCs w:val="24"/>
        </w:rPr>
      </w:pPr>
      <w:r w:rsidRPr="000E0242">
        <w:rPr>
          <w:rFonts w:ascii="Times New Roman" w:hAnsi="Times New Roman" w:cs="Times New Roman"/>
          <w:sz w:val="24"/>
          <w:szCs w:val="24"/>
        </w:rPr>
        <w:t>Il y a un très léger modelage, mais en fait tout e</w:t>
      </w:r>
      <w:r w:rsidR="00224F15" w:rsidRPr="000E0242">
        <w:rPr>
          <w:rFonts w:ascii="Times New Roman" w:hAnsi="Times New Roman" w:cs="Times New Roman"/>
          <w:sz w:val="24"/>
          <w:szCs w:val="24"/>
        </w:rPr>
        <w:t>st plat</w:t>
      </w:r>
      <w:r w:rsidRPr="000E0242">
        <w:rPr>
          <w:rFonts w:ascii="Times New Roman" w:hAnsi="Times New Roman" w:cs="Times New Roman"/>
          <w:sz w:val="24"/>
          <w:szCs w:val="24"/>
        </w:rPr>
        <w:t>, enfin ce n'est pas voulu comme volume. Ce qui était capital pour Cézanne</w:t>
      </w:r>
      <w:r>
        <w:rPr>
          <w:rFonts w:ascii="Times New Roman" w:hAnsi="Times New Roman" w:cs="Times New Roman"/>
          <w:sz w:val="24"/>
          <w:szCs w:val="24"/>
        </w:rPr>
        <w:t xml:space="preserve">, c'était : comment faire advenir </w:t>
      </w:r>
      <w:r w:rsidR="00224F15">
        <w:rPr>
          <w:rFonts w:ascii="Times New Roman" w:hAnsi="Times New Roman" w:cs="Times New Roman"/>
          <w:sz w:val="24"/>
          <w:szCs w:val="24"/>
        </w:rPr>
        <w:t xml:space="preserve">les choses à partir </w:t>
      </w:r>
      <w:r>
        <w:rPr>
          <w:rFonts w:ascii="Times New Roman" w:hAnsi="Times New Roman" w:cs="Times New Roman"/>
          <w:sz w:val="24"/>
          <w:szCs w:val="24"/>
        </w:rPr>
        <w:t>d</w:t>
      </w:r>
      <w:r w:rsidR="00224F15">
        <w:rPr>
          <w:rFonts w:ascii="Times New Roman" w:hAnsi="Times New Roman" w:cs="Times New Roman"/>
          <w:sz w:val="24"/>
          <w:szCs w:val="24"/>
        </w:rPr>
        <w:t>u</w:t>
      </w:r>
      <w:r>
        <w:rPr>
          <w:rFonts w:ascii="Times New Roman" w:hAnsi="Times New Roman" w:cs="Times New Roman"/>
          <w:sz w:val="24"/>
          <w:szCs w:val="24"/>
        </w:rPr>
        <w:t xml:space="preserve"> fond</w:t>
      </w:r>
      <w:r w:rsidR="00224F15">
        <w:rPr>
          <w:rFonts w:ascii="Times New Roman" w:hAnsi="Times New Roman" w:cs="Times New Roman"/>
          <w:sz w:val="24"/>
          <w:szCs w:val="24"/>
        </w:rPr>
        <w:t xml:space="preserve"> ? C'est le fond</w:t>
      </w:r>
      <w:r>
        <w:rPr>
          <w:rFonts w:ascii="Times New Roman" w:hAnsi="Times New Roman" w:cs="Times New Roman"/>
          <w:sz w:val="24"/>
          <w:szCs w:val="24"/>
        </w:rPr>
        <w:t xml:space="preserve"> qui devait créer le corps.</w:t>
      </w:r>
    </w:p>
    <w:p w:rsidR="00340F74" w:rsidRDefault="00340F74"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La révolution cézannienne c'est une révolution qui est celle du bambou, elle est arrivée inopinément. Et Cézanne peint avec de la peinture </w:t>
      </w:r>
      <w:r w:rsidR="00224F15">
        <w:rPr>
          <w:rFonts w:ascii="Times New Roman" w:hAnsi="Times New Roman" w:cs="Times New Roman"/>
          <w:sz w:val="24"/>
          <w:szCs w:val="24"/>
        </w:rPr>
        <w:t>à l'huile</w:t>
      </w:r>
      <w:r>
        <w:rPr>
          <w:rFonts w:ascii="Times New Roman" w:hAnsi="Times New Roman" w:cs="Times New Roman"/>
          <w:sz w:val="24"/>
          <w:szCs w:val="24"/>
        </w:rPr>
        <w:t>, donc il y a une matière à transformer, tandis que pour le bambou il n'y a pas de matière</w:t>
      </w:r>
      <w:r w:rsidR="00224F15">
        <w:rPr>
          <w:rFonts w:ascii="Times New Roman" w:hAnsi="Times New Roman" w:cs="Times New Roman"/>
          <w:sz w:val="24"/>
          <w:szCs w:val="24"/>
        </w:rPr>
        <w:t>, il y a de l'encre et de l'eau</w:t>
      </w:r>
      <w:r>
        <w:rPr>
          <w:rFonts w:ascii="Times New Roman" w:hAnsi="Times New Roman" w:cs="Times New Roman"/>
          <w:sz w:val="24"/>
          <w:szCs w:val="24"/>
        </w:rPr>
        <w:t xml:space="preserve">. C'est </w:t>
      </w:r>
      <w:r>
        <w:rPr>
          <w:rFonts w:ascii="Times New Roman" w:hAnsi="Times New Roman" w:cs="Times New Roman"/>
          <w:sz w:val="24"/>
          <w:szCs w:val="24"/>
        </w:rPr>
        <w:lastRenderedPageBreak/>
        <w:t xml:space="preserve">là tout le problème de la peinture, c'est qu'à partir du moment où </w:t>
      </w:r>
      <w:r w:rsidR="00224F15">
        <w:rPr>
          <w:rFonts w:ascii="Times New Roman" w:hAnsi="Times New Roman" w:cs="Times New Roman"/>
          <w:sz w:val="24"/>
          <w:szCs w:val="24"/>
        </w:rPr>
        <w:t>il y a une matière</w:t>
      </w:r>
      <w:r>
        <w:rPr>
          <w:rFonts w:ascii="Times New Roman" w:hAnsi="Times New Roman" w:cs="Times New Roman"/>
          <w:sz w:val="24"/>
          <w:szCs w:val="24"/>
        </w:rPr>
        <w:t xml:space="preserve"> très lourde de pigments </w:t>
      </w:r>
      <w:r w:rsidR="00224F15">
        <w:rPr>
          <w:rFonts w:ascii="Times New Roman" w:hAnsi="Times New Roman" w:cs="Times New Roman"/>
          <w:sz w:val="24"/>
          <w:szCs w:val="24"/>
        </w:rPr>
        <w:t>dans de l'huile</w:t>
      </w:r>
      <w:r>
        <w:rPr>
          <w:rFonts w:ascii="Times New Roman" w:hAnsi="Times New Roman" w:cs="Times New Roman"/>
          <w:sz w:val="24"/>
          <w:szCs w:val="24"/>
        </w:rPr>
        <w:t xml:space="preserve">, il faut la transformer pour qu'elle devienne lumière. Et là c'est double travail. Alors que pour </w:t>
      </w:r>
      <w:r w:rsidR="00924E49">
        <w:rPr>
          <w:rFonts w:ascii="Times New Roman" w:hAnsi="Times New Roman" w:cs="Times New Roman"/>
          <w:sz w:val="24"/>
          <w:szCs w:val="24"/>
        </w:rPr>
        <w:t>les peintures japonaises</w:t>
      </w:r>
      <w:r>
        <w:rPr>
          <w:rFonts w:ascii="Times New Roman" w:hAnsi="Times New Roman" w:cs="Times New Roman"/>
          <w:sz w:val="24"/>
          <w:szCs w:val="24"/>
        </w:rPr>
        <w:t>, dès le départ comme l'art de la calligraphie est intimement lié à l'art du pinceau, il n'y a pas de rupture entre l'art d'écrire et l'art de peindre.</w:t>
      </w:r>
    </w:p>
    <w:p w:rsidR="00340F74" w:rsidRDefault="00340F74" w:rsidP="004E0401">
      <w:pPr>
        <w:spacing w:after="120"/>
        <w:ind w:firstLine="142"/>
        <w:jc w:val="both"/>
        <w:rPr>
          <w:rFonts w:ascii="Times New Roman" w:hAnsi="Times New Roman" w:cs="Times New Roman"/>
          <w:sz w:val="24"/>
          <w:szCs w:val="24"/>
        </w:rPr>
      </w:pPr>
      <w:r w:rsidRPr="00924E49">
        <w:rPr>
          <w:rFonts w:ascii="Times New Roman" w:hAnsi="Times New Roman" w:cs="Times New Roman"/>
          <w:b/>
          <w:sz w:val="24"/>
          <w:szCs w:val="24"/>
        </w:rPr>
        <w:t>P F :</w:t>
      </w:r>
      <w:r>
        <w:rPr>
          <w:rFonts w:ascii="Times New Roman" w:hAnsi="Times New Roman" w:cs="Times New Roman"/>
          <w:sz w:val="24"/>
          <w:szCs w:val="24"/>
        </w:rPr>
        <w:t xml:space="preserve"> Est-ce que inversement Cézanne a été influencé par le travail réalisé au Japon ?</w:t>
      </w:r>
    </w:p>
    <w:p w:rsidR="00924E49" w:rsidRDefault="00FC689A" w:rsidP="004E0401">
      <w:pPr>
        <w:spacing w:after="120"/>
        <w:ind w:firstLine="142"/>
        <w:jc w:val="both"/>
        <w:rPr>
          <w:rFonts w:ascii="Times New Roman" w:hAnsi="Times New Roman" w:cs="Times New Roman"/>
          <w:sz w:val="24"/>
          <w:szCs w:val="24"/>
        </w:rPr>
      </w:pPr>
      <w:proofErr w:type="spellStart"/>
      <w:r>
        <w:rPr>
          <w:rFonts w:ascii="Times New Roman" w:hAnsi="Times New Roman" w:cs="Times New Roman"/>
          <w:b/>
          <w:sz w:val="24"/>
          <w:szCs w:val="24"/>
        </w:rPr>
        <w:t>Barbâtre</w:t>
      </w:r>
      <w:proofErr w:type="spellEnd"/>
      <w:r w:rsidR="00704996" w:rsidRPr="000E6396">
        <w:rPr>
          <w:rFonts w:ascii="Times New Roman" w:hAnsi="Times New Roman" w:cs="Times New Roman"/>
          <w:b/>
          <w:sz w:val="24"/>
          <w:szCs w:val="24"/>
        </w:rPr>
        <w:t xml:space="preserve"> :</w:t>
      </w:r>
      <w:r w:rsidR="00704996">
        <w:rPr>
          <w:rFonts w:ascii="Times New Roman" w:hAnsi="Times New Roman" w:cs="Times New Roman"/>
          <w:sz w:val="24"/>
          <w:szCs w:val="24"/>
        </w:rPr>
        <w:t xml:space="preserve"> </w:t>
      </w:r>
      <w:r w:rsidR="00340F74">
        <w:rPr>
          <w:rFonts w:ascii="Times New Roman" w:hAnsi="Times New Roman" w:cs="Times New Roman"/>
          <w:sz w:val="24"/>
          <w:szCs w:val="24"/>
        </w:rPr>
        <w:t>On ne sait pas. On suppose que, comme les autres, il a vu des estampes japonaises au moment où tous les peintres en avaient. En effet quand on achetait du chocolat</w:t>
      </w:r>
      <w:r w:rsidR="00924E49">
        <w:rPr>
          <w:rFonts w:ascii="Times New Roman" w:hAnsi="Times New Roman" w:cs="Times New Roman"/>
          <w:sz w:val="24"/>
          <w:szCs w:val="24"/>
        </w:rPr>
        <w:t xml:space="preserve"> on avait droit à une estampe</w:t>
      </w:r>
      <w:r w:rsidR="00340F74">
        <w:rPr>
          <w:rFonts w:ascii="Times New Roman" w:hAnsi="Times New Roman" w:cs="Times New Roman"/>
          <w:sz w:val="24"/>
          <w:szCs w:val="24"/>
        </w:rPr>
        <w:t xml:space="preserve">, il y avait des magasins pour ça. </w:t>
      </w:r>
    </w:p>
    <w:p w:rsidR="00340F74" w:rsidRDefault="00340F74"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Van Gogh avait une collection</w:t>
      </w:r>
      <w:r w:rsidR="00924E49">
        <w:rPr>
          <w:rFonts w:ascii="Times New Roman" w:hAnsi="Times New Roman" w:cs="Times New Roman"/>
          <w:sz w:val="24"/>
          <w:szCs w:val="24"/>
        </w:rPr>
        <w:t xml:space="preserve"> d'estampes</w:t>
      </w:r>
      <w:r>
        <w:rPr>
          <w:rFonts w:ascii="Times New Roman" w:hAnsi="Times New Roman" w:cs="Times New Roman"/>
          <w:sz w:val="24"/>
          <w:szCs w:val="24"/>
        </w:rPr>
        <w:t xml:space="preserve">. Mais pour </w:t>
      </w:r>
      <w:r w:rsidR="00924E49">
        <w:rPr>
          <w:rFonts w:ascii="Times New Roman" w:hAnsi="Times New Roman" w:cs="Times New Roman"/>
          <w:sz w:val="24"/>
          <w:szCs w:val="24"/>
        </w:rPr>
        <w:t>Cé</w:t>
      </w:r>
      <w:r>
        <w:rPr>
          <w:rFonts w:ascii="Times New Roman" w:hAnsi="Times New Roman" w:cs="Times New Roman"/>
          <w:sz w:val="24"/>
          <w:szCs w:val="24"/>
        </w:rPr>
        <w:t>zanne, on ne sait strictement rien, il n'en a jamais parlé. À mon avis, il en a vu. Et n'empêche qu'il a fait quelque chose de tout à fait neuf.</w:t>
      </w:r>
    </w:p>
    <w:p w:rsidR="00340F74" w:rsidRDefault="00924E49"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40F74">
        <w:rPr>
          <w:rFonts w:ascii="Times New Roman" w:hAnsi="Times New Roman" w:cs="Times New Roman"/>
          <w:sz w:val="24"/>
          <w:szCs w:val="24"/>
        </w:rPr>
        <w:t>Du point de vue technique, pour le bambou, le fond est produit en même temps que le…</w:t>
      </w:r>
    </w:p>
    <w:p w:rsidR="00340F74" w:rsidRDefault="006D4604" w:rsidP="004E0401">
      <w:pPr>
        <w:spacing w:after="120"/>
        <w:ind w:firstLine="142"/>
        <w:jc w:val="both"/>
        <w:rPr>
          <w:rFonts w:ascii="Times New Roman" w:hAnsi="Times New Roman" w:cs="Times New Roman"/>
          <w:sz w:val="24"/>
          <w:szCs w:val="24"/>
        </w:rPr>
      </w:pPr>
      <w:proofErr w:type="spellStart"/>
      <w:r>
        <w:rPr>
          <w:rFonts w:ascii="Times New Roman" w:hAnsi="Times New Roman" w:cs="Times New Roman"/>
          <w:b/>
          <w:sz w:val="24"/>
          <w:szCs w:val="24"/>
        </w:rPr>
        <w:t>Barbâtre</w:t>
      </w:r>
      <w:proofErr w:type="spellEnd"/>
      <w:r w:rsidR="00924E49" w:rsidRPr="000E6396">
        <w:rPr>
          <w:rFonts w:ascii="Times New Roman" w:hAnsi="Times New Roman" w:cs="Times New Roman"/>
          <w:b/>
          <w:sz w:val="24"/>
          <w:szCs w:val="24"/>
        </w:rPr>
        <w:t xml:space="preserve"> :</w:t>
      </w:r>
      <w:r w:rsidR="00924E49">
        <w:rPr>
          <w:rFonts w:ascii="Times New Roman" w:hAnsi="Times New Roman" w:cs="Times New Roman"/>
          <w:sz w:val="24"/>
          <w:szCs w:val="24"/>
        </w:rPr>
        <w:t xml:space="preserve"> </w:t>
      </w:r>
      <w:r w:rsidR="00340F74">
        <w:rPr>
          <w:rFonts w:ascii="Times New Roman" w:hAnsi="Times New Roman" w:cs="Times New Roman"/>
          <w:sz w:val="24"/>
          <w:szCs w:val="24"/>
        </w:rPr>
        <w:t xml:space="preserve">Oui, c'est ça. Et </w:t>
      </w:r>
      <w:r w:rsidR="00924E49" w:rsidRPr="000E0242">
        <w:rPr>
          <w:rFonts w:ascii="Times New Roman" w:hAnsi="Times New Roman" w:cs="Times New Roman"/>
          <w:sz w:val="24"/>
          <w:szCs w:val="24"/>
        </w:rPr>
        <w:t xml:space="preserve">c'est </w:t>
      </w:r>
      <w:r w:rsidR="00340F74" w:rsidRPr="000E0242">
        <w:rPr>
          <w:rFonts w:ascii="Times New Roman" w:hAnsi="Times New Roman" w:cs="Times New Roman"/>
          <w:sz w:val="24"/>
          <w:szCs w:val="24"/>
        </w:rPr>
        <w:t>ce qui est inimaginable, c'est que lorsqu'il peint cette partie-là</w:t>
      </w:r>
      <w:r w:rsidR="000E0242" w:rsidRPr="000E0242">
        <w:rPr>
          <w:rFonts w:ascii="Times New Roman" w:hAnsi="Times New Roman" w:cs="Times New Roman"/>
          <w:sz w:val="24"/>
          <w:szCs w:val="24"/>
        </w:rPr>
        <w:t xml:space="preserve"> [</w:t>
      </w:r>
      <w:r w:rsidR="000E0242" w:rsidRPr="00FC689A">
        <w:rPr>
          <w:rFonts w:ascii="Times New Roman" w:hAnsi="Times New Roman" w:cs="Times New Roman"/>
          <w:i/>
          <w:sz w:val="24"/>
          <w:szCs w:val="24"/>
        </w:rPr>
        <w:t xml:space="preserve">les feuilles </w:t>
      </w:r>
      <w:r w:rsidR="00FC689A">
        <w:rPr>
          <w:rFonts w:ascii="Times New Roman" w:hAnsi="Times New Roman" w:cs="Times New Roman"/>
          <w:i/>
          <w:sz w:val="24"/>
          <w:szCs w:val="24"/>
        </w:rPr>
        <w:t xml:space="preserve">de bambou </w:t>
      </w:r>
      <w:r w:rsidR="000E0242" w:rsidRPr="00FC689A">
        <w:rPr>
          <w:rFonts w:ascii="Times New Roman" w:hAnsi="Times New Roman" w:cs="Times New Roman"/>
          <w:i/>
          <w:sz w:val="24"/>
          <w:szCs w:val="24"/>
        </w:rPr>
        <w:t>du tiers inférieur</w:t>
      </w:r>
      <w:r w:rsidR="000E0242" w:rsidRPr="000E0242">
        <w:rPr>
          <w:rFonts w:ascii="Times New Roman" w:hAnsi="Times New Roman" w:cs="Times New Roman"/>
          <w:sz w:val="24"/>
          <w:szCs w:val="24"/>
        </w:rPr>
        <w:t>]</w:t>
      </w:r>
      <w:r w:rsidR="00340F74" w:rsidRPr="000E0242">
        <w:rPr>
          <w:rFonts w:ascii="Times New Roman" w:hAnsi="Times New Roman" w:cs="Times New Roman"/>
          <w:sz w:val="24"/>
          <w:szCs w:val="24"/>
        </w:rPr>
        <w:t xml:space="preserve">, </w:t>
      </w:r>
      <w:r w:rsidR="000E0242" w:rsidRPr="000E0242">
        <w:rPr>
          <w:rFonts w:ascii="Times New Roman" w:hAnsi="Times New Roman" w:cs="Times New Roman"/>
          <w:sz w:val="24"/>
          <w:szCs w:val="24"/>
        </w:rPr>
        <w:t>comme</w:t>
      </w:r>
      <w:r w:rsidR="00340F74" w:rsidRPr="000E0242">
        <w:rPr>
          <w:rFonts w:ascii="Times New Roman" w:hAnsi="Times New Roman" w:cs="Times New Roman"/>
          <w:sz w:val="24"/>
          <w:szCs w:val="24"/>
        </w:rPr>
        <w:t xml:space="preserve"> </w:t>
      </w:r>
      <w:r w:rsidR="00924E49" w:rsidRPr="000E0242">
        <w:rPr>
          <w:rFonts w:ascii="Times New Roman" w:hAnsi="Times New Roman" w:cs="Times New Roman"/>
          <w:sz w:val="24"/>
          <w:szCs w:val="24"/>
        </w:rPr>
        <w:t>c'est</w:t>
      </w:r>
      <w:r w:rsidR="00340F74" w:rsidRPr="000E0242">
        <w:rPr>
          <w:rFonts w:ascii="Times New Roman" w:hAnsi="Times New Roman" w:cs="Times New Roman"/>
          <w:sz w:val="24"/>
          <w:szCs w:val="24"/>
        </w:rPr>
        <w:t xml:space="preserve"> noir, il y a du </w:t>
      </w:r>
      <w:r w:rsidR="00924E49" w:rsidRPr="000E0242">
        <w:rPr>
          <w:rFonts w:ascii="Times New Roman" w:hAnsi="Times New Roman" w:cs="Times New Roman"/>
          <w:sz w:val="24"/>
          <w:szCs w:val="24"/>
        </w:rPr>
        <w:t>blanc</w:t>
      </w:r>
      <w:r w:rsidR="00340F74" w:rsidRPr="000E0242">
        <w:rPr>
          <w:rFonts w:ascii="Times New Roman" w:hAnsi="Times New Roman" w:cs="Times New Roman"/>
          <w:sz w:val="24"/>
          <w:szCs w:val="24"/>
        </w:rPr>
        <w:t xml:space="preserve"> tout autour qu'on </w:t>
      </w:r>
      <w:r w:rsidR="00924E49" w:rsidRPr="000E0242">
        <w:rPr>
          <w:rFonts w:ascii="Times New Roman" w:hAnsi="Times New Roman" w:cs="Times New Roman"/>
          <w:sz w:val="24"/>
          <w:szCs w:val="24"/>
        </w:rPr>
        <w:t>n</w:t>
      </w:r>
      <w:r w:rsidR="00340F74" w:rsidRPr="000E0242">
        <w:rPr>
          <w:rFonts w:ascii="Times New Roman" w:hAnsi="Times New Roman" w:cs="Times New Roman"/>
          <w:sz w:val="24"/>
          <w:szCs w:val="24"/>
        </w:rPr>
        <w:t>e retrouve pratiquement plus ici</w:t>
      </w:r>
      <w:r w:rsidR="000E0242" w:rsidRPr="000E0242">
        <w:rPr>
          <w:rFonts w:ascii="Times New Roman" w:hAnsi="Times New Roman" w:cs="Times New Roman"/>
          <w:sz w:val="24"/>
          <w:szCs w:val="24"/>
        </w:rPr>
        <w:t xml:space="preserve"> [</w:t>
      </w:r>
      <w:r w:rsidR="000E0242" w:rsidRPr="00FC689A">
        <w:rPr>
          <w:rFonts w:ascii="Times New Roman" w:hAnsi="Times New Roman" w:cs="Times New Roman"/>
          <w:i/>
          <w:sz w:val="24"/>
          <w:szCs w:val="24"/>
        </w:rPr>
        <w:t>les feuilles du tiers supérieur</w:t>
      </w:r>
      <w:r w:rsidR="000E0242" w:rsidRPr="000E0242">
        <w:rPr>
          <w:rFonts w:ascii="Times New Roman" w:hAnsi="Times New Roman" w:cs="Times New Roman"/>
          <w:sz w:val="24"/>
          <w:szCs w:val="24"/>
        </w:rPr>
        <w:t>]</w:t>
      </w:r>
      <w:r w:rsidR="00340F74" w:rsidRPr="000E0242">
        <w:rPr>
          <w:rFonts w:ascii="Times New Roman" w:hAnsi="Times New Roman" w:cs="Times New Roman"/>
          <w:sz w:val="24"/>
          <w:szCs w:val="24"/>
        </w:rPr>
        <w:t>, parce que ce n'est pas la même valeur..</w:t>
      </w:r>
    </w:p>
    <w:p w:rsidR="00340F74" w:rsidRDefault="00704996"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Il</w:t>
      </w:r>
      <w:r w:rsidR="00340F74">
        <w:rPr>
          <w:rFonts w:ascii="Times New Roman" w:hAnsi="Times New Roman" w:cs="Times New Roman"/>
          <w:sz w:val="24"/>
          <w:szCs w:val="24"/>
        </w:rPr>
        <w:t xml:space="preserve"> </w:t>
      </w:r>
      <w:r w:rsidR="00924E49">
        <w:rPr>
          <w:rFonts w:ascii="Times New Roman" w:hAnsi="Times New Roman" w:cs="Times New Roman"/>
          <w:sz w:val="24"/>
          <w:szCs w:val="24"/>
        </w:rPr>
        <w:t xml:space="preserve">a </w:t>
      </w:r>
      <w:r>
        <w:rPr>
          <w:rFonts w:ascii="Times New Roman" w:hAnsi="Times New Roman" w:cs="Times New Roman"/>
          <w:sz w:val="24"/>
          <w:szCs w:val="24"/>
        </w:rPr>
        <w:t>peint son fond</w:t>
      </w:r>
      <w:r w:rsidR="00340F74">
        <w:rPr>
          <w:rFonts w:ascii="Times New Roman" w:hAnsi="Times New Roman" w:cs="Times New Roman"/>
          <w:sz w:val="24"/>
          <w:szCs w:val="24"/>
        </w:rPr>
        <w:t xml:space="preserve"> sans doute avec une brosse assez large</w:t>
      </w:r>
      <w:r w:rsidR="000E0242">
        <w:rPr>
          <w:rFonts w:ascii="Times New Roman" w:hAnsi="Times New Roman" w:cs="Times New Roman"/>
          <w:sz w:val="24"/>
          <w:szCs w:val="24"/>
        </w:rPr>
        <w:t>, et de façon très hardie [</w:t>
      </w:r>
      <w:proofErr w:type="spellStart"/>
      <w:r w:rsidR="000E0242" w:rsidRPr="00FC689A">
        <w:rPr>
          <w:rFonts w:ascii="Times New Roman" w:hAnsi="Times New Roman" w:cs="Times New Roman"/>
          <w:i/>
          <w:sz w:val="24"/>
          <w:szCs w:val="24"/>
        </w:rPr>
        <w:t>Barbâtre</w:t>
      </w:r>
      <w:proofErr w:type="spellEnd"/>
      <w:r w:rsidR="000E0242" w:rsidRPr="00FC689A">
        <w:rPr>
          <w:rFonts w:ascii="Times New Roman" w:hAnsi="Times New Roman" w:cs="Times New Roman"/>
          <w:i/>
          <w:sz w:val="24"/>
          <w:szCs w:val="24"/>
        </w:rPr>
        <w:t xml:space="preserve"> fait un grand mouvement de gauche à droite et de droite à gauche</w:t>
      </w:r>
      <w:r w:rsidR="000E0242">
        <w:rPr>
          <w:rFonts w:ascii="Times New Roman" w:hAnsi="Times New Roman" w:cs="Times New Roman"/>
          <w:sz w:val="24"/>
          <w:szCs w:val="24"/>
        </w:rPr>
        <w:t>]</w:t>
      </w:r>
      <w:r w:rsidR="00340F74">
        <w:rPr>
          <w:rFonts w:ascii="Times New Roman" w:hAnsi="Times New Roman" w:cs="Times New Roman"/>
          <w:sz w:val="24"/>
          <w:szCs w:val="24"/>
        </w:rPr>
        <w:t>, mais il laisse un</w:t>
      </w:r>
      <w:r w:rsidR="00924E49">
        <w:rPr>
          <w:rFonts w:ascii="Times New Roman" w:hAnsi="Times New Roman" w:cs="Times New Roman"/>
          <w:sz w:val="24"/>
          <w:szCs w:val="24"/>
        </w:rPr>
        <w:t>e</w:t>
      </w:r>
      <w:r w:rsidR="00340F74">
        <w:rPr>
          <w:rFonts w:ascii="Times New Roman" w:hAnsi="Times New Roman" w:cs="Times New Roman"/>
          <w:sz w:val="24"/>
          <w:szCs w:val="24"/>
        </w:rPr>
        <w:t xml:space="preserve"> aura autour de la partie la plus noir</w:t>
      </w:r>
      <w:r>
        <w:rPr>
          <w:rFonts w:ascii="Times New Roman" w:hAnsi="Times New Roman" w:cs="Times New Roman"/>
          <w:sz w:val="24"/>
          <w:szCs w:val="24"/>
        </w:rPr>
        <w:t>e</w:t>
      </w:r>
      <w:r w:rsidR="00340F74">
        <w:rPr>
          <w:rFonts w:ascii="Times New Roman" w:hAnsi="Times New Roman" w:cs="Times New Roman"/>
          <w:sz w:val="24"/>
          <w:szCs w:val="24"/>
        </w:rPr>
        <w:t xml:space="preserve"> </w:t>
      </w:r>
      <w:r w:rsidR="000E0242">
        <w:rPr>
          <w:rFonts w:ascii="Times New Roman" w:hAnsi="Times New Roman" w:cs="Times New Roman"/>
          <w:sz w:val="24"/>
          <w:szCs w:val="24"/>
        </w:rPr>
        <w:t>[</w:t>
      </w:r>
      <w:proofErr w:type="spellStart"/>
      <w:r w:rsidR="000E0242" w:rsidRPr="00FC689A">
        <w:rPr>
          <w:rFonts w:ascii="Times New Roman" w:hAnsi="Times New Roman" w:cs="Times New Roman"/>
          <w:i/>
          <w:sz w:val="24"/>
          <w:szCs w:val="24"/>
        </w:rPr>
        <w:t>Barbâtre</w:t>
      </w:r>
      <w:proofErr w:type="spellEnd"/>
      <w:r w:rsidR="000E0242" w:rsidRPr="00FC689A">
        <w:rPr>
          <w:rFonts w:ascii="Times New Roman" w:hAnsi="Times New Roman" w:cs="Times New Roman"/>
          <w:i/>
          <w:sz w:val="24"/>
          <w:szCs w:val="24"/>
        </w:rPr>
        <w:t xml:space="preserve"> montre la petite feuille à gauche en bas</w:t>
      </w:r>
      <w:r w:rsidR="000E0242">
        <w:rPr>
          <w:rFonts w:ascii="Times New Roman" w:hAnsi="Times New Roman" w:cs="Times New Roman"/>
          <w:sz w:val="24"/>
          <w:szCs w:val="24"/>
        </w:rPr>
        <w:t xml:space="preserve">] </w:t>
      </w:r>
      <w:r w:rsidR="00340F74">
        <w:rPr>
          <w:rFonts w:ascii="Times New Roman" w:hAnsi="Times New Roman" w:cs="Times New Roman"/>
          <w:sz w:val="24"/>
          <w:szCs w:val="24"/>
        </w:rPr>
        <w:t>parce que la valeur du noir a besoin d'un peu de blanc pour mieux ressortir. Mais ici, comme le bambou s'éloigne, les valeurs s'estompent et il n'y a pratiquement plus de marge de blanc. Et ce qui est extraordinaire c'est que tout a été peint simultanément.</w:t>
      </w:r>
    </w:p>
    <w:p w:rsidR="00704996" w:rsidRDefault="00704996" w:rsidP="004E0401">
      <w:pPr>
        <w:spacing w:after="120"/>
        <w:ind w:firstLine="142"/>
        <w:jc w:val="both"/>
        <w:rPr>
          <w:rFonts w:ascii="Times New Roman" w:hAnsi="Times New Roman" w:cs="Times New Roman"/>
          <w:sz w:val="24"/>
          <w:szCs w:val="24"/>
        </w:rPr>
      </w:pPr>
      <w:r w:rsidRPr="009E5FB9">
        <w:rPr>
          <w:rFonts w:ascii="Times New Roman" w:hAnsi="Times New Roman" w:cs="Times New Roman"/>
          <w:b/>
          <w:sz w:val="24"/>
          <w:szCs w:val="24"/>
        </w:rPr>
        <w:t>J D :</w:t>
      </w:r>
      <w:r>
        <w:rPr>
          <w:rFonts w:ascii="Times New Roman" w:hAnsi="Times New Roman" w:cs="Times New Roman"/>
          <w:sz w:val="24"/>
          <w:szCs w:val="24"/>
        </w:rPr>
        <w:t xml:space="preserve"> </w:t>
      </w:r>
      <w:r w:rsidRPr="000E0242">
        <w:rPr>
          <w:rFonts w:ascii="Times New Roman" w:hAnsi="Times New Roman" w:cs="Times New Roman"/>
          <w:sz w:val="24"/>
          <w:szCs w:val="24"/>
        </w:rPr>
        <w:t xml:space="preserve">Dans le </w:t>
      </w:r>
      <w:proofErr w:type="spellStart"/>
      <w:r w:rsidRPr="000E0242">
        <w:rPr>
          <w:rFonts w:ascii="Times New Roman" w:hAnsi="Times New Roman" w:cs="Times New Roman"/>
          <w:sz w:val="24"/>
          <w:szCs w:val="24"/>
        </w:rPr>
        <w:t>washi</w:t>
      </w:r>
      <w:proofErr w:type="spellEnd"/>
      <w:r w:rsidR="000E0242" w:rsidRPr="000E0242">
        <w:rPr>
          <w:rStyle w:val="Appelnotedebasdep"/>
          <w:rFonts w:ascii="Times New Roman" w:hAnsi="Times New Roman" w:cs="Times New Roman"/>
          <w:sz w:val="24"/>
          <w:szCs w:val="24"/>
        </w:rPr>
        <w:footnoteReference w:id="16"/>
      </w:r>
      <w:r w:rsidRPr="000E0242">
        <w:rPr>
          <w:rFonts w:ascii="Times New Roman" w:hAnsi="Times New Roman" w:cs="Times New Roman"/>
          <w:sz w:val="24"/>
          <w:szCs w:val="24"/>
        </w:rPr>
        <w:t xml:space="preserve"> il y a une symbiose</w:t>
      </w:r>
      <w:r w:rsidR="00924E49" w:rsidRPr="000E0242">
        <w:rPr>
          <w:rFonts w:ascii="Times New Roman" w:hAnsi="Times New Roman" w:cs="Times New Roman"/>
          <w:sz w:val="24"/>
          <w:szCs w:val="24"/>
        </w:rPr>
        <w:t xml:space="preserve"> de l'encre</w:t>
      </w:r>
      <w:r w:rsidRPr="000E0242">
        <w:rPr>
          <w:rFonts w:ascii="Times New Roman" w:hAnsi="Times New Roman" w:cs="Times New Roman"/>
          <w:sz w:val="24"/>
          <w:szCs w:val="24"/>
        </w:rPr>
        <w:t xml:space="preserve"> avec le papier. C'est le côté très velouté, très vivant de la relation intime de l'encre avec son support. Alors que, dans une peinture à l'huile, la peinture</w:t>
      </w:r>
      <w:r>
        <w:rPr>
          <w:rFonts w:ascii="Times New Roman" w:hAnsi="Times New Roman" w:cs="Times New Roman"/>
          <w:sz w:val="24"/>
          <w:szCs w:val="24"/>
        </w:rPr>
        <w:t xml:space="preserve"> ne </w:t>
      </w:r>
      <w:r w:rsidR="00924E49">
        <w:rPr>
          <w:rFonts w:ascii="Times New Roman" w:hAnsi="Times New Roman" w:cs="Times New Roman"/>
          <w:sz w:val="24"/>
          <w:szCs w:val="24"/>
        </w:rPr>
        <w:t>rentre</w:t>
      </w:r>
      <w:r>
        <w:rPr>
          <w:rFonts w:ascii="Times New Roman" w:hAnsi="Times New Roman" w:cs="Times New Roman"/>
          <w:sz w:val="24"/>
          <w:szCs w:val="24"/>
        </w:rPr>
        <w:t xml:space="preserve"> pas </w:t>
      </w:r>
      <w:r w:rsidR="00924E49">
        <w:rPr>
          <w:rFonts w:ascii="Times New Roman" w:hAnsi="Times New Roman" w:cs="Times New Roman"/>
          <w:sz w:val="24"/>
          <w:szCs w:val="24"/>
        </w:rPr>
        <w:t xml:space="preserve">dans </w:t>
      </w:r>
      <w:r>
        <w:rPr>
          <w:rFonts w:ascii="Times New Roman" w:hAnsi="Times New Roman" w:cs="Times New Roman"/>
          <w:sz w:val="24"/>
          <w:szCs w:val="24"/>
        </w:rPr>
        <w:t>le support.</w:t>
      </w:r>
    </w:p>
    <w:p w:rsidR="00704996" w:rsidRDefault="00704996" w:rsidP="004E0401">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Dans les peintures à l'huile, la peinture est réfléchie.</w:t>
      </w:r>
    </w:p>
    <w:p w:rsidR="00704996" w:rsidRDefault="009E5FB9" w:rsidP="004E0401">
      <w:pPr>
        <w:spacing w:after="120"/>
        <w:ind w:firstLine="142"/>
        <w:jc w:val="both"/>
        <w:rPr>
          <w:rFonts w:ascii="Times New Roman" w:hAnsi="Times New Roman" w:cs="Times New Roman"/>
          <w:sz w:val="24"/>
          <w:szCs w:val="24"/>
        </w:rPr>
      </w:pPr>
      <w:r w:rsidRPr="009E5FB9">
        <w:rPr>
          <w:rFonts w:ascii="Times New Roman" w:hAnsi="Times New Roman" w:cs="Times New Roman"/>
          <w:b/>
          <w:sz w:val="24"/>
          <w:szCs w:val="24"/>
        </w:rPr>
        <w:t>J D :</w:t>
      </w:r>
      <w:r>
        <w:rPr>
          <w:rFonts w:ascii="Times New Roman" w:hAnsi="Times New Roman" w:cs="Times New Roman"/>
          <w:sz w:val="24"/>
          <w:szCs w:val="24"/>
        </w:rPr>
        <w:t xml:space="preserve"> </w:t>
      </w:r>
      <w:r w:rsidR="00704996">
        <w:rPr>
          <w:rFonts w:ascii="Times New Roman" w:hAnsi="Times New Roman" w:cs="Times New Roman"/>
          <w:sz w:val="24"/>
          <w:szCs w:val="24"/>
        </w:rPr>
        <w:t>Et pour le bambou on voit la vitesse du pinceau, ce qui donne la partie où les encres manquent.</w:t>
      </w:r>
    </w:p>
    <w:p w:rsidR="00704996" w:rsidRDefault="009E5FB9" w:rsidP="004E0401">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6D4604">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C'est très peu encré.</w:t>
      </w:r>
    </w:p>
    <w:p w:rsidR="009E5FB9" w:rsidRDefault="009E5FB9" w:rsidP="004E0401">
      <w:pPr>
        <w:spacing w:after="120"/>
        <w:ind w:firstLine="142"/>
        <w:jc w:val="both"/>
        <w:rPr>
          <w:rFonts w:ascii="Times New Roman" w:hAnsi="Times New Roman" w:cs="Times New Roman"/>
          <w:sz w:val="24"/>
          <w:szCs w:val="24"/>
        </w:rPr>
      </w:pPr>
      <w:r w:rsidRPr="009E5FB9">
        <w:rPr>
          <w:rFonts w:ascii="Times New Roman" w:hAnsi="Times New Roman" w:cs="Times New Roman"/>
          <w:b/>
          <w:sz w:val="24"/>
          <w:szCs w:val="24"/>
        </w:rPr>
        <w:t xml:space="preserve">F </w:t>
      </w:r>
      <w:proofErr w:type="spellStart"/>
      <w:r w:rsidRPr="009E5FB9">
        <w:rPr>
          <w:rFonts w:ascii="Times New Roman" w:hAnsi="Times New Roman" w:cs="Times New Roman"/>
          <w:b/>
          <w:sz w:val="24"/>
          <w:szCs w:val="24"/>
        </w:rPr>
        <w:t>F</w:t>
      </w:r>
      <w:proofErr w:type="spellEnd"/>
      <w:r w:rsidRPr="009E5FB9">
        <w:rPr>
          <w:rFonts w:ascii="Times New Roman" w:hAnsi="Times New Roman" w:cs="Times New Roman"/>
          <w:b/>
          <w:sz w:val="24"/>
          <w:szCs w:val="24"/>
        </w:rPr>
        <w:t xml:space="preserve"> :</w:t>
      </w:r>
      <w:r>
        <w:rPr>
          <w:rFonts w:ascii="Times New Roman" w:hAnsi="Times New Roman" w:cs="Times New Roman"/>
          <w:sz w:val="24"/>
          <w:szCs w:val="24"/>
        </w:rPr>
        <w:t xml:space="preserve"> C'est comme pour la calligraphie.</w:t>
      </w:r>
    </w:p>
    <w:p w:rsidR="009E5FB9" w:rsidRDefault="009E5FB9" w:rsidP="004E0401">
      <w:pPr>
        <w:spacing w:after="120"/>
        <w:ind w:firstLine="142"/>
        <w:jc w:val="both"/>
        <w:rPr>
          <w:rFonts w:ascii="Times New Roman" w:hAnsi="Times New Roman" w:cs="Times New Roman"/>
          <w:sz w:val="24"/>
          <w:szCs w:val="24"/>
        </w:rPr>
      </w:pPr>
      <w:proofErr w:type="spellStart"/>
      <w:r w:rsidRPr="000E6396">
        <w:rPr>
          <w:rFonts w:ascii="Times New Roman" w:hAnsi="Times New Roman" w:cs="Times New Roman"/>
          <w:b/>
          <w:sz w:val="24"/>
          <w:szCs w:val="24"/>
        </w:rPr>
        <w:t>Barbâtre</w:t>
      </w:r>
      <w:proofErr w:type="spellEnd"/>
      <w:r w:rsidR="00FC689A">
        <w:rPr>
          <w:rFonts w:ascii="Times New Roman" w:hAnsi="Times New Roman" w:cs="Times New Roman"/>
          <w:b/>
          <w:sz w:val="24"/>
          <w:szCs w:val="24"/>
        </w:rPr>
        <w:t xml:space="preserve"> </w:t>
      </w:r>
      <w:r w:rsidRPr="000E6396">
        <w:rPr>
          <w:rFonts w:ascii="Times New Roman" w:hAnsi="Times New Roman" w:cs="Times New Roman"/>
          <w:b/>
          <w:sz w:val="24"/>
          <w:szCs w:val="24"/>
        </w:rPr>
        <w:t>:</w:t>
      </w:r>
      <w:r>
        <w:rPr>
          <w:rFonts w:ascii="Times New Roman" w:hAnsi="Times New Roman" w:cs="Times New Roman"/>
          <w:sz w:val="24"/>
          <w:szCs w:val="24"/>
        </w:rPr>
        <w:t xml:space="preserve"> Oui, c'est le même monde.</w:t>
      </w:r>
    </w:p>
    <w:p w:rsidR="009E5FB9" w:rsidRDefault="009E5FB9" w:rsidP="004E0401">
      <w:pPr>
        <w:spacing w:after="120"/>
        <w:ind w:firstLine="142"/>
        <w:jc w:val="both"/>
        <w:rPr>
          <w:rFonts w:ascii="Times New Roman" w:hAnsi="Times New Roman" w:cs="Times New Roman"/>
          <w:sz w:val="24"/>
          <w:szCs w:val="24"/>
        </w:rPr>
      </w:pPr>
      <w:r w:rsidRPr="009E5FB9">
        <w:rPr>
          <w:rFonts w:ascii="Times New Roman" w:hAnsi="Times New Roman" w:cs="Times New Roman"/>
          <w:b/>
          <w:sz w:val="24"/>
          <w:szCs w:val="24"/>
        </w:rPr>
        <w:t>J D :</w:t>
      </w:r>
      <w:r>
        <w:rPr>
          <w:rFonts w:ascii="Times New Roman" w:hAnsi="Times New Roman" w:cs="Times New Roman"/>
          <w:sz w:val="24"/>
          <w:szCs w:val="24"/>
        </w:rPr>
        <w:t xml:space="preserve"> </w:t>
      </w:r>
      <w:r w:rsidR="00924E49">
        <w:rPr>
          <w:rFonts w:ascii="Times New Roman" w:hAnsi="Times New Roman" w:cs="Times New Roman"/>
          <w:sz w:val="24"/>
          <w:szCs w:val="24"/>
        </w:rPr>
        <w:t>D'ailleurs e</w:t>
      </w:r>
      <w:r>
        <w:rPr>
          <w:rFonts w:ascii="Times New Roman" w:hAnsi="Times New Roman" w:cs="Times New Roman"/>
          <w:sz w:val="24"/>
          <w:szCs w:val="24"/>
        </w:rPr>
        <w:t xml:space="preserve">n japonais c'est le même mot </w:t>
      </w:r>
      <w:proofErr w:type="spellStart"/>
      <w:r w:rsidRPr="00487818">
        <w:rPr>
          <w:rFonts w:ascii="Times New Roman" w:hAnsi="Times New Roman" w:cs="Times New Roman"/>
          <w:i/>
          <w:sz w:val="24"/>
          <w:szCs w:val="24"/>
        </w:rPr>
        <w:t>kaku</w:t>
      </w:r>
      <w:proofErr w:type="spellEnd"/>
      <w:r w:rsidR="00AA135B">
        <w:rPr>
          <w:rFonts w:ascii="Times New Roman" w:hAnsi="Times New Roman" w:cs="Times New Roman"/>
          <w:sz w:val="24"/>
          <w:szCs w:val="24"/>
        </w:rPr>
        <w:t xml:space="preserve"> </w:t>
      </w:r>
      <w:r w:rsidR="00487818">
        <w:rPr>
          <w:rFonts w:ascii="Times New Roman" w:hAnsi="Times New Roman" w:cs="Times New Roman"/>
          <w:sz w:val="24"/>
          <w:szCs w:val="24"/>
        </w:rPr>
        <w:t>[</w:t>
      </w:r>
      <w:proofErr w:type="spellStart"/>
      <w:r w:rsidR="00AA135B" w:rsidRPr="00487818">
        <w:rPr>
          <w:rFonts w:ascii="MS Mincho" w:eastAsia="MS Mincho" w:hAnsi="MS Mincho"/>
        </w:rPr>
        <w:t>書</w:t>
      </w:r>
      <w:r w:rsidR="00AA135B" w:rsidRPr="00487818">
        <w:rPr>
          <w:rFonts w:ascii="MS Mincho" w:eastAsia="MS Mincho" w:hAnsi="MS Mincho" w:cs="MS Mincho" w:hint="eastAsia"/>
        </w:rPr>
        <w:t>く</w:t>
      </w:r>
      <w:proofErr w:type="spellEnd"/>
      <w:r w:rsidR="00487818" w:rsidRPr="00487818">
        <w:rPr>
          <w:rFonts w:ascii="Times New Roman" w:eastAsia="MS Mincho" w:hAnsi="Times New Roman" w:cs="Times New Roman"/>
        </w:rPr>
        <w:t>]</w:t>
      </w:r>
      <w:r w:rsidR="00487818">
        <w:rPr>
          <w:rFonts w:ascii="MS Mincho" w:eastAsia="MS Mincho" w:hAnsi="MS Mincho" w:cs="MS Mincho"/>
        </w:rPr>
        <w:t xml:space="preserve"> </w:t>
      </w:r>
      <w:r>
        <w:rPr>
          <w:rFonts w:ascii="Times New Roman" w:hAnsi="Times New Roman" w:cs="Times New Roman"/>
          <w:sz w:val="24"/>
          <w:szCs w:val="24"/>
        </w:rPr>
        <w:t>qui signifie écrire et peindre.</w:t>
      </w:r>
    </w:p>
    <w:p w:rsidR="009E5FB9" w:rsidRDefault="009E5FB9" w:rsidP="004E0401">
      <w:pPr>
        <w:spacing w:after="120"/>
        <w:ind w:firstLine="142"/>
        <w:jc w:val="both"/>
        <w:rPr>
          <w:rFonts w:ascii="Times New Roman" w:hAnsi="Times New Roman" w:cs="Times New Roman"/>
          <w:sz w:val="24"/>
          <w:szCs w:val="24"/>
        </w:rPr>
      </w:pPr>
      <w:r>
        <w:rPr>
          <w:rFonts w:ascii="Times New Roman" w:hAnsi="Times New Roman" w:cs="Times New Roman"/>
          <w:sz w:val="24"/>
          <w:szCs w:val="24"/>
        </w:rPr>
        <w:t>► Merci beaucoup François, c'était vraiment une très belle sélection.</w:t>
      </w:r>
    </w:p>
    <w:p w:rsidR="009E5FB9" w:rsidRDefault="009E5FB9" w:rsidP="004E0401">
      <w:pPr>
        <w:spacing w:after="120"/>
        <w:ind w:firstLine="142"/>
        <w:jc w:val="both"/>
        <w:rPr>
          <w:rFonts w:ascii="Times New Roman" w:hAnsi="Times New Roman" w:cs="Times New Roman"/>
          <w:sz w:val="24"/>
          <w:szCs w:val="24"/>
        </w:rPr>
      </w:pPr>
    </w:p>
    <w:p w:rsidR="00170AE4" w:rsidRDefault="00170AE4" w:rsidP="00170AE4">
      <w:pPr>
        <w:autoSpaceDE w:val="0"/>
        <w:autoSpaceDN w:val="0"/>
        <w:adjustRightInd w:val="0"/>
        <w:spacing w:after="120" w:line="240" w:lineRule="auto"/>
        <w:ind w:firstLine="142"/>
        <w:jc w:val="center"/>
        <w:rPr>
          <w:rFonts w:ascii="Times New Roman" w:hAnsi="Times New Roman"/>
          <w:b/>
          <w:sz w:val="28"/>
          <w:szCs w:val="28"/>
        </w:rPr>
      </w:pPr>
    </w:p>
    <w:p w:rsidR="00130428" w:rsidRDefault="00130428" w:rsidP="00170AE4">
      <w:pPr>
        <w:autoSpaceDE w:val="0"/>
        <w:autoSpaceDN w:val="0"/>
        <w:adjustRightInd w:val="0"/>
        <w:spacing w:after="240" w:line="240" w:lineRule="auto"/>
        <w:ind w:firstLine="142"/>
        <w:jc w:val="center"/>
        <w:rPr>
          <w:rFonts w:ascii="Times New Roman" w:hAnsi="Times New Roman"/>
          <w:b/>
          <w:sz w:val="28"/>
          <w:szCs w:val="28"/>
        </w:rPr>
      </w:pPr>
    </w:p>
    <w:p w:rsidR="00DE4A66" w:rsidRDefault="005456FE" w:rsidP="00170AE4">
      <w:pPr>
        <w:autoSpaceDE w:val="0"/>
        <w:autoSpaceDN w:val="0"/>
        <w:adjustRightInd w:val="0"/>
        <w:spacing w:after="240" w:line="240" w:lineRule="auto"/>
        <w:ind w:firstLine="142"/>
        <w:jc w:val="center"/>
        <w:rPr>
          <w:rFonts w:ascii="Times New Roman" w:hAnsi="Times New Roman"/>
          <w:b/>
          <w:sz w:val="28"/>
          <w:szCs w:val="28"/>
        </w:rPr>
      </w:pPr>
      <w:r>
        <w:rPr>
          <w:rFonts w:ascii="Times New Roman" w:hAnsi="Times New Roman"/>
          <w:b/>
          <w:sz w:val="28"/>
          <w:szCs w:val="28"/>
        </w:rPr>
        <w:lastRenderedPageBreak/>
        <w:t>COMPLÉMENT :</w:t>
      </w:r>
      <w:r w:rsidR="00170AE4">
        <w:rPr>
          <w:rFonts w:ascii="Times New Roman" w:hAnsi="Times New Roman"/>
          <w:b/>
          <w:sz w:val="28"/>
          <w:szCs w:val="28"/>
        </w:rPr>
        <w:t xml:space="preserve"> </w:t>
      </w:r>
    </w:p>
    <w:p w:rsidR="00170AE4" w:rsidRDefault="00170AE4" w:rsidP="00170AE4">
      <w:pPr>
        <w:autoSpaceDE w:val="0"/>
        <w:autoSpaceDN w:val="0"/>
        <w:adjustRightInd w:val="0"/>
        <w:spacing w:after="240" w:line="240" w:lineRule="auto"/>
        <w:ind w:firstLine="142"/>
        <w:jc w:val="center"/>
        <w:rPr>
          <w:rFonts w:ascii="Times New Roman" w:hAnsi="Times New Roman"/>
          <w:sz w:val="28"/>
          <w:szCs w:val="28"/>
        </w:rPr>
      </w:pPr>
      <w:r w:rsidRPr="00C736A8">
        <w:rPr>
          <w:rFonts w:ascii="Times New Roman" w:hAnsi="Times New Roman"/>
          <w:b/>
          <w:sz w:val="28"/>
          <w:szCs w:val="28"/>
        </w:rPr>
        <w:t xml:space="preserve">Sur </w:t>
      </w:r>
      <w:r w:rsidR="00DE4A66">
        <w:rPr>
          <w:rFonts w:ascii="Times New Roman" w:hAnsi="Times New Roman"/>
          <w:b/>
          <w:sz w:val="28"/>
          <w:szCs w:val="28"/>
        </w:rPr>
        <w:t>des peintres américains, chinois contemporains</w:t>
      </w:r>
    </w:p>
    <w:p w:rsidR="00170AE4" w:rsidRPr="007F0A1F" w:rsidRDefault="00170AE4" w:rsidP="00170AE4">
      <w:pPr>
        <w:autoSpaceDE w:val="0"/>
        <w:autoSpaceDN w:val="0"/>
        <w:adjustRightInd w:val="0"/>
        <w:spacing w:after="120" w:line="240" w:lineRule="auto"/>
        <w:ind w:firstLine="142"/>
        <w:jc w:val="center"/>
        <w:rPr>
          <w:rFonts w:ascii="Times New Roman" w:hAnsi="Times New Roman"/>
          <w:i/>
          <w:sz w:val="24"/>
          <w:szCs w:val="24"/>
        </w:rPr>
      </w:pPr>
      <w:r w:rsidRPr="007F0A1F">
        <w:rPr>
          <w:rFonts w:ascii="Times New Roman" w:hAnsi="Times New Roman"/>
          <w:i/>
          <w:sz w:val="24"/>
          <w:szCs w:val="24"/>
        </w:rPr>
        <w:t xml:space="preserve">Extrait de la dernière séance de </w:t>
      </w:r>
      <w:proofErr w:type="spellStart"/>
      <w:r w:rsidRPr="007F0A1F">
        <w:rPr>
          <w:rFonts w:ascii="Times New Roman" w:hAnsi="Times New Roman"/>
          <w:i/>
          <w:sz w:val="24"/>
          <w:szCs w:val="24"/>
        </w:rPr>
        <w:t>Sansuikyô</w:t>
      </w:r>
      <w:proofErr w:type="spellEnd"/>
      <w:r w:rsidRPr="007F0A1F">
        <w:rPr>
          <w:rFonts w:ascii="Times New Roman" w:hAnsi="Times New Roman"/>
          <w:i/>
          <w:sz w:val="24"/>
          <w:szCs w:val="24"/>
        </w:rPr>
        <w:t xml:space="preserve"> (03/02/2014)</w:t>
      </w:r>
    </w:p>
    <w:p w:rsidR="00170AE4" w:rsidRDefault="00170AE4" w:rsidP="00170AE4">
      <w:pPr>
        <w:autoSpaceDE w:val="0"/>
        <w:autoSpaceDN w:val="0"/>
        <w:adjustRightInd w:val="0"/>
        <w:spacing w:after="120" w:line="240" w:lineRule="auto"/>
        <w:ind w:firstLine="142"/>
        <w:jc w:val="both"/>
        <w:rPr>
          <w:rFonts w:ascii="Times New Roman" w:hAnsi="Times New Roman"/>
          <w:b/>
          <w:sz w:val="24"/>
          <w:szCs w:val="24"/>
        </w:rPr>
      </w:pPr>
    </w:p>
    <w:p w:rsidR="00170AE4" w:rsidRDefault="00170AE4" w:rsidP="00170AE4">
      <w:pPr>
        <w:autoSpaceDE w:val="0"/>
        <w:autoSpaceDN w:val="0"/>
        <w:adjustRightInd w:val="0"/>
        <w:spacing w:after="120"/>
        <w:ind w:firstLine="142"/>
        <w:jc w:val="both"/>
        <w:rPr>
          <w:rFonts w:ascii="Times New Roman" w:hAnsi="Times New Roman"/>
          <w:sz w:val="24"/>
          <w:szCs w:val="24"/>
        </w:rPr>
      </w:pPr>
      <w:proofErr w:type="spellStart"/>
      <w:r w:rsidRPr="009B1DC2">
        <w:rPr>
          <w:rFonts w:ascii="Times New Roman" w:hAnsi="Times New Roman"/>
          <w:b/>
          <w:sz w:val="24"/>
          <w:szCs w:val="24"/>
        </w:rPr>
        <w:t>Barbâtre</w:t>
      </w:r>
      <w:proofErr w:type="spellEnd"/>
      <w:r w:rsidR="00FC689A">
        <w:rPr>
          <w:rFonts w:ascii="Times New Roman" w:hAnsi="Times New Roman"/>
          <w:b/>
          <w:sz w:val="24"/>
          <w:szCs w:val="24"/>
        </w:rPr>
        <w:t xml:space="preserve"> </w:t>
      </w:r>
      <w:r w:rsidRPr="00EF689B">
        <w:rPr>
          <w:rFonts w:ascii="Times New Roman" w:hAnsi="Times New Roman"/>
          <w:b/>
          <w:sz w:val="24"/>
          <w:szCs w:val="24"/>
        </w:rPr>
        <w:t>:</w:t>
      </w:r>
      <w:r>
        <w:rPr>
          <w:rFonts w:ascii="Times New Roman" w:hAnsi="Times New Roman"/>
          <w:sz w:val="24"/>
          <w:szCs w:val="24"/>
        </w:rPr>
        <w:t xml:space="preserve"> Il y a une chose qu'on a évoquée pendant cette lecture de </w:t>
      </w:r>
      <w:proofErr w:type="spellStart"/>
      <w:r w:rsidRPr="00EF689B">
        <w:rPr>
          <w:rFonts w:ascii="Times New Roman" w:hAnsi="Times New Roman"/>
          <w:i/>
          <w:sz w:val="24"/>
          <w:szCs w:val="24"/>
        </w:rPr>
        <w:t>Sansuikyô</w:t>
      </w:r>
      <w:proofErr w:type="spellEnd"/>
      <w:r>
        <w:rPr>
          <w:rFonts w:ascii="Times New Roman" w:hAnsi="Times New Roman"/>
          <w:sz w:val="24"/>
          <w:szCs w:val="24"/>
        </w:rPr>
        <w:t>, c'est le problème de la profondeur et de la surface. Ça me fait penser que la nature de bouddha n'existe pas en soi. Et c'est ce qui faisait dire à un peintre comme Giacometti (qui savai</w:t>
      </w:r>
      <w:r w:rsidR="00DE4A66">
        <w:rPr>
          <w:rFonts w:ascii="Times New Roman" w:hAnsi="Times New Roman"/>
          <w:sz w:val="24"/>
          <w:szCs w:val="24"/>
        </w:rPr>
        <w:t>t de quoi il parlait) </w:t>
      </w:r>
      <w:r>
        <w:rPr>
          <w:rFonts w:ascii="Times New Roman" w:hAnsi="Times New Roman"/>
          <w:sz w:val="24"/>
          <w:szCs w:val="24"/>
        </w:rPr>
        <w:t>: « l'espace n'existe pas ». Autrement dit, l'espace, en soi, n'existe pas.</w:t>
      </w:r>
    </w:p>
    <w:p w:rsidR="00170AE4" w:rsidRDefault="00170AE4" w:rsidP="00170AE4">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À ce sujet je pense à cette école américaine où les peintres ont essayé de peindre la nature de </w:t>
      </w:r>
      <w:r w:rsidR="00DE4A66">
        <w:rPr>
          <w:rFonts w:ascii="Times New Roman" w:hAnsi="Times New Roman"/>
          <w:sz w:val="24"/>
          <w:szCs w:val="24"/>
        </w:rPr>
        <w:t>B</w:t>
      </w:r>
      <w:r>
        <w:rPr>
          <w:rFonts w:ascii="Times New Roman" w:hAnsi="Times New Roman"/>
          <w:sz w:val="24"/>
          <w:szCs w:val="24"/>
        </w:rPr>
        <w:t xml:space="preserve">ouddha en elle-même : puisque toute chose vient de la nature de </w:t>
      </w:r>
      <w:r w:rsidR="00DE4A66">
        <w:rPr>
          <w:rFonts w:ascii="Times New Roman" w:hAnsi="Times New Roman"/>
          <w:sz w:val="24"/>
          <w:szCs w:val="24"/>
        </w:rPr>
        <w:t>B</w:t>
      </w:r>
      <w:r>
        <w:rPr>
          <w:rFonts w:ascii="Times New Roman" w:hAnsi="Times New Roman"/>
          <w:sz w:val="24"/>
          <w:szCs w:val="24"/>
        </w:rPr>
        <w:t xml:space="preserve">ouddha, si on peint la nature de </w:t>
      </w:r>
      <w:r w:rsidR="00DE4A66">
        <w:rPr>
          <w:rFonts w:ascii="Times New Roman" w:hAnsi="Times New Roman"/>
          <w:sz w:val="24"/>
          <w:szCs w:val="24"/>
        </w:rPr>
        <w:t>B</w:t>
      </w:r>
      <w:r>
        <w:rPr>
          <w:rFonts w:ascii="Times New Roman" w:hAnsi="Times New Roman"/>
          <w:sz w:val="24"/>
          <w:szCs w:val="24"/>
        </w:rPr>
        <w:t xml:space="preserve">ouddha, on peint le monde. Mais ceci est très contestable même si ça a donné de très beaux tableaux. C'est l'histoire de Pollock. Il s'inscrit dans une interrogation comme celle-là. Les tableaux sont surprenants de dynamisme. L'idée est de peindre le fond. Et si on peut peindre ce souffle-là, ce vent, cette eau qui s'écoule tout le temps, on peint la source de toutes choses ; donc pourquoi peindre les choses ? Malheureusement les choses existent en fonction de ce fond, et ce fond existe en fonction d'elles. C'est </w:t>
      </w:r>
      <w:proofErr w:type="spellStart"/>
      <w:r>
        <w:rPr>
          <w:rFonts w:ascii="Times New Roman" w:hAnsi="Times New Roman"/>
          <w:sz w:val="24"/>
          <w:szCs w:val="24"/>
        </w:rPr>
        <w:t>shiki</w:t>
      </w:r>
      <w:proofErr w:type="spellEnd"/>
      <w:r>
        <w:rPr>
          <w:rFonts w:ascii="Times New Roman" w:hAnsi="Times New Roman"/>
          <w:sz w:val="24"/>
          <w:szCs w:val="24"/>
        </w:rPr>
        <w:t xml:space="preserve"> </w:t>
      </w:r>
      <w:proofErr w:type="spellStart"/>
      <w:r>
        <w:rPr>
          <w:rFonts w:ascii="Times New Roman" w:hAnsi="Times New Roman"/>
          <w:sz w:val="24"/>
          <w:szCs w:val="24"/>
        </w:rPr>
        <w:t>soku</w:t>
      </w:r>
      <w:proofErr w:type="spellEnd"/>
      <w:r>
        <w:rPr>
          <w:rFonts w:ascii="Times New Roman" w:hAnsi="Times New Roman"/>
          <w:sz w:val="24"/>
          <w:szCs w:val="24"/>
        </w:rPr>
        <w:t xml:space="preserve"> </w:t>
      </w:r>
      <w:proofErr w:type="spellStart"/>
      <w:r>
        <w:rPr>
          <w:rFonts w:ascii="Times New Roman" w:hAnsi="Times New Roman"/>
          <w:sz w:val="24"/>
          <w:szCs w:val="24"/>
        </w:rPr>
        <w:t>ze</w:t>
      </w:r>
      <w:proofErr w:type="spellEnd"/>
      <w:r>
        <w:rPr>
          <w:rFonts w:ascii="Times New Roman" w:hAnsi="Times New Roman"/>
          <w:sz w:val="24"/>
          <w:szCs w:val="24"/>
        </w:rPr>
        <w:t xml:space="preserve"> </w:t>
      </w:r>
      <w:proofErr w:type="spellStart"/>
      <w:r>
        <w:rPr>
          <w:rFonts w:ascii="Times New Roman" w:hAnsi="Times New Roman"/>
          <w:sz w:val="24"/>
          <w:szCs w:val="24"/>
        </w:rPr>
        <w:t>ku</w:t>
      </w:r>
      <w:proofErr w:type="spellEnd"/>
      <w:r>
        <w:rPr>
          <w:rFonts w:ascii="Times New Roman" w:hAnsi="Times New Roman"/>
          <w:sz w:val="24"/>
          <w:szCs w:val="24"/>
        </w:rPr>
        <w:t xml:space="preserve">, </w:t>
      </w:r>
      <w:proofErr w:type="spellStart"/>
      <w:r>
        <w:rPr>
          <w:rFonts w:ascii="Times New Roman" w:hAnsi="Times New Roman"/>
          <w:sz w:val="24"/>
          <w:szCs w:val="24"/>
        </w:rPr>
        <w:t>ku</w:t>
      </w:r>
      <w:proofErr w:type="spellEnd"/>
      <w:r>
        <w:rPr>
          <w:rFonts w:ascii="Times New Roman" w:hAnsi="Times New Roman"/>
          <w:sz w:val="24"/>
          <w:szCs w:val="24"/>
        </w:rPr>
        <w:t xml:space="preserve"> </w:t>
      </w:r>
      <w:proofErr w:type="spellStart"/>
      <w:r>
        <w:rPr>
          <w:rFonts w:ascii="Times New Roman" w:hAnsi="Times New Roman"/>
          <w:sz w:val="24"/>
          <w:szCs w:val="24"/>
        </w:rPr>
        <w:t>soku</w:t>
      </w:r>
      <w:proofErr w:type="spellEnd"/>
      <w:r>
        <w:rPr>
          <w:rFonts w:ascii="Times New Roman" w:hAnsi="Times New Roman"/>
          <w:sz w:val="24"/>
          <w:szCs w:val="24"/>
        </w:rPr>
        <w:t xml:space="preserve"> </w:t>
      </w:r>
      <w:proofErr w:type="spellStart"/>
      <w:r>
        <w:rPr>
          <w:rFonts w:ascii="Times New Roman" w:hAnsi="Times New Roman"/>
          <w:sz w:val="24"/>
          <w:szCs w:val="24"/>
        </w:rPr>
        <w:t>ze</w:t>
      </w:r>
      <w:proofErr w:type="spellEnd"/>
      <w:r>
        <w:rPr>
          <w:rFonts w:ascii="Times New Roman" w:hAnsi="Times New Roman"/>
          <w:sz w:val="24"/>
          <w:szCs w:val="24"/>
        </w:rPr>
        <w:t xml:space="preserve"> </w:t>
      </w:r>
      <w:proofErr w:type="spellStart"/>
      <w:r>
        <w:rPr>
          <w:rFonts w:ascii="Times New Roman" w:hAnsi="Times New Roman"/>
          <w:sz w:val="24"/>
          <w:szCs w:val="24"/>
        </w:rPr>
        <w:t>shiki</w:t>
      </w:r>
      <w:proofErr w:type="spellEnd"/>
      <w:r>
        <w:rPr>
          <w:rFonts w:ascii="Times New Roman" w:hAnsi="Times New Roman"/>
          <w:sz w:val="24"/>
          <w:szCs w:val="24"/>
        </w:rPr>
        <w:t>. Et si on l'oublie c'est un grand péché d'orgueil, c'est la chute en enfer. D'ailleurs ces peintres-là se suicident.</w:t>
      </w:r>
    </w:p>
    <w:p w:rsidR="00170AE4" w:rsidRDefault="00170AE4" w:rsidP="00170AE4">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 C'est le cas de </w:t>
      </w:r>
      <w:r w:rsidRPr="00C736A8">
        <w:rPr>
          <w:rStyle w:val="Accentuation"/>
          <w:rFonts w:ascii="Times New Roman" w:hAnsi="Times New Roman"/>
          <w:sz w:val="24"/>
          <w:szCs w:val="24"/>
        </w:rPr>
        <w:t>Rothko</w:t>
      </w:r>
      <w:r>
        <w:rPr>
          <w:rStyle w:val="Appelnotedebasdep"/>
          <w:i/>
          <w:iCs/>
        </w:rPr>
        <w:footnoteReference w:id="17"/>
      </w:r>
      <w:r>
        <w:rPr>
          <w:rFonts w:ascii="Times New Roman" w:hAnsi="Times New Roman"/>
          <w:sz w:val="24"/>
          <w:szCs w:val="24"/>
        </w:rPr>
        <w:t xml:space="preserve"> ?</w:t>
      </w:r>
    </w:p>
    <w:p w:rsidR="00170AE4" w:rsidRDefault="00FC689A" w:rsidP="00170AE4">
      <w:pPr>
        <w:autoSpaceDE w:val="0"/>
        <w:autoSpaceDN w:val="0"/>
        <w:adjustRightInd w:val="0"/>
        <w:spacing w:after="120"/>
        <w:ind w:firstLine="142"/>
        <w:jc w:val="both"/>
        <w:rPr>
          <w:rFonts w:ascii="Times New Roman" w:hAnsi="Times New Roman"/>
          <w:sz w:val="24"/>
          <w:szCs w:val="24"/>
        </w:rPr>
      </w:pPr>
      <w:proofErr w:type="spellStart"/>
      <w:r w:rsidRPr="009B1DC2">
        <w:rPr>
          <w:rFonts w:ascii="Times New Roman" w:hAnsi="Times New Roman"/>
          <w:b/>
          <w:sz w:val="24"/>
          <w:szCs w:val="24"/>
        </w:rPr>
        <w:t>Barbâtre</w:t>
      </w:r>
      <w:proofErr w:type="spellEnd"/>
      <w:r w:rsidR="00170AE4" w:rsidRPr="00EF689B">
        <w:rPr>
          <w:rFonts w:ascii="Times New Roman" w:hAnsi="Times New Roman"/>
          <w:b/>
          <w:sz w:val="24"/>
          <w:szCs w:val="24"/>
        </w:rPr>
        <w:t xml:space="preserve"> :</w:t>
      </w:r>
      <w:r w:rsidR="00170AE4">
        <w:rPr>
          <w:rFonts w:ascii="Times New Roman" w:hAnsi="Times New Roman"/>
          <w:sz w:val="24"/>
          <w:szCs w:val="24"/>
        </w:rPr>
        <w:t xml:space="preserve"> Bien sûr. Et on ne touche pas à ces gens-là, parce que ce sont des idoles, c'est de l'argent, on ne peut pas les mettre par terre. </w:t>
      </w:r>
    </w:p>
    <w:p w:rsidR="00170AE4" w:rsidRDefault="00170AE4" w:rsidP="00170AE4">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Heureusement des générations sont en train de se mettre en place en Chine avec des peintres chinois qui ont parfaitement assimilé l'art occidental, aussi bien ancien (celui qui se trouve en Italie) qu'aux États-Unis. Ils refont une peinture traditionnelle totalement différente, mais avec des objets et des choses tout à fait surprenants. Ce sont des peintres qui ont une soixantaine d'années et qui vivent en Chine. Ils sont ultra célèbres en Chine, ce sont des maîtres qui ont des fortunes.</w:t>
      </w:r>
    </w:p>
    <w:p w:rsidR="00170AE4" w:rsidRPr="007F0A1F" w:rsidRDefault="00170AE4" w:rsidP="00170AE4">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Le dernier qui a </w:t>
      </w:r>
      <w:r w:rsidRPr="006609F4">
        <w:rPr>
          <w:rFonts w:ascii="Times New Roman" w:hAnsi="Times New Roman"/>
          <w:sz w:val="24"/>
          <w:szCs w:val="24"/>
        </w:rPr>
        <w:t xml:space="preserve">été montré au musée Guimet en 2012 – mais le musée Guimet n'a pas eu les moyens de faire sa publicité – c'est </w:t>
      </w:r>
      <w:proofErr w:type="spellStart"/>
      <w:r w:rsidR="00130428" w:rsidRPr="006609F4">
        <w:rPr>
          <w:rFonts w:ascii="Times New Roman" w:hAnsi="Times New Roman"/>
          <w:sz w:val="24"/>
          <w:szCs w:val="24"/>
        </w:rPr>
        <w:t>Zeng</w:t>
      </w:r>
      <w:proofErr w:type="spellEnd"/>
      <w:r w:rsidR="00130428" w:rsidRPr="006609F4">
        <w:rPr>
          <w:rFonts w:ascii="Times New Roman" w:hAnsi="Times New Roman"/>
          <w:sz w:val="24"/>
          <w:szCs w:val="24"/>
        </w:rPr>
        <w:t xml:space="preserve"> </w:t>
      </w:r>
      <w:proofErr w:type="spellStart"/>
      <w:r w:rsidR="00130428" w:rsidRPr="006609F4">
        <w:rPr>
          <w:rFonts w:ascii="Times New Roman" w:hAnsi="Times New Roman"/>
          <w:sz w:val="24"/>
          <w:szCs w:val="24"/>
        </w:rPr>
        <w:t>Xaojun</w:t>
      </w:r>
      <w:proofErr w:type="spellEnd"/>
      <w:r w:rsidR="006609F4" w:rsidRPr="006609F4">
        <w:rPr>
          <w:rFonts w:ascii="Times New Roman" w:hAnsi="Times New Roman"/>
          <w:sz w:val="24"/>
          <w:szCs w:val="24"/>
        </w:rPr>
        <w:t xml:space="preserve"> (né en 1954)</w:t>
      </w:r>
      <w:r w:rsidRPr="006609F4">
        <w:rPr>
          <w:rFonts w:ascii="Times New Roman" w:hAnsi="Times New Roman"/>
          <w:sz w:val="24"/>
          <w:szCs w:val="24"/>
        </w:rPr>
        <w:t xml:space="preserve"> qui a peint une glycine de </w:t>
      </w:r>
      <w:r w:rsidR="006609F4" w:rsidRPr="006609F4">
        <w:rPr>
          <w:rFonts w:ascii="Times New Roman" w:hAnsi="Times New Roman"/>
          <w:sz w:val="24"/>
          <w:szCs w:val="24"/>
        </w:rPr>
        <w:t>8 m 93</w:t>
      </w:r>
      <w:r w:rsidRPr="006609F4">
        <w:rPr>
          <w:rFonts w:ascii="Times New Roman" w:hAnsi="Times New Roman"/>
          <w:sz w:val="24"/>
          <w:szCs w:val="24"/>
        </w:rPr>
        <w:t xml:space="preserve"> de long sur </w:t>
      </w:r>
      <w:r w:rsidR="006609F4" w:rsidRPr="006609F4">
        <w:rPr>
          <w:rFonts w:ascii="Times New Roman" w:hAnsi="Times New Roman"/>
          <w:sz w:val="24"/>
          <w:szCs w:val="24"/>
        </w:rPr>
        <w:t>2 m 40</w:t>
      </w:r>
      <w:r w:rsidRPr="006609F4">
        <w:rPr>
          <w:rFonts w:ascii="Times New Roman" w:hAnsi="Times New Roman"/>
          <w:sz w:val="24"/>
          <w:szCs w:val="24"/>
        </w:rPr>
        <w:t xml:space="preserve"> de haut, en lavis traditionnel, et c'était extraordinaire. En effet autrefois il avait fait une copie d'une peinture de glycine qui avait 500 ans ; et quand il a voyagé en Occident, il a découvert à Rome, dans le jardin de la villa </w:t>
      </w:r>
      <w:proofErr w:type="spellStart"/>
      <w:r w:rsidRPr="006609F4">
        <w:rPr>
          <w:rFonts w:ascii="Times New Roman" w:hAnsi="Times New Roman"/>
          <w:sz w:val="24"/>
          <w:szCs w:val="24"/>
        </w:rPr>
        <w:t>Giulia</w:t>
      </w:r>
      <w:proofErr w:type="spellEnd"/>
      <w:r w:rsidRPr="006609F4">
        <w:rPr>
          <w:rFonts w:ascii="Times New Roman" w:hAnsi="Times New Roman"/>
          <w:sz w:val="24"/>
          <w:szCs w:val="24"/>
        </w:rPr>
        <w:t xml:space="preserve">, une glycine qui avait 500 ans, et il en a fait le portrait. C'est cette glycine qui était exposée au musée Guimet, mais au travers d'une vision </w:t>
      </w:r>
      <w:r w:rsidR="00130428" w:rsidRPr="006609F4">
        <w:rPr>
          <w:rFonts w:ascii="Times New Roman" w:hAnsi="Times New Roman"/>
          <w:sz w:val="24"/>
          <w:szCs w:val="24"/>
        </w:rPr>
        <w:t xml:space="preserve">autant </w:t>
      </w:r>
      <w:r w:rsidRPr="006609F4">
        <w:rPr>
          <w:rFonts w:ascii="Times New Roman" w:hAnsi="Times New Roman"/>
          <w:sz w:val="24"/>
          <w:szCs w:val="24"/>
        </w:rPr>
        <w:t>occidentale</w:t>
      </w:r>
      <w:r w:rsidR="00130428" w:rsidRPr="006609F4">
        <w:rPr>
          <w:rFonts w:ascii="Times New Roman" w:hAnsi="Times New Roman"/>
          <w:sz w:val="24"/>
          <w:szCs w:val="24"/>
        </w:rPr>
        <w:t xml:space="preserve"> qu'orientale</w:t>
      </w:r>
      <w:r w:rsidRPr="006609F4">
        <w:rPr>
          <w:rFonts w:ascii="Times New Roman" w:hAnsi="Times New Roman"/>
          <w:sz w:val="24"/>
          <w:szCs w:val="24"/>
        </w:rPr>
        <w:t>. C'est-à-dire que là où il y avait un volume (pour le tronc d'arbre) il y a le volume mais sans éclairage, ce qui est extraordinaire : autrement dit il n'y a pas ombre et lumière qui donne le volume</w:t>
      </w:r>
      <w:r>
        <w:rPr>
          <w:rFonts w:ascii="Times New Roman" w:hAnsi="Times New Roman"/>
          <w:sz w:val="24"/>
          <w:szCs w:val="24"/>
        </w:rPr>
        <w:t xml:space="preserve">, et je n'ai pas compris comment il a fait ce volume ! Il a fallu que j'y retourne plusieurs fois, et je me suis dit que là il s'est passé quelque chose de complètement nouveau qui va renverser toutes les spéculations de cette peinture américaine. Et ça se passe en Chine actuellement. </w:t>
      </w:r>
    </w:p>
    <w:p w:rsidR="0074288C" w:rsidRDefault="0074288C"/>
    <w:p w:rsidR="00DE4A66" w:rsidRDefault="00DE4A66" w:rsidP="000E6396">
      <w:pPr>
        <w:jc w:val="center"/>
        <w:rPr>
          <w:rFonts w:ascii="Times New Roman" w:hAnsi="Times New Roman" w:cs="Times New Roman"/>
          <w:b/>
          <w:sz w:val="26"/>
          <w:szCs w:val="26"/>
        </w:rPr>
      </w:pPr>
    </w:p>
    <w:p w:rsidR="000E6396" w:rsidRDefault="000E6396" w:rsidP="000E6396">
      <w:pPr>
        <w:jc w:val="center"/>
        <w:rPr>
          <w:rFonts w:ascii="Times New Roman" w:hAnsi="Times New Roman" w:cs="Times New Roman"/>
          <w:b/>
          <w:sz w:val="26"/>
          <w:szCs w:val="26"/>
        </w:rPr>
      </w:pPr>
      <w:r w:rsidRPr="000E6396">
        <w:rPr>
          <w:rFonts w:ascii="Times New Roman" w:hAnsi="Times New Roman" w:cs="Times New Roman"/>
          <w:b/>
          <w:sz w:val="26"/>
          <w:szCs w:val="26"/>
        </w:rPr>
        <w:t>Liste des peintures évoquées</w:t>
      </w:r>
    </w:p>
    <w:p w:rsidR="00704996" w:rsidRPr="000E6396" w:rsidRDefault="00704996" w:rsidP="000E6396">
      <w:pPr>
        <w:jc w:val="center"/>
        <w:rPr>
          <w:rFonts w:ascii="Times New Roman" w:hAnsi="Times New Roman" w:cs="Times New Roman"/>
          <w:b/>
          <w:sz w:val="26"/>
          <w:szCs w:val="26"/>
        </w:rPr>
      </w:pPr>
      <w:r>
        <w:rPr>
          <w:rFonts w:ascii="Times New Roman" w:hAnsi="Times New Roman" w:cs="Times New Roman"/>
          <w:b/>
          <w:sz w:val="26"/>
          <w:szCs w:val="26"/>
        </w:rPr>
        <w:t>Sauf la première et la dernière elles viennent du musée Cernuschi</w:t>
      </w:r>
    </w:p>
    <w:p w:rsidR="00704996" w:rsidRDefault="000E6396" w:rsidP="000E6396">
      <w:pPr>
        <w:spacing w:after="60"/>
        <w:rPr>
          <w:rStyle w:val="Accentuation"/>
        </w:rPr>
      </w:pPr>
      <w:r w:rsidRPr="002C14B1">
        <w:rPr>
          <w:rFonts w:ascii="Times New Roman" w:hAnsi="Times New Roman" w:cs="Times New Roman"/>
          <w:sz w:val="24"/>
          <w:szCs w:val="24"/>
        </w:rPr>
        <w:t xml:space="preserve">1/ </w:t>
      </w:r>
      <w:r w:rsidRPr="002C14B1">
        <w:rPr>
          <w:rFonts w:ascii="Times New Roman" w:hAnsi="Times New Roman" w:cs="Times New Roman"/>
          <w:b/>
          <w:sz w:val="24"/>
          <w:szCs w:val="24"/>
        </w:rPr>
        <w:t>Chou-fleur</w:t>
      </w:r>
      <w:r w:rsidRPr="002C14B1">
        <w:rPr>
          <w:rFonts w:ascii="Times New Roman" w:hAnsi="Times New Roman" w:cs="Times New Roman"/>
          <w:sz w:val="24"/>
          <w:szCs w:val="24"/>
        </w:rPr>
        <w:t xml:space="preserve"> de Raymond </w:t>
      </w:r>
      <w:proofErr w:type="spellStart"/>
      <w:r w:rsidRPr="002C14B1">
        <w:rPr>
          <w:rFonts w:ascii="Times New Roman" w:hAnsi="Times New Roman" w:cs="Times New Roman"/>
          <w:sz w:val="24"/>
          <w:szCs w:val="24"/>
        </w:rPr>
        <w:t>Mason</w:t>
      </w:r>
      <w:proofErr w:type="spellEnd"/>
      <w:r w:rsidRPr="002C14B1">
        <w:rPr>
          <w:rFonts w:ascii="Times New Roman" w:hAnsi="Times New Roman" w:cs="Times New Roman"/>
          <w:sz w:val="24"/>
          <w:szCs w:val="24"/>
        </w:rPr>
        <w:t xml:space="preserve">, </w:t>
      </w:r>
      <w:r w:rsidRPr="002C14B1">
        <w:rPr>
          <w:rStyle w:val="st"/>
          <w:rFonts w:ascii="Times New Roman" w:hAnsi="Times New Roman" w:cs="Times New Roman"/>
          <w:sz w:val="24"/>
          <w:szCs w:val="24"/>
        </w:rPr>
        <w:t xml:space="preserve">(1922 - 2010), </w:t>
      </w:r>
      <w:r w:rsidR="00704996">
        <w:rPr>
          <w:rStyle w:val="st"/>
          <w:rFonts w:ascii="Times New Roman" w:hAnsi="Times New Roman" w:cs="Times New Roman"/>
          <w:sz w:val="24"/>
          <w:szCs w:val="24"/>
        </w:rPr>
        <w:t>collection particulière</w:t>
      </w:r>
      <w:r w:rsidRPr="002C14B1">
        <w:rPr>
          <w:rStyle w:val="st"/>
          <w:rFonts w:ascii="Times New Roman" w:hAnsi="Times New Roman" w:cs="Times New Roman"/>
          <w:sz w:val="24"/>
          <w:szCs w:val="24"/>
        </w:rPr>
        <w:t>.</w:t>
      </w:r>
      <w:r>
        <w:rPr>
          <w:rStyle w:val="st"/>
          <w:rFonts w:ascii="Times New Roman" w:hAnsi="Times New Roman" w:cs="Times New Roman"/>
          <w:sz w:val="24"/>
          <w:szCs w:val="24"/>
        </w:rPr>
        <w:t xml:space="preserve"> </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2/ </w:t>
      </w:r>
      <w:r w:rsidRPr="002C14B1">
        <w:rPr>
          <w:rFonts w:ascii="Times New Roman" w:eastAsia="Times New Roman" w:hAnsi="Times New Roman" w:cs="Times New Roman"/>
          <w:b/>
          <w:sz w:val="24"/>
          <w:szCs w:val="24"/>
          <w:lang w:eastAsia="fr-FR"/>
        </w:rPr>
        <w:t>Fleurs et oiseaux des 4 saisons</w:t>
      </w:r>
      <w:r w:rsidRPr="002C14B1">
        <w:rPr>
          <w:rFonts w:ascii="Times New Roman" w:eastAsia="Times New Roman" w:hAnsi="Times New Roman" w:cs="Times New Roman"/>
          <w:sz w:val="24"/>
          <w:szCs w:val="24"/>
          <w:lang w:eastAsia="fr-FR"/>
        </w:rPr>
        <w:t xml:space="preserve"> (deux reproductions), de </w:t>
      </w:r>
      <w:proofErr w:type="spellStart"/>
      <w:r w:rsidRPr="002C14B1">
        <w:rPr>
          <w:rFonts w:ascii="Times New Roman" w:eastAsia="Times New Roman" w:hAnsi="Times New Roman" w:cs="Times New Roman"/>
          <w:sz w:val="24"/>
          <w:szCs w:val="24"/>
          <w:lang w:eastAsia="fr-FR"/>
        </w:rPr>
        <w:t>Nabayashi</w:t>
      </w:r>
      <w:proofErr w:type="spellEnd"/>
      <w:r w:rsidRPr="002C14B1">
        <w:rPr>
          <w:rFonts w:ascii="Times New Roman" w:eastAsia="Times New Roman" w:hAnsi="Times New Roman" w:cs="Times New Roman"/>
          <w:sz w:val="24"/>
          <w:szCs w:val="24"/>
          <w:lang w:eastAsia="fr-FR"/>
        </w:rPr>
        <w:t xml:space="preserve"> </w:t>
      </w:r>
      <w:proofErr w:type="spellStart"/>
      <w:r w:rsidRPr="002C14B1">
        <w:rPr>
          <w:rFonts w:ascii="Times New Roman" w:eastAsia="Times New Roman" w:hAnsi="Times New Roman" w:cs="Times New Roman"/>
          <w:sz w:val="24"/>
          <w:szCs w:val="24"/>
          <w:lang w:eastAsia="fr-FR"/>
        </w:rPr>
        <w:t>Chikutô</w:t>
      </w:r>
      <w:proofErr w:type="spellEnd"/>
      <w:r w:rsidRPr="002C14B1">
        <w:rPr>
          <w:rFonts w:ascii="Times New Roman" w:eastAsia="Times New Roman" w:hAnsi="Times New Roman" w:cs="Times New Roman"/>
          <w:sz w:val="24"/>
          <w:szCs w:val="24"/>
          <w:lang w:eastAsia="fr-FR"/>
        </w:rPr>
        <w:t xml:space="preserve"> (1776-1853), </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3/ </w:t>
      </w:r>
      <w:r w:rsidRPr="002C14B1">
        <w:rPr>
          <w:rStyle w:val="lev"/>
          <w:rFonts w:ascii="Times New Roman" w:hAnsi="Times New Roman" w:cs="Times New Roman"/>
          <w:sz w:val="24"/>
          <w:szCs w:val="24"/>
        </w:rPr>
        <w:t>Paon et Pivoines</w:t>
      </w:r>
      <w:r w:rsidRPr="002C14B1">
        <w:rPr>
          <w:rFonts w:ascii="Times New Roman" w:hAnsi="Times New Roman" w:cs="Times New Roman"/>
          <w:sz w:val="24"/>
          <w:szCs w:val="24"/>
        </w:rPr>
        <w:t xml:space="preserve"> de </w:t>
      </w:r>
      <w:proofErr w:type="spellStart"/>
      <w:r w:rsidRPr="002C14B1">
        <w:rPr>
          <w:rFonts w:ascii="Times New Roman" w:hAnsi="Times New Roman" w:cs="Times New Roman"/>
          <w:sz w:val="24"/>
          <w:szCs w:val="24"/>
        </w:rPr>
        <w:t>Maruyama</w:t>
      </w:r>
      <w:proofErr w:type="spellEnd"/>
      <w:r w:rsidRPr="002C14B1">
        <w:rPr>
          <w:rFonts w:ascii="Times New Roman" w:hAnsi="Times New Roman" w:cs="Times New Roman"/>
          <w:sz w:val="24"/>
          <w:szCs w:val="24"/>
        </w:rPr>
        <w:t xml:space="preserve"> </w:t>
      </w:r>
      <w:proofErr w:type="spellStart"/>
      <w:r w:rsidRPr="002C14B1">
        <w:rPr>
          <w:rFonts w:ascii="Times New Roman" w:hAnsi="Times New Roman" w:cs="Times New Roman"/>
          <w:sz w:val="24"/>
          <w:szCs w:val="24"/>
        </w:rPr>
        <w:t>Ökyo</w:t>
      </w:r>
      <w:proofErr w:type="spellEnd"/>
      <w:r w:rsidRPr="002C14B1">
        <w:rPr>
          <w:rFonts w:ascii="Times New Roman" w:hAnsi="Times New Roman" w:cs="Times New Roman"/>
          <w:sz w:val="24"/>
          <w:szCs w:val="24"/>
        </w:rPr>
        <w:t xml:space="preserve">. Rouleau vertical </w:t>
      </w:r>
      <w:r w:rsidRPr="002C14B1">
        <w:rPr>
          <w:rFonts w:ascii="Times New Roman" w:hAnsi="Times New Roman" w:cs="Times New Roman"/>
          <w:i/>
          <w:iCs/>
          <w:sz w:val="24"/>
          <w:szCs w:val="24"/>
        </w:rPr>
        <w:t>(kakemono</w:t>
      </w:r>
      <w:r>
        <w:rPr>
          <w:rFonts w:ascii="Times New Roman" w:hAnsi="Times New Roman" w:cs="Times New Roman"/>
          <w:sz w:val="24"/>
          <w:szCs w:val="24"/>
        </w:rPr>
        <w:t>)</w:t>
      </w:r>
      <w:r w:rsidRPr="002C14B1">
        <w:rPr>
          <w:rFonts w:ascii="Times New Roman" w:hAnsi="Times New Roman" w:cs="Times New Roman"/>
          <w:sz w:val="24"/>
          <w:szCs w:val="24"/>
        </w:rPr>
        <w:t>, encre et couleurs, lavis d’or sur soie. 135 x 70,6 cm</w:t>
      </w:r>
      <w:r>
        <w:rPr>
          <w:rFonts w:ascii="Times New Roman" w:hAnsi="Times New Roman" w:cs="Times New Roman"/>
          <w:sz w:val="24"/>
          <w:szCs w:val="24"/>
        </w:rPr>
        <w:t>.</w:t>
      </w:r>
      <w:r w:rsidRPr="002C14B1">
        <w:rPr>
          <w:rFonts w:ascii="Times New Roman" w:hAnsi="Times New Roman" w:cs="Times New Roman"/>
          <w:sz w:val="24"/>
          <w:szCs w:val="24"/>
        </w:rPr>
        <w:t xml:space="preserve"> Daté de 1768</w:t>
      </w:r>
      <w:r>
        <w:rPr>
          <w:rFonts w:ascii="Times New Roman" w:hAnsi="Times New Roman" w:cs="Times New Roman"/>
          <w:sz w:val="24"/>
          <w:szCs w:val="24"/>
        </w:rPr>
        <w:t>.</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4/ </w:t>
      </w:r>
      <w:r w:rsidRPr="002C14B1">
        <w:rPr>
          <w:rFonts w:ascii="Times New Roman" w:hAnsi="Times New Roman" w:cs="Times New Roman"/>
          <w:b/>
          <w:sz w:val="24"/>
          <w:szCs w:val="24"/>
        </w:rPr>
        <w:t>Aigrettes et martin-pêcheur parmi les lotus</w:t>
      </w:r>
      <w:r w:rsidRPr="002C14B1">
        <w:rPr>
          <w:rFonts w:ascii="Times New Roman" w:hAnsi="Times New Roman" w:cs="Times New Roman"/>
          <w:sz w:val="24"/>
          <w:szCs w:val="24"/>
        </w:rPr>
        <w:t xml:space="preserve"> de </w:t>
      </w:r>
      <w:r>
        <w:rPr>
          <w:rFonts w:ascii="Times New Roman" w:hAnsi="Times New Roman" w:cs="Times New Roman"/>
          <w:sz w:val="24"/>
          <w:szCs w:val="24"/>
        </w:rPr>
        <w:t xml:space="preserve">Okamoto </w:t>
      </w:r>
      <w:proofErr w:type="spellStart"/>
      <w:r>
        <w:rPr>
          <w:rFonts w:ascii="Times New Roman" w:hAnsi="Times New Roman" w:cs="Times New Roman"/>
          <w:sz w:val="24"/>
          <w:szCs w:val="24"/>
        </w:rPr>
        <w:t>Shūki</w:t>
      </w:r>
      <w:proofErr w:type="spellEnd"/>
      <w:r>
        <w:rPr>
          <w:rFonts w:ascii="Times New Roman" w:hAnsi="Times New Roman" w:cs="Times New Roman"/>
          <w:sz w:val="24"/>
          <w:szCs w:val="24"/>
        </w:rPr>
        <w:t xml:space="preserve"> (vers 1807-1862)</w:t>
      </w:r>
      <w:r w:rsidRPr="002C14B1">
        <w:rPr>
          <w:rFonts w:ascii="Times New Roman" w:hAnsi="Times New Roman" w:cs="Times New Roman"/>
          <w:sz w:val="24"/>
          <w:szCs w:val="24"/>
        </w:rPr>
        <w:t>. Rouleau vertical (kakemono), encre et co</w:t>
      </w:r>
      <w:r>
        <w:rPr>
          <w:rFonts w:ascii="Times New Roman" w:hAnsi="Times New Roman" w:cs="Times New Roman"/>
          <w:sz w:val="24"/>
          <w:szCs w:val="24"/>
        </w:rPr>
        <w:t>uleurs sur soie. 120 x 49,4 cm.</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5/ </w:t>
      </w:r>
      <w:r w:rsidRPr="002C14B1">
        <w:rPr>
          <w:rFonts w:ascii="Times New Roman" w:hAnsi="Times New Roman" w:cs="Times New Roman"/>
          <w:b/>
          <w:sz w:val="24"/>
          <w:szCs w:val="24"/>
        </w:rPr>
        <w:t>Bambous dans la tourmente</w:t>
      </w:r>
      <w:r w:rsidRPr="002C14B1">
        <w:rPr>
          <w:rFonts w:ascii="Times New Roman" w:hAnsi="Times New Roman" w:cs="Times New Roman"/>
          <w:sz w:val="24"/>
          <w:szCs w:val="24"/>
        </w:rPr>
        <w:t xml:space="preserve"> de Ike no </w:t>
      </w:r>
      <w:proofErr w:type="spellStart"/>
      <w:r w:rsidRPr="002C14B1">
        <w:rPr>
          <w:rFonts w:ascii="Times New Roman" w:hAnsi="Times New Roman" w:cs="Times New Roman"/>
          <w:sz w:val="24"/>
          <w:szCs w:val="24"/>
        </w:rPr>
        <w:t>Taiga</w:t>
      </w:r>
      <w:proofErr w:type="spellEnd"/>
      <w:r w:rsidRPr="002C14B1">
        <w:rPr>
          <w:rFonts w:ascii="Times New Roman" w:hAnsi="Times New Roman" w:cs="Times New Roman"/>
          <w:sz w:val="24"/>
          <w:szCs w:val="24"/>
        </w:rPr>
        <w:t xml:space="preserve"> (1723-1776). Rouleau vertical (kakemono), encre et lavis bl</w:t>
      </w:r>
      <w:r>
        <w:rPr>
          <w:rFonts w:ascii="Times New Roman" w:hAnsi="Times New Roman" w:cs="Times New Roman"/>
          <w:sz w:val="24"/>
          <w:szCs w:val="24"/>
        </w:rPr>
        <w:t>eu sur papier. 129,9 x 46,6 cm.</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6/ </w:t>
      </w:r>
      <w:r w:rsidRPr="002C14B1">
        <w:rPr>
          <w:rFonts w:ascii="Times New Roman" w:hAnsi="Times New Roman" w:cs="Times New Roman"/>
          <w:b/>
          <w:sz w:val="24"/>
          <w:szCs w:val="24"/>
        </w:rPr>
        <w:t>Lune claire par une nuit d’automne</w:t>
      </w:r>
      <w:r w:rsidRPr="002C14B1">
        <w:rPr>
          <w:rFonts w:ascii="Times New Roman" w:hAnsi="Times New Roman" w:cs="Times New Roman"/>
          <w:sz w:val="24"/>
          <w:szCs w:val="24"/>
        </w:rPr>
        <w:t xml:space="preserve"> de </w:t>
      </w:r>
      <w:proofErr w:type="spellStart"/>
      <w:r w:rsidRPr="002C14B1">
        <w:rPr>
          <w:rFonts w:ascii="Times New Roman" w:hAnsi="Times New Roman" w:cs="Times New Roman"/>
          <w:sz w:val="24"/>
          <w:szCs w:val="24"/>
        </w:rPr>
        <w:t>Tani</w:t>
      </w:r>
      <w:proofErr w:type="spellEnd"/>
      <w:r w:rsidRPr="002C14B1">
        <w:rPr>
          <w:rFonts w:ascii="Times New Roman" w:hAnsi="Times New Roman" w:cs="Times New Roman"/>
          <w:sz w:val="24"/>
          <w:szCs w:val="24"/>
        </w:rPr>
        <w:t xml:space="preserve"> </w:t>
      </w:r>
      <w:proofErr w:type="spellStart"/>
      <w:r w:rsidRPr="002C14B1">
        <w:rPr>
          <w:rFonts w:ascii="Times New Roman" w:hAnsi="Times New Roman" w:cs="Times New Roman"/>
          <w:sz w:val="24"/>
          <w:szCs w:val="24"/>
        </w:rPr>
        <w:t>Bunchō</w:t>
      </w:r>
      <w:proofErr w:type="spellEnd"/>
      <w:r w:rsidRPr="002C14B1">
        <w:rPr>
          <w:rFonts w:ascii="Times New Roman" w:hAnsi="Times New Roman" w:cs="Times New Roman"/>
          <w:sz w:val="24"/>
          <w:szCs w:val="24"/>
        </w:rPr>
        <w:t xml:space="preserve"> (1763-1840), peint en 1817. Peinture en largeur (</w:t>
      </w:r>
      <w:proofErr w:type="spellStart"/>
      <w:r w:rsidRPr="002C14B1">
        <w:rPr>
          <w:rFonts w:ascii="Times New Roman" w:hAnsi="Times New Roman" w:cs="Times New Roman"/>
          <w:sz w:val="24"/>
          <w:szCs w:val="24"/>
        </w:rPr>
        <w:t>yokomono</w:t>
      </w:r>
      <w:proofErr w:type="spellEnd"/>
      <w:r w:rsidRPr="002C14B1">
        <w:rPr>
          <w:rFonts w:ascii="Times New Roman" w:hAnsi="Times New Roman" w:cs="Times New Roman"/>
          <w:sz w:val="24"/>
          <w:szCs w:val="24"/>
        </w:rPr>
        <w:t>) montée en rouleau vertical (kakemono), encre sur soie. 82,8 x 168 cm.</w:t>
      </w:r>
    </w:p>
    <w:p w:rsidR="000E6396" w:rsidRPr="002C14B1" w:rsidRDefault="000E6396" w:rsidP="000E6396">
      <w:pPr>
        <w:spacing w:after="60"/>
        <w:rPr>
          <w:rFonts w:ascii="Times New Roman" w:eastAsia="Times New Roman" w:hAnsi="Times New Roman" w:cs="Times New Roman"/>
          <w:sz w:val="24"/>
          <w:szCs w:val="24"/>
          <w:lang w:eastAsia="fr-FR"/>
        </w:rPr>
      </w:pPr>
      <w:r w:rsidRPr="002C14B1">
        <w:rPr>
          <w:rFonts w:ascii="Times New Roman" w:eastAsia="Times New Roman" w:hAnsi="Times New Roman" w:cs="Times New Roman"/>
          <w:sz w:val="24"/>
          <w:szCs w:val="24"/>
          <w:lang w:eastAsia="fr-FR"/>
        </w:rPr>
        <w:t xml:space="preserve">7/ </w:t>
      </w:r>
      <w:r w:rsidRPr="002C14B1">
        <w:rPr>
          <w:rFonts w:ascii="Times New Roman" w:eastAsia="Times New Roman" w:hAnsi="Times New Roman" w:cs="Times New Roman"/>
          <w:b/>
          <w:sz w:val="24"/>
          <w:szCs w:val="24"/>
          <w:lang w:eastAsia="fr-FR"/>
        </w:rPr>
        <w:t>Pruniers en fleurs dans la brume et dans la neige</w:t>
      </w:r>
      <w:r w:rsidRPr="002C14B1">
        <w:rPr>
          <w:rFonts w:ascii="Times New Roman" w:eastAsia="Times New Roman" w:hAnsi="Times New Roman" w:cs="Times New Roman"/>
          <w:sz w:val="24"/>
          <w:szCs w:val="24"/>
          <w:lang w:eastAsia="fr-FR"/>
        </w:rPr>
        <w:t xml:space="preserve"> de </w:t>
      </w:r>
      <w:proofErr w:type="spellStart"/>
      <w:r w:rsidRPr="002C14B1">
        <w:rPr>
          <w:rFonts w:ascii="Times New Roman" w:eastAsia="Times New Roman" w:hAnsi="Times New Roman" w:cs="Times New Roman"/>
          <w:sz w:val="24"/>
          <w:szCs w:val="24"/>
          <w:lang w:eastAsia="fr-FR"/>
        </w:rPr>
        <w:t>Matsumura</w:t>
      </w:r>
      <w:proofErr w:type="spellEnd"/>
      <w:r w:rsidRPr="002C14B1">
        <w:rPr>
          <w:rFonts w:ascii="Times New Roman" w:eastAsia="Times New Roman" w:hAnsi="Times New Roman" w:cs="Times New Roman"/>
          <w:sz w:val="24"/>
          <w:szCs w:val="24"/>
          <w:lang w:eastAsia="fr-FR"/>
        </w:rPr>
        <w:t xml:space="preserve"> Goshun (1752-1811) : (un deuxième panneau allait avec).</w:t>
      </w:r>
    </w:p>
    <w:p w:rsidR="000E6396" w:rsidRPr="002C14B1" w:rsidRDefault="000E6396" w:rsidP="000E6396">
      <w:pPr>
        <w:spacing w:after="60"/>
        <w:rPr>
          <w:rFonts w:ascii="Times New Roman" w:hAnsi="Times New Roman" w:cs="Times New Roman"/>
          <w:sz w:val="24"/>
          <w:szCs w:val="24"/>
        </w:rPr>
      </w:pPr>
      <w:r w:rsidRPr="002C14B1">
        <w:rPr>
          <w:rFonts w:ascii="Times New Roman" w:eastAsia="Times New Roman" w:hAnsi="Times New Roman" w:cs="Times New Roman"/>
          <w:sz w:val="24"/>
          <w:szCs w:val="24"/>
          <w:lang w:eastAsia="fr-FR"/>
        </w:rPr>
        <w:t xml:space="preserve">8/ </w:t>
      </w:r>
      <w:r w:rsidRPr="002C14B1">
        <w:rPr>
          <w:rFonts w:ascii="Times New Roman" w:eastAsia="Times New Roman" w:hAnsi="Times New Roman" w:cs="Times New Roman"/>
          <w:b/>
          <w:sz w:val="24"/>
          <w:szCs w:val="24"/>
          <w:lang w:eastAsia="fr-FR"/>
        </w:rPr>
        <w:t>Oies sauvages sous la lune d'automne</w:t>
      </w:r>
      <w:r w:rsidRPr="002C14B1">
        <w:rPr>
          <w:rFonts w:ascii="Times New Roman" w:eastAsia="Times New Roman" w:hAnsi="Times New Roman" w:cs="Times New Roman"/>
          <w:sz w:val="24"/>
          <w:szCs w:val="24"/>
          <w:lang w:eastAsia="fr-FR"/>
        </w:rPr>
        <w:t xml:space="preserve"> de </w:t>
      </w:r>
      <w:proofErr w:type="spellStart"/>
      <w:r w:rsidRPr="002C14B1">
        <w:rPr>
          <w:rFonts w:ascii="Times New Roman" w:eastAsia="Times New Roman" w:hAnsi="Times New Roman" w:cs="Times New Roman"/>
          <w:sz w:val="24"/>
          <w:szCs w:val="24"/>
          <w:lang w:eastAsia="fr-FR"/>
        </w:rPr>
        <w:t>Kôno</w:t>
      </w:r>
      <w:proofErr w:type="spellEnd"/>
      <w:r w:rsidRPr="002C14B1">
        <w:rPr>
          <w:rFonts w:ascii="Times New Roman" w:eastAsia="Times New Roman" w:hAnsi="Times New Roman" w:cs="Times New Roman"/>
          <w:sz w:val="24"/>
          <w:szCs w:val="24"/>
          <w:lang w:eastAsia="fr-FR"/>
        </w:rPr>
        <w:t xml:space="preserve"> </w:t>
      </w:r>
      <w:proofErr w:type="spellStart"/>
      <w:r w:rsidRPr="002C14B1">
        <w:rPr>
          <w:rFonts w:ascii="Times New Roman" w:eastAsia="Times New Roman" w:hAnsi="Times New Roman" w:cs="Times New Roman"/>
          <w:sz w:val="24"/>
          <w:szCs w:val="24"/>
          <w:lang w:eastAsia="fr-FR"/>
        </w:rPr>
        <w:t>Bairei</w:t>
      </w:r>
      <w:proofErr w:type="spellEnd"/>
      <w:r w:rsidRPr="002C14B1">
        <w:rPr>
          <w:rFonts w:ascii="Times New Roman" w:eastAsia="Times New Roman" w:hAnsi="Times New Roman" w:cs="Times New Roman"/>
          <w:sz w:val="24"/>
          <w:szCs w:val="24"/>
          <w:lang w:eastAsia="fr-FR"/>
        </w:rPr>
        <w:t xml:space="preserve"> (1844-1895) peint en 1893.</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9/ </w:t>
      </w:r>
      <w:r w:rsidRPr="002C14B1">
        <w:rPr>
          <w:rFonts w:ascii="Times New Roman" w:hAnsi="Times New Roman" w:cs="Times New Roman"/>
          <w:b/>
          <w:sz w:val="24"/>
          <w:szCs w:val="24"/>
        </w:rPr>
        <w:t>Lotus en automne</w:t>
      </w:r>
      <w:r w:rsidRPr="002C14B1">
        <w:rPr>
          <w:rFonts w:ascii="Times New Roman" w:hAnsi="Times New Roman" w:cs="Times New Roman"/>
          <w:sz w:val="24"/>
          <w:szCs w:val="24"/>
        </w:rPr>
        <w:t xml:space="preserve"> de </w:t>
      </w:r>
      <w:proofErr w:type="spellStart"/>
      <w:r w:rsidRPr="002C14B1">
        <w:rPr>
          <w:rFonts w:ascii="Times New Roman" w:hAnsi="Times New Roman" w:cs="Times New Roman"/>
          <w:sz w:val="24"/>
          <w:szCs w:val="24"/>
        </w:rPr>
        <w:t>Okuhara</w:t>
      </w:r>
      <w:proofErr w:type="spellEnd"/>
      <w:r w:rsidRPr="002C14B1">
        <w:rPr>
          <w:rFonts w:ascii="Times New Roman" w:hAnsi="Times New Roman" w:cs="Times New Roman"/>
          <w:sz w:val="24"/>
          <w:szCs w:val="24"/>
        </w:rPr>
        <w:t xml:space="preserve"> Seiko (1837-1913) peint en 1872. Poème autographe : « Mon esquif glissant joyeusement sur l'eau, je remets le retour à plus tard. La lune est suspendue dans le ciel parfumé de lotus à des lieues à la ronde. »</w:t>
      </w:r>
    </w:p>
    <w:p w:rsidR="000E6396" w:rsidRPr="002C14B1" w:rsidRDefault="000E6396" w:rsidP="000E6396">
      <w:pPr>
        <w:spacing w:after="60"/>
        <w:rPr>
          <w:rFonts w:ascii="Times New Roman" w:hAnsi="Times New Roman" w:cs="Times New Roman"/>
          <w:sz w:val="24"/>
          <w:szCs w:val="24"/>
        </w:rPr>
      </w:pPr>
      <w:r w:rsidRPr="002C14B1">
        <w:rPr>
          <w:rFonts w:ascii="Times New Roman" w:hAnsi="Times New Roman" w:cs="Times New Roman"/>
          <w:sz w:val="24"/>
          <w:szCs w:val="24"/>
        </w:rPr>
        <w:t xml:space="preserve">10/ </w:t>
      </w:r>
      <w:r w:rsidRPr="003E497F">
        <w:rPr>
          <w:rFonts w:ascii="Times New Roman" w:eastAsia="Times New Roman" w:hAnsi="Times New Roman" w:cs="Times New Roman"/>
          <w:b/>
          <w:sz w:val="24"/>
          <w:szCs w:val="24"/>
          <w:lang w:eastAsia="fr-FR"/>
        </w:rPr>
        <w:t>Oiseaux sur une branche sous la neige</w:t>
      </w:r>
      <w:r>
        <w:rPr>
          <w:rFonts w:ascii="Times New Roman" w:eastAsia="Times New Roman" w:hAnsi="Times New Roman" w:cs="Times New Roman"/>
          <w:sz w:val="24"/>
          <w:szCs w:val="24"/>
          <w:lang w:eastAsia="fr-FR"/>
        </w:rPr>
        <w:t xml:space="preserve"> de Ganku (1749 ou 1756-1838).</w:t>
      </w:r>
      <w:r w:rsidRPr="002E736A">
        <w:rPr>
          <w:rFonts w:ascii="Times New Roman" w:eastAsia="Times New Roman" w:hAnsi="Times New Roman" w:cs="Times New Roman"/>
          <w:sz w:val="24"/>
          <w:szCs w:val="24"/>
          <w:lang w:eastAsia="fr-FR"/>
        </w:rPr>
        <w:t xml:space="preserve"> Encre sur soie</w:t>
      </w:r>
      <w:r w:rsidRPr="002C14B1">
        <w:rPr>
          <w:rFonts w:ascii="Times New Roman" w:hAnsi="Times New Roman" w:cs="Times New Roman"/>
          <w:sz w:val="24"/>
          <w:szCs w:val="24"/>
        </w:rPr>
        <w:t xml:space="preserve"> (C'est la moitié supérieure </w:t>
      </w:r>
      <w:r>
        <w:rPr>
          <w:rFonts w:ascii="Times New Roman" w:hAnsi="Times New Roman" w:cs="Times New Roman"/>
          <w:sz w:val="24"/>
          <w:szCs w:val="24"/>
        </w:rPr>
        <w:t>de la</w:t>
      </w:r>
      <w:r w:rsidRPr="002C14B1">
        <w:rPr>
          <w:rFonts w:ascii="Times New Roman" w:hAnsi="Times New Roman" w:cs="Times New Roman"/>
          <w:sz w:val="24"/>
          <w:szCs w:val="24"/>
        </w:rPr>
        <w:t xml:space="preserve"> peinture).</w:t>
      </w:r>
    </w:p>
    <w:p w:rsidR="000E6396" w:rsidRDefault="000E6396" w:rsidP="000E6396">
      <w:r w:rsidRPr="002C14B1">
        <w:rPr>
          <w:rFonts w:ascii="Times New Roman" w:hAnsi="Times New Roman" w:cs="Times New Roman"/>
          <w:sz w:val="24"/>
          <w:szCs w:val="24"/>
        </w:rPr>
        <w:t xml:space="preserve">11/ </w:t>
      </w:r>
      <w:r w:rsidRPr="002C14B1">
        <w:rPr>
          <w:rFonts w:ascii="Times New Roman" w:hAnsi="Times New Roman" w:cs="Times New Roman"/>
          <w:b/>
          <w:sz w:val="24"/>
          <w:szCs w:val="24"/>
        </w:rPr>
        <w:t>Baigneu</w:t>
      </w:r>
      <w:r>
        <w:rPr>
          <w:rFonts w:ascii="Times New Roman" w:hAnsi="Times New Roman" w:cs="Times New Roman"/>
          <w:b/>
          <w:sz w:val="24"/>
          <w:szCs w:val="24"/>
        </w:rPr>
        <w:t xml:space="preserve">ses, </w:t>
      </w:r>
      <w:r w:rsidRPr="001836E1">
        <w:rPr>
          <w:rFonts w:ascii="Times New Roman" w:hAnsi="Times New Roman" w:cs="Times New Roman"/>
          <w:sz w:val="24"/>
          <w:szCs w:val="24"/>
        </w:rPr>
        <w:t>étude</w:t>
      </w:r>
      <w:r w:rsidRPr="002C14B1">
        <w:rPr>
          <w:rFonts w:ascii="Times New Roman" w:hAnsi="Times New Roman" w:cs="Times New Roman"/>
          <w:sz w:val="24"/>
          <w:szCs w:val="24"/>
        </w:rPr>
        <w:t xml:space="preserve"> de Cézanne.</w:t>
      </w:r>
    </w:p>
    <w:sectPr w:rsidR="000E6396" w:rsidSect="000A4ECB">
      <w:headerReference w:type="default" r:id="rId12"/>
      <w:pgSz w:w="11906" w:h="16838"/>
      <w:pgMar w:top="1134" w:right="1133" w:bottom="1134"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1C" w:rsidRDefault="008C271C" w:rsidP="00170AE4">
      <w:pPr>
        <w:spacing w:after="0" w:line="240" w:lineRule="auto"/>
      </w:pPr>
      <w:r>
        <w:separator/>
      </w:r>
    </w:p>
  </w:endnote>
  <w:endnote w:type="continuationSeparator" w:id="0">
    <w:p w:rsidR="008C271C" w:rsidRDefault="008C271C" w:rsidP="0017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1C" w:rsidRDefault="008C271C" w:rsidP="00170AE4">
      <w:pPr>
        <w:spacing w:after="0" w:line="240" w:lineRule="auto"/>
      </w:pPr>
      <w:r>
        <w:separator/>
      </w:r>
    </w:p>
  </w:footnote>
  <w:footnote w:type="continuationSeparator" w:id="0">
    <w:p w:rsidR="008C271C" w:rsidRDefault="008C271C" w:rsidP="00170AE4">
      <w:pPr>
        <w:spacing w:after="0" w:line="240" w:lineRule="auto"/>
      </w:pPr>
      <w:r>
        <w:continuationSeparator/>
      </w:r>
    </w:p>
  </w:footnote>
  <w:footnote w:id="1">
    <w:p w:rsidR="009E5FB9" w:rsidRPr="000A4ECB" w:rsidRDefault="009E5FB9" w:rsidP="000A4ECB">
      <w:pPr>
        <w:spacing w:after="60"/>
        <w:ind w:firstLine="142"/>
        <w:jc w:val="both"/>
        <w:rPr>
          <w:rFonts w:ascii="Times New Roman" w:hAnsi="Times New Roman" w:cs="Times New Roman"/>
          <w:sz w:val="20"/>
          <w:szCs w:val="20"/>
        </w:rPr>
      </w:pPr>
      <w:r w:rsidRPr="000A4ECB">
        <w:rPr>
          <w:rStyle w:val="Appelnotedebasdep"/>
          <w:rFonts w:ascii="Times New Roman" w:hAnsi="Times New Roman" w:cs="Times New Roman"/>
          <w:sz w:val="20"/>
          <w:szCs w:val="20"/>
        </w:rPr>
        <w:footnoteRef/>
      </w:r>
      <w:r w:rsidRPr="000A4ECB">
        <w:rPr>
          <w:rFonts w:ascii="Times New Roman" w:hAnsi="Times New Roman" w:cs="Times New Roman"/>
          <w:sz w:val="20"/>
          <w:szCs w:val="20"/>
        </w:rPr>
        <w:t xml:space="preserve"> L'exposition a eu lieu du 19/09/2014 au 11/01/2015. Les œuvres présentées faisaient partie de la collection </w:t>
      </w:r>
      <w:r w:rsidR="005A4DE2" w:rsidRPr="000A4ECB">
        <w:rPr>
          <w:rFonts w:ascii="Times New Roman" w:hAnsi="Times New Roman" w:cs="Times New Roman"/>
          <w:sz w:val="20"/>
          <w:szCs w:val="20"/>
        </w:rPr>
        <w:t xml:space="preserve">de </w:t>
      </w:r>
      <w:r w:rsidRPr="000A4ECB">
        <w:rPr>
          <w:rFonts w:ascii="Times New Roman" w:hAnsi="Times New Roman" w:cs="Times New Roman"/>
          <w:sz w:val="20"/>
          <w:szCs w:val="20"/>
        </w:rPr>
        <w:t xml:space="preserve">Robert et Betsy </w:t>
      </w:r>
      <w:proofErr w:type="spellStart"/>
      <w:r w:rsidRPr="000A4ECB">
        <w:rPr>
          <w:rFonts w:ascii="Times New Roman" w:hAnsi="Times New Roman" w:cs="Times New Roman"/>
          <w:sz w:val="20"/>
          <w:szCs w:val="20"/>
        </w:rPr>
        <w:t>Feinberg</w:t>
      </w:r>
      <w:proofErr w:type="spellEnd"/>
      <w:r w:rsidRPr="000A4ECB">
        <w:rPr>
          <w:rFonts w:ascii="Times New Roman" w:hAnsi="Times New Roman" w:cs="Times New Roman"/>
          <w:sz w:val="20"/>
          <w:szCs w:val="20"/>
        </w:rPr>
        <w:t>.</w:t>
      </w:r>
    </w:p>
  </w:footnote>
  <w:footnote w:id="2">
    <w:p w:rsidR="000D652B" w:rsidRPr="000A4ECB" w:rsidRDefault="000D652B" w:rsidP="00C408D0">
      <w:pPr>
        <w:pStyle w:val="Notedebasdepage"/>
        <w:spacing w:after="60"/>
        <w:ind w:firstLine="142"/>
        <w:rPr>
          <w:rFonts w:ascii="Times New Roman" w:hAnsi="Times New Roman" w:cs="Times New Roman"/>
          <w:lang w:val="en-US"/>
        </w:rPr>
      </w:pPr>
      <w:r w:rsidRPr="000A4ECB">
        <w:rPr>
          <w:rStyle w:val="Appelnotedebasdep"/>
          <w:rFonts w:ascii="Times New Roman" w:hAnsi="Times New Roman" w:cs="Times New Roman"/>
        </w:rPr>
        <w:footnoteRef/>
      </w:r>
      <w:r w:rsidRPr="000A4ECB">
        <w:rPr>
          <w:rFonts w:ascii="Times New Roman" w:hAnsi="Times New Roman" w:cs="Times New Roman"/>
          <w:lang w:val="en-US"/>
        </w:rPr>
        <w:t xml:space="preserve"> </w:t>
      </w:r>
      <w:proofErr w:type="spellStart"/>
      <w:proofErr w:type="gramStart"/>
      <w:r w:rsidRPr="000A4ECB">
        <w:rPr>
          <w:rFonts w:ascii="Times New Roman" w:hAnsi="Times New Roman" w:cs="Times New Roman"/>
          <w:lang w:val="en-US"/>
        </w:rPr>
        <w:t>Cf</w:t>
      </w:r>
      <w:proofErr w:type="spellEnd"/>
      <w:r w:rsidRPr="000A4ECB">
        <w:rPr>
          <w:rFonts w:ascii="Times New Roman" w:hAnsi="Times New Roman" w:cs="Times New Roman"/>
          <w:lang w:val="en-US"/>
        </w:rPr>
        <w:t xml:space="preserve"> </w:t>
      </w:r>
      <w:hyperlink r:id="rId1" w:history="1">
        <w:r w:rsidRPr="000A4ECB">
          <w:rPr>
            <w:rStyle w:val="Lienhypertexte"/>
            <w:rFonts w:ascii="Times New Roman" w:hAnsi="Times New Roman" w:cs="Times New Roman"/>
            <w:color w:val="1F497D" w:themeColor="text2"/>
            <w:lang w:val="en-US"/>
          </w:rPr>
          <w:t>http://www.tiensetc.org/barbatre-p13565</w:t>
        </w:r>
      </w:hyperlink>
      <w:r w:rsidRPr="000A4ECB">
        <w:rPr>
          <w:rFonts w:ascii="Times New Roman" w:hAnsi="Times New Roman" w:cs="Times New Roman"/>
          <w:color w:val="1F497D" w:themeColor="text2"/>
          <w:lang w:val="en-US"/>
        </w:rPr>
        <w:t xml:space="preserve"> .</w:t>
      </w:r>
      <w:proofErr w:type="gramEnd"/>
    </w:p>
  </w:footnote>
  <w:footnote w:id="3">
    <w:p w:rsidR="002B78BF" w:rsidRPr="006D4604" w:rsidRDefault="002B78BF" w:rsidP="000A4ECB">
      <w:pPr>
        <w:pStyle w:val="Notedebasdepage"/>
        <w:spacing w:after="60"/>
        <w:ind w:firstLine="142"/>
        <w:jc w:val="both"/>
        <w:rPr>
          <w:rFonts w:ascii="Times New Roman" w:hAnsi="Times New Roman" w:cs="Times New Roman"/>
        </w:rPr>
      </w:pPr>
      <w:r w:rsidRPr="000A4ECB">
        <w:rPr>
          <w:rStyle w:val="Appelnotedebasdep"/>
          <w:rFonts w:ascii="Times New Roman" w:hAnsi="Times New Roman" w:cs="Times New Roman"/>
        </w:rPr>
        <w:footnoteRef/>
      </w:r>
      <w:r w:rsidRPr="000A4ECB">
        <w:rPr>
          <w:rFonts w:ascii="Times New Roman" w:hAnsi="Times New Roman" w:cs="Times New Roman"/>
        </w:rPr>
        <w:t xml:space="preserve"> « </w:t>
      </w:r>
      <w:r w:rsidRPr="000A4ECB">
        <w:rPr>
          <w:rFonts w:ascii="Times New Roman" w:hAnsi="Times New Roman" w:cs="Times New Roman"/>
          <w:i/>
        </w:rPr>
        <w:t>Comme le fond</w:t>
      </w:r>
      <w:r w:rsidRPr="006D4604">
        <w:rPr>
          <w:rFonts w:ascii="Times New Roman" w:hAnsi="Times New Roman" w:cs="Times New Roman"/>
          <w:i/>
        </w:rPr>
        <w:t xml:space="preserve"> reste encore dans la mer desséchée et que le cœur doit rester à la mort d'un homme</w:t>
      </w:r>
      <w:r w:rsidRPr="006D4604">
        <w:rPr>
          <w:rFonts w:ascii="Times New Roman" w:hAnsi="Times New Roman" w:cs="Times New Roman"/>
        </w:rPr>
        <w:t xml:space="preserve">… » (Maître </w:t>
      </w:r>
      <w:proofErr w:type="spellStart"/>
      <w:r w:rsidRPr="006D4604">
        <w:rPr>
          <w:rFonts w:ascii="Times New Roman" w:hAnsi="Times New Roman" w:cs="Times New Roman"/>
        </w:rPr>
        <w:t>Dôgen</w:t>
      </w:r>
      <w:proofErr w:type="spellEnd"/>
      <w:r w:rsidRPr="006D4604">
        <w:rPr>
          <w:rFonts w:ascii="Times New Roman" w:hAnsi="Times New Roman" w:cs="Times New Roman"/>
        </w:rPr>
        <w:t xml:space="preserve">, </w:t>
      </w:r>
      <w:proofErr w:type="spellStart"/>
      <w:r w:rsidRPr="006D4604">
        <w:rPr>
          <w:rFonts w:ascii="Times New Roman" w:hAnsi="Times New Roman" w:cs="Times New Roman"/>
          <w:i/>
        </w:rPr>
        <w:t>Hotsumujôshin</w:t>
      </w:r>
      <w:proofErr w:type="spellEnd"/>
      <w:r w:rsidRPr="006D4604">
        <w:rPr>
          <w:rFonts w:ascii="Times New Roman" w:hAnsi="Times New Roman" w:cs="Times New Roman"/>
        </w:rPr>
        <w:t xml:space="preserve">, le déploiement du cœur sans au-delà, p. 184 de la traduction de Yoko </w:t>
      </w:r>
      <w:proofErr w:type="spellStart"/>
      <w:r w:rsidRPr="006D4604">
        <w:rPr>
          <w:rFonts w:ascii="Times New Roman" w:hAnsi="Times New Roman" w:cs="Times New Roman"/>
        </w:rPr>
        <w:t>Orimo</w:t>
      </w:r>
      <w:proofErr w:type="spellEnd"/>
      <w:r w:rsidRPr="006D4604">
        <w:rPr>
          <w:rFonts w:ascii="Times New Roman" w:hAnsi="Times New Roman" w:cs="Times New Roman"/>
        </w:rPr>
        <w:t>).</w:t>
      </w:r>
    </w:p>
  </w:footnote>
  <w:footnote w:id="4">
    <w:p w:rsidR="002B78BF" w:rsidRPr="006D4604" w:rsidRDefault="002B78BF"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D'après Internet </w:t>
      </w:r>
      <w:r w:rsidRPr="006D4604">
        <w:rPr>
          <w:rStyle w:val="st"/>
          <w:rFonts w:ascii="Times New Roman" w:hAnsi="Times New Roman" w:cs="Times New Roman"/>
        </w:rPr>
        <w:t>il était devenu l'</w:t>
      </w:r>
      <w:r w:rsidRPr="006D4604">
        <w:rPr>
          <w:rStyle w:val="Accentuation"/>
          <w:rFonts w:ascii="Times New Roman" w:hAnsi="Times New Roman" w:cs="Times New Roman"/>
          <w:i w:val="0"/>
        </w:rPr>
        <w:t>ami de</w:t>
      </w:r>
      <w:r w:rsidRPr="006D4604">
        <w:rPr>
          <w:rStyle w:val="st"/>
          <w:rFonts w:ascii="Times New Roman" w:hAnsi="Times New Roman" w:cs="Times New Roman"/>
          <w:i/>
        </w:rPr>
        <w:t xml:space="preserve"> </w:t>
      </w:r>
      <w:r w:rsidRPr="006D4604">
        <w:rPr>
          <w:rStyle w:val="st"/>
          <w:rFonts w:ascii="Times New Roman" w:hAnsi="Times New Roman" w:cs="Times New Roman"/>
        </w:rPr>
        <w:t xml:space="preserve">Picasso, Giacometti, Duchamp, Balthus, </w:t>
      </w:r>
      <w:r w:rsidRPr="006D4604">
        <w:rPr>
          <w:rStyle w:val="Accentuation"/>
          <w:rFonts w:ascii="Times New Roman" w:hAnsi="Times New Roman" w:cs="Times New Roman"/>
          <w:i w:val="0"/>
        </w:rPr>
        <w:t>Francis Bacon</w:t>
      </w:r>
      <w:r w:rsidR="005A4DE2" w:rsidRPr="006D4604">
        <w:rPr>
          <w:rStyle w:val="Accentuation"/>
          <w:rFonts w:ascii="Times New Roman" w:hAnsi="Times New Roman" w:cs="Times New Roman"/>
          <w:i w:val="0"/>
        </w:rPr>
        <w:t>,</w:t>
      </w:r>
      <w:r w:rsidRPr="006D4604">
        <w:rPr>
          <w:rStyle w:val="Accentuation"/>
          <w:rFonts w:ascii="Times New Roman" w:hAnsi="Times New Roman" w:cs="Times New Roman"/>
        </w:rPr>
        <w:t xml:space="preserve"> </w:t>
      </w:r>
      <w:r w:rsidRPr="006D4604">
        <w:rPr>
          <w:rFonts w:ascii="Times New Roman" w:hAnsi="Times New Roman" w:cs="Times New Roman"/>
        </w:rPr>
        <w:t>Cartier-Bresson, Pierre Matisse.</w:t>
      </w:r>
    </w:p>
  </w:footnote>
  <w:footnote w:id="5">
    <w:p w:rsidR="008D245F" w:rsidRPr="00EC514D" w:rsidRDefault="008D245F" w:rsidP="00FF64B4">
      <w:pPr>
        <w:pStyle w:val="Notedebasdepage"/>
        <w:ind w:firstLine="142"/>
        <w:jc w:val="both"/>
        <w:rPr>
          <w:rFonts w:ascii="Times New Roman" w:hAnsi="Times New Roman" w:cs="Times New Roman"/>
        </w:rPr>
      </w:pPr>
      <w:r w:rsidRPr="00EC514D">
        <w:rPr>
          <w:rStyle w:val="Appelnotedebasdep"/>
          <w:rFonts w:ascii="Times New Roman" w:hAnsi="Times New Roman" w:cs="Times New Roman"/>
        </w:rPr>
        <w:footnoteRef/>
      </w:r>
      <w:r w:rsidRPr="00EC514D">
        <w:rPr>
          <w:rFonts w:ascii="Times New Roman" w:hAnsi="Times New Roman" w:cs="Times New Roman"/>
        </w:rPr>
        <w:t xml:space="preserve"> « </w:t>
      </w:r>
      <w:r w:rsidRPr="00EC514D">
        <w:rPr>
          <w:rFonts w:ascii="Times New Roman" w:eastAsia="Times New Roman" w:hAnsi="Times New Roman" w:cs="Times New Roman"/>
          <w:lang w:eastAsia="fr-FR"/>
        </w:rPr>
        <w:t>Peindre un tuyau de poêle, c’est peindre un arbre, un cylindre. Comment le peindre ? Le peindre traditionnellement, avec un éclairage à l’extérieur et une ombre, c’est comme ça que l’on donne un volume. Mais si on travaille dans le sens de la peinture chinoise, il n’y a pas d’ombre, il n’y a pas d’éclairage, il ne peut pas y avoir de volume, comment faire ? Donc à ce moment-là on regarde comment un Chinois peint un tronc d’arbre et on commence à comprendre qu’il s’agit d’autre chose. On a affaire à un jeu fond-forme, forme-fond, avec des ruptures, toutes sortes de possibilités qui sont autant d’accès. » (</w:t>
      </w:r>
      <w:proofErr w:type="spellStart"/>
      <w:r w:rsidRPr="00EC514D">
        <w:rPr>
          <w:rFonts w:ascii="Times New Roman" w:eastAsia="Times New Roman" w:hAnsi="Times New Roman" w:cs="Times New Roman"/>
          <w:lang w:eastAsia="fr-FR"/>
        </w:rPr>
        <w:t>Barbâtre</w:t>
      </w:r>
      <w:proofErr w:type="spellEnd"/>
      <w:r w:rsidRPr="00EC514D">
        <w:rPr>
          <w:rFonts w:ascii="Times New Roman" w:eastAsia="Times New Roman" w:hAnsi="Times New Roman" w:cs="Times New Roman"/>
          <w:lang w:eastAsia="fr-FR"/>
        </w:rPr>
        <w:t xml:space="preserve">, entretien du </w:t>
      </w:r>
      <w:r w:rsidRPr="00EC514D">
        <w:rPr>
          <w:rFonts w:ascii="Times New Roman" w:eastAsia="Times New Roman" w:hAnsi="Times New Roman" w:cs="Times New Roman"/>
          <w:bCs/>
          <w:lang w:eastAsia="fr-FR"/>
        </w:rPr>
        <w:t>26 mars 2004).</w:t>
      </w:r>
    </w:p>
  </w:footnote>
  <w:footnote w:id="6">
    <w:p w:rsidR="00130428" w:rsidRPr="00EC514D" w:rsidRDefault="00130428" w:rsidP="00130428">
      <w:pPr>
        <w:pStyle w:val="Notedebasdepage"/>
        <w:spacing w:after="60"/>
        <w:ind w:firstLine="142"/>
        <w:rPr>
          <w:rFonts w:ascii="Times New Roman" w:hAnsi="Times New Roman" w:cs="Times New Roman"/>
        </w:rPr>
      </w:pPr>
      <w:r w:rsidRPr="00EC514D">
        <w:rPr>
          <w:rStyle w:val="Appelnotedebasdep"/>
          <w:rFonts w:ascii="Times New Roman" w:hAnsi="Times New Roman" w:cs="Times New Roman"/>
        </w:rPr>
        <w:footnoteRef/>
      </w:r>
      <w:r w:rsidRPr="00EC514D">
        <w:rPr>
          <w:rFonts w:ascii="Times New Roman" w:hAnsi="Times New Roman" w:cs="Times New Roman"/>
        </w:rPr>
        <w:t xml:space="preserve"> </w:t>
      </w:r>
      <w:r w:rsidRPr="00EC514D">
        <w:rPr>
          <w:rStyle w:val="st"/>
          <w:rFonts w:ascii="Times New Roman" w:hAnsi="Times New Roman" w:cs="Times New Roman"/>
        </w:rPr>
        <w:t xml:space="preserve">Du latin </w:t>
      </w:r>
      <w:r w:rsidRPr="00EC514D">
        <w:rPr>
          <w:rStyle w:val="st"/>
          <w:rFonts w:ascii="Times New Roman" w:hAnsi="Times New Roman" w:cs="Times New Roman"/>
          <w:i/>
        </w:rPr>
        <w:t>fons</w:t>
      </w:r>
      <w:r w:rsidRPr="00EC514D">
        <w:rPr>
          <w:rStyle w:val="st"/>
          <w:rFonts w:ascii="Times New Roman" w:hAnsi="Times New Roman" w:cs="Times New Roman"/>
        </w:rPr>
        <w:t xml:space="preserve"> : fontaine, source</w:t>
      </w:r>
    </w:p>
  </w:footnote>
  <w:footnote w:id="7">
    <w:p w:rsidR="00B83523" w:rsidRDefault="00B83523" w:rsidP="00130428">
      <w:pPr>
        <w:pStyle w:val="Notedebasdepage"/>
        <w:spacing w:after="60"/>
        <w:ind w:firstLine="142"/>
        <w:jc w:val="both"/>
      </w:pPr>
      <w:r>
        <w:rPr>
          <w:rStyle w:val="Appelnotedebasdep"/>
        </w:rPr>
        <w:footnoteRef/>
      </w:r>
      <w:r>
        <w:t xml:space="preserve"> </w:t>
      </w:r>
      <w:r w:rsidRPr="000A4ECB">
        <w:rPr>
          <w:rFonts w:ascii="Times New Roman" w:hAnsi="Times New Roman" w:cs="Times New Roman"/>
        </w:rPr>
        <w:t>Lors d'une conversation il disait</w:t>
      </w:r>
      <w:r w:rsidRPr="000A4ECB">
        <w:rPr>
          <w:rFonts w:ascii="Times New Roman" w:hAnsi="Times New Roman" w:cs="Times New Roman"/>
          <w:b/>
        </w:rPr>
        <w:t xml:space="preserve"> : « </w:t>
      </w:r>
      <w:r w:rsidRPr="000A4ECB">
        <w:rPr>
          <w:rStyle w:val="lev"/>
          <w:rFonts w:ascii="Times New Roman" w:hAnsi="Times New Roman" w:cs="Times New Roman"/>
          <w:b w:val="0"/>
        </w:rPr>
        <w:t>Il n'y a pas de fond dans ma peinture. Les objets ne sont pas sur un fond. Ils participent du fond. Ils participent d'une eau matricielle. Ils baignent. J'ai commencé à faire des natures mortes en sachant cela. (…) Les objets sont des illusions, ils sont des masques, ils n'ont pas d'existence propre. Ils n'ont pas plus d'existence que le fond. Un peintre ne peut être vraiment peintre qu'en donnant corps à ce qu'il sait n'être qu'une illusion. »</w:t>
      </w:r>
      <w:r w:rsidRPr="000A4ECB">
        <w:rPr>
          <w:rStyle w:val="lev"/>
          <w:rFonts w:ascii="Times New Roman" w:hAnsi="Times New Roman" w:cs="Times New Roman"/>
        </w:rPr>
        <w:t xml:space="preserve"> (</w:t>
      </w:r>
      <w:r w:rsidRPr="000A4ECB">
        <w:rPr>
          <w:rStyle w:val="Accentuation"/>
          <w:rFonts w:ascii="Times New Roman" w:hAnsi="Times New Roman" w:cs="Times New Roman"/>
          <w:bCs/>
        </w:rPr>
        <w:t>Paris rue Greneta, octobre 1984</w:t>
      </w:r>
      <w:r w:rsidRPr="000A4ECB">
        <w:rPr>
          <w:rStyle w:val="Accentuation"/>
          <w:rFonts w:ascii="Times New Roman" w:hAnsi="Times New Roman" w:cs="Times New Roman"/>
          <w:bCs/>
          <w:i w:val="0"/>
        </w:rPr>
        <w:t>).</w:t>
      </w:r>
    </w:p>
  </w:footnote>
  <w:footnote w:id="8">
    <w:p w:rsidR="00D601DE" w:rsidRPr="00B83523" w:rsidRDefault="00D601DE" w:rsidP="00B83523">
      <w:pPr>
        <w:pStyle w:val="Notedebasdepage"/>
        <w:spacing w:after="60"/>
        <w:ind w:firstLine="142"/>
        <w:jc w:val="both"/>
        <w:rPr>
          <w:rFonts w:ascii="Times New Roman" w:hAnsi="Times New Roman" w:cs="Times New Roman"/>
          <w:bCs/>
          <w:iCs/>
          <w:color w:val="1F497D" w:themeColor="text2"/>
        </w:rPr>
      </w:pPr>
      <w:r w:rsidRPr="000A4ECB">
        <w:rPr>
          <w:rStyle w:val="Appelnotedebasdep"/>
          <w:rFonts w:ascii="Times New Roman" w:hAnsi="Times New Roman" w:cs="Times New Roman"/>
        </w:rPr>
        <w:footnoteRef/>
      </w:r>
      <w:r w:rsidRPr="000A4ECB">
        <w:rPr>
          <w:rFonts w:ascii="Times New Roman" w:hAnsi="Times New Roman" w:cs="Times New Roman"/>
        </w:rPr>
        <w:t xml:space="preserve"> </w:t>
      </w:r>
      <w:r w:rsidR="000A4ECB" w:rsidRPr="000A4ECB">
        <w:rPr>
          <w:rFonts w:ascii="Times New Roman" w:hAnsi="Times New Roman" w:cs="Times New Roman"/>
        </w:rPr>
        <w:t xml:space="preserve">« </w:t>
      </w:r>
      <w:r w:rsidR="000A4ECB" w:rsidRPr="000A4ECB">
        <w:rPr>
          <w:rFonts w:ascii="Times New Roman" w:eastAsia="Times New Roman" w:hAnsi="Times New Roman" w:cs="Times New Roman"/>
          <w:lang w:eastAsia="fr-FR"/>
        </w:rPr>
        <w:t>L</w:t>
      </w:r>
      <w:r w:rsidR="000A4ECB" w:rsidRPr="00641FE2">
        <w:rPr>
          <w:rFonts w:ascii="Times New Roman" w:eastAsia="Times New Roman" w:hAnsi="Times New Roman" w:cs="Times New Roman"/>
          <w:lang w:eastAsia="fr-FR"/>
        </w:rPr>
        <w:t xml:space="preserve">a question du sans appui, à l’image des Six kakis m’accompagne depuis 1960. </w:t>
      </w:r>
      <w:r w:rsidR="000A4ECB" w:rsidRPr="000A4ECB">
        <w:rPr>
          <w:rFonts w:ascii="Times New Roman" w:eastAsia="Times New Roman" w:hAnsi="Times New Roman" w:cs="Times New Roman"/>
          <w:lang w:eastAsia="fr-FR"/>
        </w:rPr>
        <w:t>D</w:t>
      </w:r>
      <w:r w:rsidR="000A4ECB" w:rsidRPr="00641FE2">
        <w:rPr>
          <w:rFonts w:ascii="Times New Roman" w:eastAsia="Times New Roman" w:hAnsi="Times New Roman" w:cs="Times New Roman"/>
          <w:lang w:eastAsia="fr-FR"/>
        </w:rPr>
        <w:t>es peintres par le passé, en Chine, l’</w:t>
      </w:r>
      <w:r w:rsidR="000A4ECB" w:rsidRPr="000A4ECB">
        <w:rPr>
          <w:rFonts w:ascii="Times New Roman" w:eastAsia="Times New Roman" w:hAnsi="Times New Roman" w:cs="Times New Roman"/>
          <w:lang w:eastAsia="fr-FR"/>
        </w:rPr>
        <w:t>o</w:t>
      </w:r>
      <w:r w:rsidR="000A4ECB" w:rsidRPr="00641FE2">
        <w:rPr>
          <w:rFonts w:ascii="Times New Roman" w:eastAsia="Times New Roman" w:hAnsi="Times New Roman" w:cs="Times New Roman"/>
          <w:lang w:eastAsia="fr-FR"/>
        </w:rPr>
        <w:t xml:space="preserve">nt abordée et visiblement résolue. C’était une question de </w:t>
      </w:r>
      <w:r w:rsidR="00B83523">
        <w:rPr>
          <w:rFonts w:ascii="Times New Roman" w:eastAsia="Times New Roman" w:hAnsi="Times New Roman" w:cs="Times New Roman"/>
          <w:lang w:eastAsia="fr-FR"/>
        </w:rPr>
        <w:t>f</w:t>
      </w:r>
      <w:r w:rsidR="000A4ECB" w:rsidRPr="00641FE2">
        <w:rPr>
          <w:rFonts w:ascii="Times New Roman" w:eastAsia="Times New Roman" w:hAnsi="Times New Roman" w:cs="Times New Roman"/>
          <w:lang w:eastAsia="fr-FR"/>
        </w:rPr>
        <w:t>on</w:t>
      </w:r>
      <w:r w:rsidR="00B83523">
        <w:rPr>
          <w:rFonts w:ascii="Times New Roman" w:eastAsia="Times New Roman" w:hAnsi="Times New Roman" w:cs="Times New Roman"/>
          <w:lang w:eastAsia="fr-FR"/>
        </w:rPr>
        <w:t>d</w:t>
      </w:r>
      <w:r w:rsidR="000A4ECB" w:rsidRPr="00641FE2">
        <w:rPr>
          <w:rFonts w:ascii="Times New Roman" w:eastAsia="Times New Roman" w:hAnsi="Times New Roman" w:cs="Times New Roman"/>
          <w:lang w:eastAsia="fr-FR"/>
        </w:rPr>
        <w:t xml:space="preserve">, plus précisément de </w:t>
      </w:r>
      <w:r w:rsidR="00B83523">
        <w:rPr>
          <w:rFonts w:ascii="Times New Roman" w:eastAsia="Times New Roman" w:hAnsi="Times New Roman" w:cs="Times New Roman"/>
          <w:lang w:eastAsia="fr-FR"/>
        </w:rPr>
        <w:t>f</w:t>
      </w:r>
      <w:r w:rsidR="000A4ECB" w:rsidRPr="00641FE2">
        <w:rPr>
          <w:rFonts w:ascii="Times New Roman" w:eastAsia="Times New Roman" w:hAnsi="Times New Roman" w:cs="Times New Roman"/>
          <w:lang w:eastAsia="fr-FR"/>
        </w:rPr>
        <w:t>on</w:t>
      </w:r>
      <w:r w:rsidR="00B83523">
        <w:rPr>
          <w:rFonts w:ascii="Times New Roman" w:eastAsia="Times New Roman" w:hAnsi="Times New Roman" w:cs="Times New Roman"/>
          <w:lang w:eastAsia="fr-FR"/>
        </w:rPr>
        <w:t>d</w:t>
      </w:r>
      <w:r w:rsidR="000A4ECB" w:rsidRPr="00641FE2">
        <w:rPr>
          <w:rFonts w:ascii="Times New Roman" w:eastAsia="Times New Roman" w:hAnsi="Times New Roman" w:cs="Times New Roman"/>
          <w:lang w:eastAsia="fr-FR"/>
        </w:rPr>
        <w:t xml:space="preserve"> comme source de toute chose.</w:t>
      </w:r>
      <w:r w:rsidR="000A4ECB" w:rsidRPr="000A4ECB">
        <w:rPr>
          <w:rFonts w:ascii="Times New Roman" w:eastAsia="Times New Roman" w:hAnsi="Times New Roman" w:cs="Times New Roman"/>
          <w:lang w:eastAsia="fr-FR"/>
        </w:rPr>
        <w:t xml:space="preserve"> » (</w:t>
      </w:r>
      <w:proofErr w:type="spellStart"/>
      <w:r w:rsidR="000A4ECB" w:rsidRPr="000A4ECB">
        <w:rPr>
          <w:rFonts w:ascii="Times New Roman" w:eastAsia="Times New Roman" w:hAnsi="Times New Roman" w:cs="Times New Roman"/>
          <w:lang w:eastAsia="fr-FR"/>
        </w:rPr>
        <w:t>Barbâtre</w:t>
      </w:r>
      <w:proofErr w:type="spellEnd"/>
      <w:r w:rsidR="000A4ECB" w:rsidRPr="000A4ECB">
        <w:rPr>
          <w:rFonts w:ascii="Times New Roman" w:eastAsia="Times New Roman" w:hAnsi="Times New Roman" w:cs="Times New Roman"/>
          <w:lang w:eastAsia="fr-FR"/>
        </w:rPr>
        <w:t xml:space="preserve"> d'après son site</w:t>
      </w:r>
      <w:r w:rsidR="00B83523">
        <w:rPr>
          <w:rFonts w:ascii="Times New Roman" w:eastAsia="Times New Roman" w:hAnsi="Times New Roman" w:cs="Times New Roman"/>
          <w:lang w:eastAsia="fr-FR"/>
        </w:rPr>
        <w:t xml:space="preserve"> </w:t>
      </w:r>
      <w:hyperlink r:id="rId2" w:history="1">
        <w:r w:rsidR="00B83523" w:rsidRPr="00B83523">
          <w:rPr>
            <w:rStyle w:val="Lienhypertexte"/>
            <w:rFonts w:ascii="Times New Roman" w:eastAsia="Times New Roman" w:hAnsi="Times New Roman" w:cs="Times New Roman"/>
            <w:color w:val="1F497D" w:themeColor="text2"/>
            <w:lang w:eastAsia="fr-FR"/>
          </w:rPr>
          <w:t>http://www.barbatre.com/archives/category/textes</w:t>
        </w:r>
      </w:hyperlink>
      <w:proofErr w:type="gramStart"/>
      <w:r w:rsidR="00B83523">
        <w:rPr>
          <w:rFonts w:ascii="Times New Roman" w:eastAsia="Times New Roman" w:hAnsi="Times New Roman" w:cs="Times New Roman"/>
          <w:lang w:eastAsia="fr-FR"/>
        </w:rPr>
        <w:t xml:space="preserve"> </w:t>
      </w:r>
      <w:proofErr w:type="gramEnd"/>
      <w:r w:rsidR="00B83523">
        <w:rPr>
          <w:rFonts w:ascii="Times New Roman" w:eastAsia="Times New Roman" w:hAnsi="Times New Roman" w:cs="Times New Roman"/>
          <w:lang w:eastAsia="fr-FR"/>
        </w:rPr>
        <w:t xml:space="preserve"> </w:t>
      </w:r>
      <w:r w:rsidR="000A4ECB" w:rsidRPr="000A4ECB">
        <w:rPr>
          <w:rFonts w:ascii="Times New Roman" w:eastAsia="Times New Roman" w:hAnsi="Times New Roman" w:cs="Times New Roman"/>
          <w:lang w:eastAsia="fr-FR"/>
        </w:rPr>
        <w:t xml:space="preserve">). </w:t>
      </w:r>
      <w:proofErr w:type="spellStart"/>
      <w:r w:rsidR="000A4ECB" w:rsidRPr="000A4ECB">
        <w:rPr>
          <w:rStyle w:val="Accentuation"/>
          <w:rFonts w:ascii="Times New Roman" w:hAnsi="Times New Roman" w:cs="Times New Roman"/>
          <w:bCs/>
          <w:i w:val="0"/>
        </w:rPr>
        <w:t>Cf</w:t>
      </w:r>
      <w:proofErr w:type="spellEnd"/>
      <w:r w:rsidR="000A4ECB" w:rsidRPr="000A4ECB">
        <w:rPr>
          <w:rStyle w:val="Accentuation"/>
          <w:rFonts w:ascii="Times New Roman" w:hAnsi="Times New Roman" w:cs="Times New Roman"/>
          <w:bCs/>
          <w:i w:val="0"/>
        </w:rPr>
        <w:t xml:space="preserve"> </w:t>
      </w:r>
      <w:hyperlink r:id="rId3" w:tooltip="&quot;Six kakis&quot; peinture chinoise commentée" w:history="1">
        <w:r w:rsidR="000A4ECB" w:rsidRPr="000A4ECB">
          <w:rPr>
            <w:rStyle w:val="Lienhypertexte"/>
            <w:rFonts w:ascii="Times New Roman" w:hAnsi="Times New Roman" w:cs="Times New Roman"/>
            <w:color w:val="1F497D" w:themeColor="text2"/>
          </w:rPr>
          <w:t xml:space="preserve">"Six kakis" peinture chinoise commentée par </w:t>
        </w:r>
        <w:proofErr w:type="spellStart"/>
        <w:r w:rsidR="000A4ECB" w:rsidRPr="000A4ECB">
          <w:rPr>
            <w:rStyle w:val="Lienhypertexte"/>
            <w:rFonts w:ascii="Times New Roman" w:hAnsi="Times New Roman" w:cs="Times New Roman"/>
            <w:color w:val="1F497D" w:themeColor="text2"/>
          </w:rPr>
          <w:t>Barbâtre</w:t>
        </w:r>
        <w:proofErr w:type="spellEnd"/>
      </w:hyperlink>
      <w:r w:rsidR="000A4ECB" w:rsidRPr="000A4ECB">
        <w:rPr>
          <w:rStyle w:val="Accentuation"/>
          <w:rFonts w:ascii="Times New Roman" w:hAnsi="Times New Roman" w:cs="Times New Roman"/>
          <w:bCs/>
          <w:i w:val="0"/>
          <w:color w:val="1F497D" w:themeColor="text2"/>
        </w:rPr>
        <w:t>.</w:t>
      </w:r>
    </w:p>
  </w:footnote>
  <w:footnote w:id="9">
    <w:p w:rsidR="002B78BF" w:rsidRPr="006D4604" w:rsidRDefault="002B78BF"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w:t>
      </w:r>
      <w:proofErr w:type="spellStart"/>
      <w:r w:rsidRPr="006D4604">
        <w:rPr>
          <w:rFonts w:ascii="Times New Roman" w:hAnsi="Times New Roman" w:cs="Times New Roman"/>
        </w:rPr>
        <w:t>Barbâtre</w:t>
      </w:r>
      <w:proofErr w:type="spellEnd"/>
      <w:r w:rsidRPr="006D4604">
        <w:rPr>
          <w:rFonts w:ascii="Times New Roman" w:hAnsi="Times New Roman" w:cs="Times New Roman"/>
        </w:rPr>
        <w:t xml:space="preserve"> a déjà parlé de cela l'année précédente, et ce qu'il a dit est mis en complément à la fin.</w:t>
      </w:r>
    </w:p>
  </w:footnote>
  <w:footnote w:id="10">
    <w:p w:rsidR="00350949" w:rsidRPr="006D4604" w:rsidRDefault="00350949" w:rsidP="006D4604">
      <w:pPr>
        <w:spacing w:after="60" w:line="240" w:lineRule="auto"/>
        <w:ind w:firstLine="142"/>
        <w:jc w:val="both"/>
        <w:rPr>
          <w:rFonts w:ascii="Times New Roman" w:hAnsi="Times New Roman" w:cs="Times New Roman"/>
          <w:b/>
          <w:sz w:val="20"/>
          <w:szCs w:val="20"/>
        </w:rPr>
      </w:pPr>
      <w:r w:rsidRPr="006D4604">
        <w:rPr>
          <w:rStyle w:val="Appelnotedebasdep"/>
          <w:rFonts w:ascii="Times New Roman" w:hAnsi="Times New Roman" w:cs="Times New Roman"/>
          <w:sz w:val="20"/>
          <w:szCs w:val="20"/>
        </w:rPr>
        <w:footnoteRef/>
      </w:r>
      <w:r w:rsidRPr="006D4604">
        <w:rPr>
          <w:rFonts w:ascii="Times New Roman" w:hAnsi="Times New Roman" w:cs="Times New Roman"/>
          <w:sz w:val="20"/>
          <w:szCs w:val="20"/>
        </w:rPr>
        <w:t xml:space="preserve"> </w:t>
      </w:r>
      <w:proofErr w:type="spellStart"/>
      <w:r w:rsidRPr="006D4604">
        <w:rPr>
          <w:rFonts w:ascii="Times New Roman" w:hAnsi="Times New Roman" w:cs="Times New Roman"/>
          <w:sz w:val="20"/>
          <w:szCs w:val="20"/>
        </w:rPr>
        <w:t>Barbâtre</w:t>
      </w:r>
      <w:proofErr w:type="spellEnd"/>
      <w:r w:rsidRPr="006D4604">
        <w:rPr>
          <w:rFonts w:ascii="Times New Roman" w:hAnsi="Times New Roman" w:cs="Times New Roman"/>
          <w:sz w:val="20"/>
          <w:szCs w:val="20"/>
        </w:rPr>
        <w:t xml:space="preserve"> fait souvent des réflexions au sujet des </w:t>
      </w:r>
      <w:r w:rsidR="004F5012" w:rsidRPr="006D4604">
        <w:rPr>
          <w:rFonts w:ascii="Times New Roman" w:hAnsi="Times New Roman" w:cs="Times New Roman"/>
          <w:sz w:val="20"/>
          <w:szCs w:val="20"/>
        </w:rPr>
        <w:t>peintres d'aujourd'hui qui voient plat.</w:t>
      </w:r>
      <w:r w:rsidRPr="006D4604">
        <w:rPr>
          <w:rFonts w:ascii="Times New Roman" w:hAnsi="Times New Roman" w:cs="Times New Roman"/>
          <w:sz w:val="20"/>
          <w:szCs w:val="20"/>
        </w:rPr>
        <w:t xml:space="preserve"> </w:t>
      </w:r>
      <w:r w:rsidR="004F5012" w:rsidRPr="006D4604">
        <w:rPr>
          <w:rFonts w:ascii="Times New Roman" w:hAnsi="Times New Roman" w:cs="Times New Roman"/>
          <w:noProof/>
          <w:sz w:val="20"/>
          <w:szCs w:val="20"/>
          <w:lang w:eastAsia="fr-FR"/>
        </w:rPr>
        <w:t>Dans une lettre à Jean Daive (04/05/2012) il précise ceci : « Non pas que la distance donnée par notre œil soit ignorée, ce qui serait absurde, mais parce que la profondeur, qui va à l'encontre du voir plat, veut dire voir toutes choses et soi-même non-séparés, sans confusion. »</w:t>
      </w:r>
    </w:p>
  </w:footnote>
  <w:footnote w:id="11">
    <w:p w:rsidR="006D4604" w:rsidRPr="006D4604" w:rsidRDefault="006D4604"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 </w:t>
      </w:r>
      <w:r w:rsidRPr="006D4604">
        <w:rPr>
          <w:rFonts w:ascii="Times New Roman" w:eastAsia="Times New Roman" w:hAnsi="Times New Roman" w:cs="Times New Roman"/>
          <w:lang w:eastAsia="fr-FR"/>
        </w:rPr>
        <w:t>Qu’est-ce qui fait qu’un Chardin et tous ces peintres d’alors sont absolument uniques ? C’est qu’ils introduisent la transparence, par des glacis, par toutes sortes de procédés, des vernis. Ce qui donne de la profondeur ou un volume c'est l’éclairage. À partir du moment où on ne met plus ça en pratique – Matisse ou Picasso cherchent tout à fait autre chose dans la technique – alors toute cette vision s’effondre, et rien ne l’a remplacée. Et on est tombé dans une vision plate. On voit plat. En plus, les peintres travaillent maintenant d’après photographie, un document mort. Il y a là quelque chose de perdu et qui n’est plus compris. Ce qui explique sans doute qu’il y ait si peu de peintres qui soient adhérents à une petite association qui s’appelle l’ARIPA (Association pour le Respect de l’Intégrité du Patrimoine Artistique). Il s’agit de quelques peintres qui se sont réunis pour pousser un cri d’alarme vis-à-vis des restaurations abusives. Restaurations où on enlève tout, notamment tous ces glacis. Et donc toute la raison d’être de ces tableaux disparaît.» (</w:t>
      </w:r>
      <w:proofErr w:type="spellStart"/>
      <w:r w:rsidRPr="006D4604">
        <w:rPr>
          <w:rFonts w:ascii="Times New Roman" w:eastAsia="Times New Roman" w:hAnsi="Times New Roman" w:cs="Times New Roman"/>
          <w:lang w:eastAsia="fr-FR"/>
        </w:rPr>
        <w:t>Barbâtre</w:t>
      </w:r>
      <w:proofErr w:type="spellEnd"/>
      <w:r w:rsidRPr="006D4604">
        <w:rPr>
          <w:rFonts w:ascii="Times New Roman" w:eastAsia="Times New Roman" w:hAnsi="Times New Roman" w:cs="Times New Roman"/>
          <w:lang w:eastAsia="fr-FR"/>
        </w:rPr>
        <w:t xml:space="preserve">, entretien du </w:t>
      </w:r>
      <w:r w:rsidRPr="006D4604">
        <w:rPr>
          <w:rFonts w:ascii="Times New Roman" w:eastAsia="Times New Roman" w:hAnsi="Times New Roman" w:cs="Times New Roman"/>
          <w:bCs/>
          <w:lang w:eastAsia="fr-FR"/>
        </w:rPr>
        <w:t>26 mars 2004).</w:t>
      </w:r>
    </w:p>
  </w:footnote>
  <w:footnote w:id="12">
    <w:p w:rsidR="002B78BF" w:rsidRPr="006D4604" w:rsidRDefault="002B78BF" w:rsidP="006D4604">
      <w:pPr>
        <w:spacing w:after="60" w:line="240" w:lineRule="auto"/>
        <w:ind w:firstLine="142"/>
        <w:jc w:val="both"/>
        <w:rPr>
          <w:rFonts w:ascii="Times New Roman" w:hAnsi="Times New Roman" w:cs="Times New Roman"/>
          <w:sz w:val="20"/>
          <w:szCs w:val="20"/>
        </w:rPr>
      </w:pPr>
      <w:r w:rsidRPr="006D4604">
        <w:rPr>
          <w:rStyle w:val="Appelnotedebasdep"/>
          <w:rFonts w:ascii="Times New Roman" w:hAnsi="Times New Roman" w:cs="Times New Roman"/>
          <w:sz w:val="20"/>
          <w:szCs w:val="20"/>
        </w:rPr>
        <w:footnoteRef/>
      </w:r>
      <w:r w:rsidRPr="006D4604">
        <w:rPr>
          <w:rFonts w:ascii="Times New Roman" w:hAnsi="Times New Roman" w:cs="Times New Roman"/>
          <w:sz w:val="20"/>
          <w:szCs w:val="20"/>
        </w:rPr>
        <w:t xml:space="preserve"> Allusion à : « </w:t>
      </w:r>
      <w:r w:rsidRPr="006D4604">
        <w:rPr>
          <w:rFonts w:ascii="Times New Roman" w:hAnsi="Times New Roman" w:cs="Times New Roman"/>
          <w:i/>
          <w:sz w:val="20"/>
          <w:szCs w:val="20"/>
        </w:rPr>
        <w:t>Bien que l'un et l'autre s'accomplissent et mûrissent grâce au zèle et à l'application constante, il doit exister une grande différence entre faire advenir le cœur en le triturant, et se laisser triturer et advenir par le cœur</w:t>
      </w:r>
      <w:r w:rsidRPr="006D4604">
        <w:rPr>
          <w:rFonts w:ascii="Times New Roman" w:hAnsi="Times New Roman" w:cs="Times New Roman"/>
          <w:sz w:val="20"/>
          <w:szCs w:val="20"/>
        </w:rPr>
        <w:t xml:space="preserve"> » (Maître </w:t>
      </w:r>
      <w:proofErr w:type="spellStart"/>
      <w:r w:rsidRPr="006D4604">
        <w:rPr>
          <w:rFonts w:ascii="Times New Roman" w:hAnsi="Times New Roman" w:cs="Times New Roman"/>
          <w:sz w:val="20"/>
          <w:szCs w:val="20"/>
        </w:rPr>
        <w:t>Dôgen</w:t>
      </w:r>
      <w:proofErr w:type="spellEnd"/>
      <w:r w:rsidRPr="006D4604">
        <w:rPr>
          <w:rFonts w:ascii="Times New Roman" w:hAnsi="Times New Roman" w:cs="Times New Roman"/>
          <w:sz w:val="20"/>
          <w:szCs w:val="20"/>
        </w:rPr>
        <w:t xml:space="preserve">, </w:t>
      </w:r>
      <w:proofErr w:type="spellStart"/>
      <w:r w:rsidRPr="006D4604">
        <w:rPr>
          <w:rFonts w:ascii="Times New Roman" w:hAnsi="Times New Roman" w:cs="Times New Roman"/>
          <w:i/>
          <w:sz w:val="20"/>
          <w:szCs w:val="20"/>
        </w:rPr>
        <w:t>Hotsumujôshin</w:t>
      </w:r>
      <w:proofErr w:type="spellEnd"/>
      <w:r w:rsidRPr="006D4604">
        <w:rPr>
          <w:rFonts w:ascii="Times New Roman" w:hAnsi="Times New Roman" w:cs="Times New Roman"/>
          <w:sz w:val="20"/>
          <w:szCs w:val="20"/>
        </w:rPr>
        <w:t xml:space="preserve">, </w:t>
      </w:r>
      <w:r w:rsidR="00EC514D">
        <w:rPr>
          <w:rFonts w:ascii="Times New Roman" w:hAnsi="Times New Roman" w:cs="Times New Roman"/>
          <w:sz w:val="20"/>
          <w:szCs w:val="20"/>
        </w:rPr>
        <w:t>L</w:t>
      </w:r>
      <w:r w:rsidRPr="006D4604">
        <w:rPr>
          <w:rFonts w:ascii="Times New Roman" w:hAnsi="Times New Roman" w:cs="Times New Roman"/>
          <w:sz w:val="20"/>
          <w:szCs w:val="20"/>
        </w:rPr>
        <w:t xml:space="preserve">e déploiement du cœur sans au-delà, p. 184 Yoko </w:t>
      </w:r>
      <w:proofErr w:type="spellStart"/>
      <w:r w:rsidRPr="006D4604">
        <w:rPr>
          <w:rFonts w:ascii="Times New Roman" w:hAnsi="Times New Roman" w:cs="Times New Roman"/>
          <w:sz w:val="20"/>
          <w:szCs w:val="20"/>
        </w:rPr>
        <w:t>Orimo</w:t>
      </w:r>
      <w:proofErr w:type="spellEnd"/>
      <w:r w:rsidR="00EC514D">
        <w:rPr>
          <w:rFonts w:ascii="Times New Roman" w:hAnsi="Times New Roman" w:cs="Times New Roman"/>
          <w:sz w:val="20"/>
          <w:szCs w:val="20"/>
        </w:rPr>
        <w:t xml:space="preserve"> tome 1</w:t>
      </w:r>
      <w:r w:rsidRPr="006D4604">
        <w:rPr>
          <w:rFonts w:ascii="Times New Roman" w:hAnsi="Times New Roman" w:cs="Times New Roman"/>
          <w:sz w:val="20"/>
          <w:szCs w:val="20"/>
        </w:rPr>
        <w:t>).</w:t>
      </w:r>
    </w:p>
  </w:footnote>
  <w:footnote w:id="13">
    <w:p w:rsidR="00D13B94" w:rsidRPr="006D4604" w:rsidRDefault="00D13B94"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 </w:t>
      </w:r>
      <w:r w:rsidRPr="006D4604">
        <w:rPr>
          <w:rFonts w:ascii="Times New Roman" w:eastAsia="Times New Roman" w:hAnsi="Times New Roman" w:cs="Times New Roman"/>
          <w:lang w:eastAsia="fr-FR"/>
        </w:rPr>
        <w:t>Lorsqu’on peint de face, on a le soleil dans le dos qui éclaire l’arbre et toi, le peintre, tu es au centre. Mais si tu peins à contre-jour, l’éclairage est derrière l’arbre, ce qui est au centre c’est l’objet, et toi tu es en dehors, à la périphérie. Le problème c’est d’arriver au fait que l’arbre fait obstacle à la lumière, arriver à voir — par cette métaphore de l’éclairage à contre-jour — que la lumière est à trouver quelque part, dans la lumière de la lumière, le chemin de la lumière. » (</w:t>
      </w:r>
      <w:proofErr w:type="spellStart"/>
      <w:r w:rsidRPr="006D4604">
        <w:rPr>
          <w:rFonts w:ascii="Times New Roman" w:eastAsia="Times New Roman" w:hAnsi="Times New Roman" w:cs="Times New Roman"/>
          <w:lang w:eastAsia="fr-FR"/>
        </w:rPr>
        <w:t>Barbâtre</w:t>
      </w:r>
      <w:proofErr w:type="spellEnd"/>
      <w:r w:rsidRPr="006D4604">
        <w:rPr>
          <w:rFonts w:ascii="Times New Roman" w:eastAsia="Times New Roman" w:hAnsi="Times New Roman" w:cs="Times New Roman"/>
          <w:lang w:eastAsia="fr-FR"/>
        </w:rPr>
        <w:t xml:space="preserve">, entretien du </w:t>
      </w:r>
      <w:r w:rsidRPr="006D4604">
        <w:rPr>
          <w:rFonts w:ascii="Times New Roman" w:eastAsia="Times New Roman" w:hAnsi="Times New Roman" w:cs="Times New Roman"/>
          <w:bCs/>
          <w:lang w:eastAsia="fr-FR"/>
        </w:rPr>
        <w:t>26 mars 2004).</w:t>
      </w:r>
    </w:p>
  </w:footnote>
  <w:footnote w:id="14">
    <w:p w:rsidR="004B19C0" w:rsidRPr="006D4604" w:rsidRDefault="00350949" w:rsidP="006D4604">
      <w:pPr>
        <w:pStyle w:val="Notedebasdepage"/>
        <w:spacing w:after="60"/>
        <w:ind w:firstLine="142"/>
        <w:jc w:val="both"/>
        <w:rPr>
          <w:rFonts w:ascii="Times New Roman" w:eastAsia="Times New Roman" w:hAnsi="Times New Roman" w:cs="Times New Roman"/>
          <w:lang w:eastAsia="fr-FR"/>
        </w:rPr>
      </w:pPr>
      <w:r w:rsidRPr="006D4604">
        <w:rPr>
          <w:rStyle w:val="Appelnotedebasdep"/>
          <w:rFonts w:ascii="Times New Roman" w:hAnsi="Times New Roman" w:cs="Times New Roman"/>
        </w:rPr>
        <w:footnoteRef/>
      </w:r>
      <w:r w:rsidRPr="006D4604">
        <w:rPr>
          <w:rFonts w:ascii="Times New Roman" w:hAnsi="Times New Roman" w:cs="Times New Roman"/>
        </w:rPr>
        <w:t xml:space="preserve"> </w:t>
      </w:r>
      <w:r w:rsidRPr="006D4604">
        <w:rPr>
          <w:rFonts w:ascii="Times New Roman" w:eastAsia="Times New Roman" w:hAnsi="Times New Roman" w:cs="Times New Roman"/>
          <w:lang w:eastAsia="fr-FR"/>
        </w:rPr>
        <w:t>L’</w:t>
      </w:r>
      <w:proofErr w:type="spellStart"/>
      <w:r w:rsidRPr="006D4604">
        <w:rPr>
          <w:rFonts w:ascii="Times New Roman" w:eastAsia="Times New Roman" w:hAnsi="Times New Roman" w:cs="Times New Roman"/>
          <w:lang w:eastAsia="fr-FR"/>
        </w:rPr>
        <w:t>Hannya</w:t>
      </w:r>
      <w:proofErr w:type="spellEnd"/>
      <w:r w:rsidRPr="006D4604">
        <w:rPr>
          <w:rFonts w:ascii="Times New Roman" w:eastAsia="Times New Roman" w:hAnsi="Times New Roman" w:cs="Times New Roman"/>
          <w:lang w:eastAsia="fr-FR"/>
        </w:rPr>
        <w:t xml:space="preserve"> </w:t>
      </w:r>
      <w:proofErr w:type="spellStart"/>
      <w:r w:rsidRPr="006D4604">
        <w:rPr>
          <w:rFonts w:ascii="Times New Roman" w:eastAsia="Times New Roman" w:hAnsi="Times New Roman" w:cs="Times New Roman"/>
          <w:lang w:eastAsia="fr-FR"/>
        </w:rPr>
        <w:t>Shingyo</w:t>
      </w:r>
      <w:proofErr w:type="spellEnd"/>
      <w:r w:rsidRPr="006D4604">
        <w:rPr>
          <w:rFonts w:ascii="Times New Roman" w:eastAsia="Times New Roman" w:hAnsi="Times New Roman" w:cs="Times New Roman"/>
          <w:lang w:eastAsia="fr-FR"/>
        </w:rPr>
        <w:t xml:space="preserve"> ou sutra du cœur, est récité tous les jours dans les temp</w:t>
      </w:r>
      <w:r w:rsidR="004B19C0" w:rsidRPr="006D4604">
        <w:rPr>
          <w:rFonts w:ascii="Times New Roman" w:eastAsia="Times New Roman" w:hAnsi="Times New Roman" w:cs="Times New Roman"/>
          <w:lang w:eastAsia="fr-FR"/>
        </w:rPr>
        <w:t>le</w:t>
      </w:r>
      <w:r w:rsidRPr="006D4604">
        <w:rPr>
          <w:rFonts w:ascii="Times New Roman" w:eastAsia="Times New Roman" w:hAnsi="Times New Roman" w:cs="Times New Roman"/>
          <w:lang w:eastAsia="fr-FR"/>
        </w:rPr>
        <w:t xml:space="preserve">s zen. </w:t>
      </w:r>
    </w:p>
    <w:p w:rsidR="00350949" w:rsidRPr="006D4604" w:rsidRDefault="004B19C0" w:rsidP="006D4604">
      <w:pPr>
        <w:pStyle w:val="Notedebasdepage"/>
        <w:spacing w:after="60"/>
        <w:ind w:firstLine="142"/>
        <w:jc w:val="both"/>
        <w:rPr>
          <w:rFonts w:ascii="Times New Roman" w:hAnsi="Times New Roman" w:cs="Times New Roman"/>
        </w:rPr>
      </w:pPr>
      <w:r w:rsidRPr="006D4604">
        <w:rPr>
          <w:rFonts w:ascii="Times New Roman" w:hAnsi="Times New Roman" w:cs="Times New Roman"/>
        </w:rPr>
        <w:t>SHIKI SOKU ZE KU, KU SOKU ZE SHIKI qu'on traduit n général par « la forme n'est pas différente du vide, le vide n'est pas différent de la forme ».</w:t>
      </w:r>
      <w:r w:rsidR="00350949" w:rsidRPr="006D4604">
        <w:rPr>
          <w:rFonts w:ascii="Times New Roman" w:hAnsi="Times New Roman" w:cs="Times New Roman"/>
        </w:rPr>
        <w:t xml:space="preserve">signifie </w:t>
      </w:r>
      <w:r w:rsidRPr="006D4604">
        <w:rPr>
          <w:rFonts w:ascii="Times New Roman" w:hAnsi="Times New Roman" w:cs="Times New Roman"/>
        </w:rPr>
        <w:t xml:space="preserve">pour </w:t>
      </w:r>
      <w:proofErr w:type="spellStart"/>
      <w:r w:rsidRPr="006D4604">
        <w:rPr>
          <w:rFonts w:ascii="Times New Roman" w:hAnsi="Times New Roman" w:cs="Times New Roman"/>
        </w:rPr>
        <w:t>Barbâtre</w:t>
      </w:r>
      <w:proofErr w:type="spellEnd"/>
      <w:r w:rsidRPr="006D4604">
        <w:rPr>
          <w:rFonts w:ascii="Times New Roman" w:hAnsi="Times New Roman" w:cs="Times New Roman"/>
        </w:rPr>
        <w:t xml:space="preserve"> « la forme n'est pas différente du fond, le fond n'est pas différent de la forme ».</w:t>
      </w:r>
    </w:p>
  </w:footnote>
  <w:footnote w:id="15">
    <w:p w:rsidR="00350949" w:rsidRPr="006D4604" w:rsidRDefault="00350949"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 </w:t>
      </w:r>
      <w:r w:rsidRPr="006D4604">
        <w:rPr>
          <w:rFonts w:ascii="Times New Roman" w:eastAsia="Times New Roman" w:hAnsi="Times New Roman" w:cs="Times New Roman"/>
          <w:lang w:eastAsia="fr-FR"/>
        </w:rPr>
        <w:t xml:space="preserve">La valeur c’est ce qui va déterminer le proche et le lointain en fonction de la saturation, ou par rapport au noir. Le blanc serait le lointain, et plus tu te rapproches plus ce sera noir. Et tu as le même phénomène pour les couleurs, selon leur saturation. Quand tu te promènes en forêt, que tu trouves ensemble un chêne et un </w:t>
      </w:r>
      <w:proofErr w:type="spellStart"/>
      <w:r w:rsidRPr="006D4604">
        <w:rPr>
          <w:rFonts w:ascii="Times New Roman" w:eastAsia="Times New Roman" w:hAnsi="Times New Roman" w:cs="Times New Roman"/>
          <w:lang w:eastAsia="fr-FR"/>
        </w:rPr>
        <w:t>bouleau</w:t>
      </w:r>
      <w:proofErr w:type="spellEnd"/>
      <w:r w:rsidRPr="006D4604">
        <w:rPr>
          <w:rFonts w:ascii="Times New Roman" w:eastAsia="Times New Roman" w:hAnsi="Times New Roman" w:cs="Times New Roman"/>
          <w:lang w:eastAsia="fr-FR"/>
        </w:rPr>
        <w:t xml:space="preserve">. Le bouleau est au premier plan et le chêne au second plan. Si tu fais uniquement référence aux valeurs des choses, le bouleau va apparaître derrière le chêne, parce que l’écorce du chêne est plus foncée que l’écorce du </w:t>
      </w:r>
      <w:proofErr w:type="spellStart"/>
      <w:r w:rsidRPr="006D4604">
        <w:rPr>
          <w:rFonts w:ascii="Times New Roman" w:eastAsia="Times New Roman" w:hAnsi="Times New Roman" w:cs="Times New Roman"/>
          <w:lang w:eastAsia="fr-FR"/>
        </w:rPr>
        <w:t>bouleau</w:t>
      </w:r>
      <w:proofErr w:type="spellEnd"/>
      <w:r w:rsidRPr="006D4604">
        <w:rPr>
          <w:rFonts w:ascii="Times New Roman" w:eastAsia="Times New Roman" w:hAnsi="Times New Roman" w:cs="Times New Roman"/>
          <w:lang w:eastAsia="fr-FR"/>
        </w:rPr>
        <w:t>. Comme ton cerveau sait qu’il y a dix mètres entre les deux, et que le bouleau est au premier plan, tu le mets de toute façon au premier plan. Mais si tu fais l’exercice de ne regarder les choses que selon les valeurs, en faisant abstraction de la distance, tu verras le bouleau derrière le chêne. Et c’est ça que ton œil voit. Et, à partir de ce moment-là, où est le proche, où est le lointain ? Ça, ce sont des phénomènes que les peintres doivent voir, sur lesquels ils doivent s’appuyer. Parce que quand tu te fies à ça, tu débouches naturellement sur un espace où il n’y a plus de proche et de lointain et où, en même temps (c’est ça qui est difficile à comprendre), il y a un proche et un lointain. C’est-à-dire que le bouleau est là, au premier plan, et le chêne est à sa place, et, en même temps, le bouleau est derrière. C’est complètement paradoxal. Ce qui importe c’est cet espace paradoxal. Et le fond, le fameux fond qu’on écrit avec un t mais aussi avec un d, entre deux boîtes il va être devant et derrière, et pour l’objet, ou pour certaines parties de l’objet, même chose. Certains plans de l’objet vont être derri</w:t>
      </w:r>
      <w:r w:rsidR="00424A9E">
        <w:rPr>
          <w:rFonts w:ascii="Times New Roman" w:eastAsia="Times New Roman" w:hAnsi="Times New Roman" w:cs="Times New Roman"/>
          <w:lang w:eastAsia="fr-FR"/>
        </w:rPr>
        <w:t>ère le fond qui est pourtant là</w:t>
      </w:r>
      <w:r w:rsidRPr="006D4604">
        <w:rPr>
          <w:rFonts w:ascii="Times New Roman" w:eastAsia="Times New Roman" w:hAnsi="Times New Roman" w:cs="Times New Roman"/>
          <w:lang w:eastAsia="fr-FR"/>
        </w:rPr>
        <w:t xml:space="preserve"> comme </w:t>
      </w:r>
      <w:r w:rsidR="00130428">
        <w:rPr>
          <w:rFonts w:ascii="Times New Roman" w:eastAsia="Times New Roman" w:hAnsi="Times New Roman" w:cs="Times New Roman"/>
          <w:lang w:eastAsia="fr-FR"/>
        </w:rPr>
        <w:t>f</w:t>
      </w:r>
      <w:r w:rsidRPr="006D4604">
        <w:rPr>
          <w:rFonts w:ascii="Times New Roman" w:eastAsia="Times New Roman" w:hAnsi="Times New Roman" w:cs="Times New Roman"/>
          <w:lang w:eastAsia="fr-FR"/>
        </w:rPr>
        <w:t>on</w:t>
      </w:r>
      <w:r w:rsidR="00424A9E">
        <w:rPr>
          <w:rFonts w:ascii="Times New Roman" w:eastAsia="Times New Roman" w:hAnsi="Times New Roman" w:cs="Times New Roman"/>
          <w:lang w:eastAsia="fr-FR"/>
        </w:rPr>
        <w:t>t</w:t>
      </w:r>
      <w:r w:rsidRPr="006D4604">
        <w:rPr>
          <w:rFonts w:ascii="Times New Roman" w:eastAsia="Times New Roman" w:hAnsi="Times New Roman" w:cs="Times New Roman"/>
          <w:lang w:eastAsia="fr-FR"/>
        </w:rPr>
        <w:t>, comme source. Et l’objet y retourne et s’y alimente. Et, cependant, c’est statique.» (</w:t>
      </w:r>
      <w:proofErr w:type="spellStart"/>
      <w:r w:rsidRPr="006D4604">
        <w:rPr>
          <w:rFonts w:ascii="Times New Roman" w:eastAsia="Times New Roman" w:hAnsi="Times New Roman" w:cs="Times New Roman"/>
          <w:lang w:eastAsia="fr-FR"/>
        </w:rPr>
        <w:t>Barbâtre</w:t>
      </w:r>
      <w:proofErr w:type="spellEnd"/>
      <w:r w:rsidRPr="006D4604">
        <w:rPr>
          <w:rFonts w:ascii="Times New Roman" w:eastAsia="Times New Roman" w:hAnsi="Times New Roman" w:cs="Times New Roman"/>
          <w:lang w:eastAsia="fr-FR"/>
        </w:rPr>
        <w:t>, entretien</w:t>
      </w:r>
      <w:r w:rsidR="00224F15" w:rsidRPr="006D4604">
        <w:rPr>
          <w:rFonts w:ascii="Times New Roman" w:eastAsia="Times New Roman" w:hAnsi="Times New Roman" w:cs="Times New Roman"/>
          <w:lang w:eastAsia="fr-FR"/>
        </w:rPr>
        <w:t xml:space="preserve"> du 18 décembre 2004</w:t>
      </w:r>
      <w:r w:rsidRPr="006D4604">
        <w:rPr>
          <w:rFonts w:ascii="Times New Roman" w:eastAsia="Times New Roman" w:hAnsi="Times New Roman" w:cs="Times New Roman"/>
          <w:lang w:eastAsia="fr-FR"/>
        </w:rPr>
        <w:t>)</w:t>
      </w:r>
    </w:p>
  </w:footnote>
  <w:footnote w:id="16">
    <w:p w:rsidR="000E0242" w:rsidRPr="006D4604" w:rsidRDefault="000E0242"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Le papier japonais utilisé pour la peinture et la calligraphie.</w:t>
      </w:r>
    </w:p>
  </w:footnote>
  <w:footnote w:id="17">
    <w:p w:rsidR="002B78BF" w:rsidRPr="006D4604" w:rsidRDefault="002B78BF" w:rsidP="006D4604">
      <w:pPr>
        <w:pStyle w:val="Notedebasdepage"/>
        <w:spacing w:after="60"/>
        <w:ind w:firstLine="142"/>
        <w:jc w:val="both"/>
        <w:rPr>
          <w:rFonts w:ascii="Times New Roman" w:hAnsi="Times New Roman" w:cs="Times New Roman"/>
        </w:rPr>
      </w:pPr>
      <w:r w:rsidRPr="006D4604">
        <w:rPr>
          <w:rStyle w:val="Appelnotedebasdep"/>
          <w:rFonts w:ascii="Times New Roman" w:hAnsi="Times New Roman" w:cs="Times New Roman"/>
        </w:rPr>
        <w:footnoteRef/>
      </w:r>
      <w:r w:rsidRPr="006D4604">
        <w:rPr>
          <w:rFonts w:ascii="Times New Roman" w:hAnsi="Times New Roman" w:cs="Times New Roman"/>
        </w:rPr>
        <w:t xml:space="preserve"> Mark Rothko né en Lettonie, en 1903 se suicidera en 1970 à New York.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950893"/>
      <w:docPartObj>
        <w:docPartGallery w:val="Page Numbers (Top of Page)"/>
        <w:docPartUnique/>
      </w:docPartObj>
    </w:sdtPr>
    <w:sdtEndPr/>
    <w:sdtContent>
      <w:p w:rsidR="004B19C0" w:rsidRDefault="004B19C0">
        <w:pPr>
          <w:pStyle w:val="En-tte"/>
          <w:jc w:val="right"/>
        </w:pPr>
        <w:r w:rsidRPr="004B19C0">
          <w:rPr>
            <w:sz w:val="20"/>
            <w:szCs w:val="20"/>
          </w:rPr>
          <w:t xml:space="preserve">Exposé de </w:t>
        </w:r>
        <w:proofErr w:type="spellStart"/>
        <w:r w:rsidRPr="004B19C0">
          <w:rPr>
            <w:sz w:val="20"/>
            <w:szCs w:val="20"/>
          </w:rPr>
          <w:t>Barbâtre</w:t>
        </w:r>
        <w:proofErr w:type="spellEnd"/>
        <w:r w:rsidRPr="004B19C0">
          <w:rPr>
            <w:sz w:val="20"/>
            <w:szCs w:val="20"/>
          </w:rPr>
          <w:t xml:space="preserve">, 02-02-2015 IEB.  </w:t>
        </w:r>
        <w:hyperlink r:id="rId1" w:history="1">
          <w:r w:rsidRPr="004B19C0">
            <w:rPr>
              <w:rStyle w:val="Lienhypertexte"/>
              <w:sz w:val="20"/>
              <w:szCs w:val="20"/>
            </w:rPr>
            <w:t>www.shobogenzo.eu</w:t>
          </w:r>
        </w:hyperlink>
        <w:r>
          <w:t xml:space="preserve">                                     </w:t>
        </w:r>
        <w:r>
          <w:fldChar w:fldCharType="begin"/>
        </w:r>
        <w:r>
          <w:instrText>PAGE   \* MERGEFORMAT</w:instrText>
        </w:r>
        <w:r>
          <w:fldChar w:fldCharType="separate"/>
        </w:r>
        <w:r w:rsidR="00441C97">
          <w:rPr>
            <w:noProof/>
          </w:rPr>
          <w:t>12</w:t>
        </w:r>
        <w:r>
          <w:fldChar w:fldCharType="end"/>
        </w:r>
      </w:p>
    </w:sdtContent>
  </w:sdt>
  <w:p w:rsidR="004B19C0" w:rsidRDefault="004B19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B4970B-6CA5-4B6F-B635-51F1686F0CA4}"/>
    <w:docVar w:name="dgnword-eventsink" w:val="108100840"/>
  </w:docVars>
  <w:rsids>
    <w:rsidRoot w:val="00C041CE"/>
    <w:rsid w:val="00033AF6"/>
    <w:rsid w:val="00045725"/>
    <w:rsid w:val="000A4ECB"/>
    <w:rsid w:val="000B0408"/>
    <w:rsid w:val="000D652B"/>
    <w:rsid w:val="000E0242"/>
    <w:rsid w:val="000E6396"/>
    <w:rsid w:val="00130428"/>
    <w:rsid w:val="00170AE4"/>
    <w:rsid w:val="001836E1"/>
    <w:rsid w:val="00192ED2"/>
    <w:rsid w:val="00197366"/>
    <w:rsid w:val="00224F15"/>
    <w:rsid w:val="00297613"/>
    <w:rsid w:val="002B78BF"/>
    <w:rsid w:val="002E1DE4"/>
    <w:rsid w:val="00340F74"/>
    <w:rsid w:val="00350949"/>
    <w:rsid w:val="003B64EE"/>
    <w:rsid w:val="003E497F"/>
    <w:rsid w:val="00424A9E"/>
    <w:rsid w:val="00441C97"/>
    <w:rsid w:val="00487818"/>
    <w:rsid w:val="004A3CF8"/>
    <w:rsid w:val="004B19C0"/>
    <w:rsid w:val="004E0401"/>
    <w:rsid w:val="004F5012"/>
    <w:rsid w:val="005456FE"/>
    <w:rsid w:val="005822D7"/>
    <w:rsid w:val="005A4DE2"/>
    <w:rsid w:val="006137F9"/>
    <w:rsid w:val="006609F4"/>
    <w:rsid w:val="00687ACB"/>
    <w:rsid w:val="006D4604"/>
    <w:rsid w:val="00704831"/>
    <w:rsid w:val="00704996"/>
    <w:rsid w:val="0072068E"/>
    <w:rsid w:val="0074288C"/>
    <w:rsid w:val="00784EC4"/>
    <w:rsid w:val="007853D2"/>
    <w:rsid w:val="00837196"/>
    <w:rsid w:val="00855C3B"/>
    <w:rsid w:val="00891F1E"/>
    <w:rsid w:val="008C271C"/>
    <w:rsid w:val="008D245F"/>
    <w:rsid w:val="008F0EBB"/>
    <w:rsid w:val="00924E49"/>
    <w:rsid w:val="009554E5"/>
    <w:rsid w:val="0097272C"/>
    <w:rsid w:val="009A7F21"/>
    <w:rsid w:val="009E5FB9"/>
    <w:rsid w:val="00A117D5"/>
    <w:rsid w:val="00A14114"/>
    <w:rsid w:val="00A528BB"/>
    <w:rsid w:val="00AA135B"/>
    <w:rsid w:val="00B70DF9"/>
    <w:rsid w:val="00B83523"/>
    <w:rsid w:val="00B90A6B"/>
    <w:rsid w:val="00BD62AD"/>
    <w:rsid w:val="00C041CE"/>
    <w:rsid w:val="00C35CA8"/>
    <w:rsid w:val="00C408D0"/>
    <w:rsid w:val="00C90F9B"/>
    <w:rsid w:val="00CA5E7C"/>
    <w:rsid w:val="00CB7C3E"/>
    <w:rsid w:val="00CF627A"/>
    <w:rsid w:val="00D12CA1"/>
    <w:rsid w:val="00D13B94"/>
    <w:rsid w:val="00D601DE"/>
    <w:rsid w:val="00D628A4"/>
    <w:rsid w:val="00D865F5"/>
    <w:rsid w:val="00DA1B03"/>
    <w:rsid w:val="00DB4B08"/>
    <w:rsid w:val="00DE4A66"/>
    <w:rsid w:val="00EC514D"/>
    <w:rsid w:val="00F466A2"/>
    <w:rsid w:val="00F570F8"/>
    <w:rsid w:val="00FC689A"/>
    <w:rsid w:val="00FC6C69"/>
    <w:rsid w:val="00FF6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E4"/>
  </w:style>
  <w:style w:type="paragraph" w:styleId="Titre1">
    <w:name w:val="heading 1"/>
    <w:basedOn w:val="Normal"/>
    <w:next w:val="Normal"/>
    <w:link w:val="Titre1Car"/>
    <w:uiPriority w:val="9"/>
    <w:qFormat/>
    <w:rsid w:val="00170AE4"/>
    <w:pPr>
      <w:keepNext/>
      <w:keepLines/>
      <w:spacing w:before="480" w:after="0"/>
      <w:outlineLvl w:val="0"/>
    </w:pPr>
    <w:rPr>
      <w:rFonts w:ascii="Cambria" w:eastAsia="MS Gothic" w:hAnsi="Cambria" w:cs="Times New Roman"/>
      <w:b/>
      <w:bCs/>
      <w:color w:val="365F91"/>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70AE4"/>
    <w:rPr>
      <w:b/>
      <w:bCs/>
    </w:rPr>
  </w:style>
  <w:style w:type="character" w:customStyle="1" w:styleId="st">
    <w:name w:val="st"/>
    <w:basedOn w:val="Policepardfaut"/>
    <w:rsid w:val="00170AE4"/>
  </w:style>
  <w:style w:type="paragraph" w:styleId="Notedebasdepage">
    <w:name w:val="footnote text"/>
    <w:basedOn w:val="Normal"/>
    <w:link w:val="NotedebasdepageCar"/>
    <w:uiPriority w:val="99"/>
    <w:semiHidden/>
    <w:unhideWhenUsed/>
    <w:rsid w:val="00170A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0AE4"/>
    <w:rPr>
      <w:sz w:val="20"/>
      <w:szCs w:val="20"/>
    </w:rPr>
  </w:style>
  <w:style w:type="character" w:styleId="Appelnotedebasdep">
    <w:name w:val="footnote reference"/>
    <w:basedOn w:val="Policepardfaut"/>
    <w:uiPriority w:val="99"/>
    <w:semiHidden/>
    <w:unhideWhenUsed/>
    <w:rsid w:val="00170AE4"/>
    <w:rPr>
      <w:vertAlign w:val="superscript"/>
    </w:rPr>
  </w:style>
  <w:style w:type="character" w:styleId="Accentuation">
    <w:name w:val="Emphasis"/>
    <w:basedOn w:val="Policepardfaut"/>
    <w:uiPriority w:val="20"/>
    <w:qFormat/>
    <w:rsid w:val="00170AE4"/>
    <w:rPr>
      <w:i/>
      <w:iCs/>
    </w:rPr>
  </w:style>
  <w:style w:type="character" w:customStyle="1" w:styleId="Titre1Car">
    <w:name w:val="Titre 1 Car"/>
    <w:basedOn w:val="Policepardfaut"/>
    <w:link w:val="Titre1"/>
    <w:uiPriority w:val="9"/>
    <w:rsid w:val="00170AE4"/>
    <w:rPr>
      <w:rFonts w:ascii="Cambria" w:eastAsia="MS Gothic" w:hAnsi="Cambria" w:cs="Times New Roman"/>
      <w:b/>
      <w:bCs/>
      <w:color w:val="365F91"/>
      <w:sz w:val="28"/>
      <w:szCs w:val="28"/>
      <w:lang w:eastAsia="ja-JP"/>
    </w:rPr>
  </w:style>
  <w:style w:type="paragraph" w:styleId="Sansinterligne">
    <w:name w:val="No Spacing"/>
    <w:uiPriority w:val="1"/>
    <w:qFormat/>
    <w:rsid w:val="00170AE4"/>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197366"/>
    <w:rPr>
      <w:color w:val="0000FF"/>
      <w:u w:val="single"/>
    </w:rPr>
  </w:style>
  <w:style w:type="paragraph" w:styleId="En-tte">
    <w:name w:val="header"/>
    <w:basedOn w:val="Normal"/>
    <w:link w:val="En-tteCar"/>
    <w:uiPriority w:val="99"/>
    <w:unhideWhenUsed/>
    <w:rsid w:val="004B19C0"/>
    <w:pPr>
      <w:tabs>
        <w:tab w:val="center" w:pos="4536"/>
        <w:tab w:val="right" w:pos="9072"/>
      </w:tabs>
      <w:spacing w:after="0" w:line="240" w:lineRule="auto"/>
    </w:pPr>
  </w:style>
  <w:style w:type="character" w:customStyle="1" w:styleId="En-tteCar">
    <w:name w:val="En-tête Car"/>
    <w:basedOn w:val="Policepardfaut"/>
    <w:link w:val="En-tte"/>
    <w:uiPriority w:val="99"/>
    <w:rsid w:val="004B19C0"/>
  </w:style>
  <w:style w:type="paragraph" w:styleId="Pieddepage">
    <w:name w:val="footer"/>
    <w:basedOn w:val="Normal"/>
    <w:link w:val="PieddepageCar"/>
    <w:uiPriority w:val="99"/>
    <w:unhideWhenUsed/>
    <w:rsid w:val="004B19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9C0"/>
  </w:style>
  <w:style w:type="paragraph" w:styleId="Textedebulles">
    <w:name w:val="Balloon Text"/>
    <w:basedOn w:val="Normal"/>
    <w:link w:val="TextedebullesCar"/>
    <w:uiPriority w:val="99"/>
    <w:semiHidden/>
    <w:unhideWhenUsed/>
    <w:rsid w:val="004F5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E4"/>
  </w:style>
  <w:style w:type="paragraph" w:styleId="Titre1">
    <w:name w:val="heading 1"/>
    <w:basedOn w:val="Normal"/>
    <w:next w:val="Normal"/>
    <w:link w:val="Titre1Car"/>
    <w:uiPriority w:val="9"/>
    <w:qFormat/>
    <w:rsid w:val="00170AE4"/>
    <w:pPr>
      <w:keepNext/>
      <w:keepLines/>
      <w:spacing w:before="480" w:after="0"/>
      <w:outlineLvl w:val="0"/>
    </w:pPr>
    <w:rPr>
      <w:rFonts w:ascii="Cambria" w:eastAsia="MS Gothic" w:hAnsi="Cambria" w:cs="Times New Roman"/>
      <w:b/>
      <w:bCs/>
      <w:color w:val="365F91"/>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70AE4"/>
    <w:rPr>
      <w:b/>
      <w:bCs/>
    </w:rPr>
  </w:style>
  <w:style w:type="character" w:customStyle="1" w:styleId="st">
    <w:name w:val="st"/>
    <w:basedOn w:val="Policepardfaut"/>
    <w:rsid w:val="00170AE4"/>
  </w:style>
  <w:style w:type="paragraph" w:styleId="Notedebasdepage">
    <w:name w:val="footnote text"/>
    <w:basedOn w:val="Normal"/>
    <w:link w:val="NotedebasdepageCar"/>
    <w:uiPriority w:val="99"/>
    <w:semiHidden/>
    <w:unhideWhenUsed/>
    <w:rsid w:val="00170A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0AE4"/>
    <w:rPr>
      <w:sz w:val="20"/>
      <w:szCs w:val="20"/>
    </w:rPr>
  </w:style>
  <w:style w:type="character" w:styleId="Appelnotedebasdep">
    <w:name w:val="footnote reference"/>
    <w:basedOn w:val="Policepardfaut"/>
    <w:uiPriority w:val="99"/>
    <w:semiHidden/>
    <w:unhideWhenUsed/>
    <w:rsid w:val="00170AE4"/>
    <w:rPr>
      <w:vertAlign w:val="superscript"/>
    </w:rPr>
  </w:style>
  <w:style w:type="character" w:styleId="Accentuation">
    <w:name w:val="Emphasis"/>
    <w:basedOn w:val="Policepardfaut"/>
    <w:uiPriority w:val="20"/>
    <w:qFormat/>
    <w:rsid w:val="00170AE4"/>
    <w:rPr>
      <w:i/>
      <w:iCs/>
    </w:rPr>
  </w:style>
  <w:style w:type="character" w:customStyle="1" w:styleId="Titre1Car">
    <w:name w:val="Titre 1 Car"/>
    <w:basedOn w:val="Policepardfaut"/>
    <w:link w:val="Titre1"/>
    <w:uiPriority w:val="9"/>
    <w:rsid w:val="00170AE4"/>
    <w:rPr>
      <w:rFonts w:ascii="Cambria" w:eastAsia="MS Gothic" w:hAnsi="Cambria" w:cs="Times New Roman"/>
      <w:b/>
      <w:bCs/>
      <w:color w:val="365F91"/>
      <w:sz w:val="28"/>
      <w:szCs w:val="28"/>
      <w:lang w:eastAsia="ja-JP"/>
    </w:rPr>
  </w:style>
  <w:style w:type="paragraph" w:styleId="Sansinterligne">
    <w:name w:val="No Spacing"/>
    <w:uiPriority w:val="1"/>
    <w:qFormat/>
    <w:rsid w:val="00170AE4"/>
    <w:pPr>
      <w:spacing w:after="0" w:line="240" w:lineRule="auto"/>
    </w:pPr>
    <w:rPr>
      <w:rFonts w:ascii="Calibri" w:eastAsia="MS Mincho" w:hAnsi="Calibri" w:cs="Times New Roman"/>
      <w:lang w:eastAsia="ja-JP"/>
    </w:rPr>
  </w:style>
  <w:style w:type="character" w:styleId="Lienhypertexte">
    <w:name w:val="Hyperlink"/>
    <w:basedOn w:val="Policepardfaut"/>
    <w:uiPriority w:val="99"/>
    <w:unhideWhenUsed/>
    <w:rsid w:val="00197366"/>
    <w:rPr>
      <w:color w:val="0000FF"/>
      <w:u w:val="single"/>
    </w:rPr>
  </w:style>
  <w:style w:type="paragraph" w:styleId="En-tte">
    <w:name w:val="header"/>
    <w:basedOn w:val="Normal"/>
    <w:link w:val="En-tteCar"/>
    <w:uiPriority w:val="99"/>
    <w:unhideWhenUsed/>
    <w:rsid w:val="004B19C0"/>
    <w:pPr>
      <w:tabs>
        <w:tab w:val="center" w:pos="4536"/>
        <w:tab w:val="right" w:pos="9072"/>
      </w:tabs>
      <w:spacing w:after="0" w:line="240" w:lineRule="auto"/>
    </w:pPr>
  </w:style>
  <w:style w:type="character" w:customStyle="1" w:styleId="En-tteCar">
    <w:name w:val="En-tête Car"/>
    <w:basedOn w:val="Policepardfaut"/>
    <w:link w:val="En-tte"/>
    <w:uiPriority w:val="99"/>
    <w:rsid w:val="004B19C0"/>
  </w:style>
  <w:style w:type="paragraph" w:styleId="Pieddepage">
    <w:name w:val="footer"/>
    <w:basedOn w:val="Normal"/>
    <w:link w:val="PieddepageCar"/>
    <w:uiPriority w:val="99"/>
    <w:unhideWhenUsed/>
    <w:rsid w:val="004B19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9C0"/>
  </w:style>
  <w:style w:type="paragraph" w:styleId="Textedebulles">
    <w:name w:val="Balloon Text"/>
    <w:basedOn w:val="Normal"/>
    <w:link w:val="TextedebullesCar"/>
    <w:uiPriority w:val="99"/>
    <w:semiHidden/>
    <w:unhideWhenUsed/>
    <w:rsid w:val="004F5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hobogenzo.eu/archives/2013/04/15/26931831.html" TargetMode="External"/><Relationship Id="rId2" Type="http://schemas.openxmlformats.org/officeDocument/2006/relationships/hyperlink" Target="http://www.barbatre.com/archives/category/textes" TargetMode="External"/><Relationship Id="rId1" Type="http://schemas.openxmlformats.org/officeDocument/2006/relationships/hyperlink" Target="http://www.tiensetc.org/barbatre-p1356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AD9A-A519-4DE8-BA2C-9AEDA473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12</Pages>
  <Words>4451</Words>
  <Characters>24482</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16</cp:revision>
  <cp:lastPrinted>2015-02-12T14:38:00Z</cp:lastPrinted>
  <dcterms:created xsi:type="dcterms:W3CDTF">2015-02-04T18:13:00Z</dcterms:created>
  <dcterms:modified xsi:type="dcterms:W3CDTF">2015-02-12T14:38:00Z</dcterms:modified>
</cp:coreProperties>
</file>