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A3" w:rsidRDefault="00B32CA3" w:rsidP="00436BDA">
      <w:pPr>
        <w:pStyle w:val="Default"/>
        <w:jc w:val="center"/>
        <w:rPr>
          <w:b/>
          <w:bCs/>
          <w:sz w:val="52"/>
          <w:szCs w:val="96"/>
        </w:rPr>
      </w:pPr>
      <w:r w:rsidRPr="00B32CA3">
        <w:rPr>
          <w:b/>
          <w:bCs/>
          <w:sz w:val="52"/>
          <w:szCs w:val="96"/>
        </w:rPr>
        <w:t>Histoire d’un tailleur</w:t>
      </w:r>
    </w:p>
    <w:p w:rsidR="00B32CA3" w:rsidRDefault="00B32CA3" w:rsidP="00B32CA3">
      <w:pPr>
        <w:jc w:val="center"/>
        <w:rPr>
          <w:b/>
          <w:bCs/>
          <w:sz w:val="28"/>
          <w:szCs w:val="96"/>
        </w:rPr>
      </w:pPr>
      <w:r>
        <w:rPr>
          <w:b/>
          <w:bCs/>
          <w:sz w:val="28"/>
          <w:szCs w:val="96"/>
        </w:rPr>
        <w:t>Correction</w:t>
      </w:r>
    </w:p>
    <w:p w:rsidR="00B32CA3" w:rsidRPr="00B32CA3" w:rsidRDefault="00B32CA3" w:rsidP="00B32CA3">
      <w:pPr>
        <w:autoSpaceDE w:val="0"/>
        <w:autoSpaceDN w:val="0"/>
        <w:adjustRightInd w:val="0"/>
        <w:spacing w:after="0" w:line="240" w:lineRule="auto"/>
        <w:rPr>
          <w:rFonts w:ascii="Delius" w:hAnsi="Delius" w:cs="Delius"/>
          <w:color w:val="000000"/>
          <w:sz w:val="24"/>
          <w:szCs w:val="24"/>
        </w:rPr>
      </w:pPr>
    </w:p>
    <w:p w:rsidR="00B32CA3" w:rsidRPr="00B32CA3" w:rsidRDefault="00B32CA3" w:rsidP="00B32CA3">
      <w:pPr>
        <w:jc w:val="center"/>
        <w:rPr>
          <w:b/>
          <w:bCs/>
          <w:sz w:val="28"/>
          <w:szCs w:val="96"/>
        </w:rPr>
      </w:pPr>
      <w:r w:rsidRPr="00B32CA3">
        <w:rPr>
          <w:rFonts w:ascii="Delius" w:hAnsi="Delius" w:cs="Delius"/>
          <w:color w:val="000000"/>
          <w:sz w:val="24"/>
          <w:szCs w:val="24"/>
        </w:rPr>
        <w:t xml:space="preserve"> </w:t>
      </w:r>
      <w:r w:rsidRPr="00B32CA3">
        <w:rPr>
          <w:rFonts w:ascii="Delius" w:hAnsi="Delius" w:cs="Delius"/>
          <w:color w:val="000000"/>
          <w:sz w:val="32"/>
          <w:szCs w:val="32"/>
        </w:rPr>
        <w:t>Comment l’histoire d’un tailleur nous permet de comprendre ce que sont les nombres décimaux…</w:t>
      </w:r>
    </w:p>
    <w:p w:rsidR="00B32CA3" w:rsidRPr="00B32CA3" w:rsidRDefault="00B32CA3" w:rsidP="00B32CA3">
      <w:pPr>
        <w:pStyle w:val="Default"/>
        <w:jc w:val="center"/>
        <w:rPr>
          <w:sz w:val="18"/>
        </w:rPr>
      </w:pPr>
    </w:p>
    <w:p w:rsidR="00643B93" w:rsidRPr="000F54C7" w:rsidRDefault="00643B93" w:rsidP="00643B93">
      <w:pPr>
        <w:pStyle w:val="Default"/>
        <w:rPr>
          <w:rFonts w:asciiTheme="minorHAnsi" w:hAnsiTheme="minorHAnsi"/>
        </w:rPr>
      </w:pPr>
      <w:r w:rsidRPr="000F54C7">
        <w:rPr>
          <w:rFonts w:asciiTheme="minorHAnsi" w:hAnsiTheme="minorHAnsi"/>
          <w:b/>
          <w:bCs/>
        </w:rPr>
        <w:t>C’est à toi!</w:t>
      </w:r>
      <w:r>
        <w:rPr>
          <w:rFonts w:asciiTheme="minorHAnsi" w:hAnsiTheme="minorHAnsi"/>
          <w:b/>
          <w:bCs/>
        </w:rPr>
        <w:t xml:space="preserve"> 1</w:t>
      </w:r>
    </w:p>
    <w:p w:rsidR="00643B93" w:rsidRDefault="00643B93" w:rsidP="00643B93">
      <w:pPr>
        <w:rPr>
          <w:sz w:val="24"/>
          <w:szCs w:val="24"/>
        </w:rPr>
      </w:pPr>
    </w:p>
    <w:p w:rsidR="00643B93" w:rsidRPr="00B32CA3" w:rsidRDefault="00643B93" w:rsidP="00643B93">
      <w:pPr>
        <w:rPr>
          <w:rFonts w:eastAsiaTheme="minorEastAsia" w:cs="Cambria Math"/>
          <w:sz w:val="24"/>
          <w:szCs w:val="24"/>
        </w:rPr>
      </w:pPr>
      <w:r w:rsidRPr="000F54C7">
        <w:rPr>
          <w:sz w:val="24"/>
          <w:szCs w:val="24"/>
        </w:rPr>
        <w:t xml:space="preserve">4 tasseaux =&gt;    </w:t>
      </w:r>
      <w:r w:rsidRPr="000F54C7">
        <w:rPr>
          <w:rFonts w:cs="Cambria Math"/>
          <w:sz w:val="24"/>
          <w:szCs w:val="24"/>
        </w:rPr>
        <w:t xml:space="preserve">4 =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40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  <m:r>
          <w:rPr>
            <w:rFonts w:ascii="Cambria Math" w:hAnsi="Cambria Math" w:cs="Cambria Math"/>
            <w:sz w:val="24"/>
            <w:szCs w:val="24"/>
          </w:rPr>
          <m:t xml:space="preserve"> </m:t>
        </m:r>
      </m:oMath>
    </w:p>
    <w:p w:rsidR="00643B93" w:rsidRDefault="00643B93" w:rsidP="00643B93">
      <w:pPr>
        <w:rPr>
          <w:sz w:val="24"/>
          <w:szCs w:val="24"/>
        </w:rPr>
      </w:pPr>
      <w:r w:rsidRPr="000F54C7">
        <w:rPr>
          <w:sz w:val="24"/>
          <w:szCs w:val="24"/>
        </w:rPr>
        <w:t xml:space="preserve">6 tasseaux =&gt;    </w:t>
      </w:r>
      <w:r w:rsidRPr="000F54C7">
        <w:rPr>
          <w:rFonts w:cs="Cambria Math"/>
          <w:sz w:val="24"/>
          <w:szCs w:val="24"/>
        </w:rPr>
        <w:t xml:space="preserve">6 =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60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  <m:r>
          <w:rPr>
            <w:rFonts w:ascii="Cambria Math" w:hAnsi="Cambria Math" w:cs="Arial"/>
            <w:sz w:val="28"/>
          </w:rPr>
          <m:t xml:space="preserve"> </m:t>
        </m:r>
        <m:r>
          <w:rPr>
            <w:rFonts w:ascii="Cambria Math" w:hAnsi="Cambria Math" w:cs="Arial"/>
            <w:sz w:val="28"/>
          </w:rPr>
          <w:br/>
        </m:r>
      </m:oMath>
    </w:p>
    <w:p w:rsidR="00643B93" w:rsidRPr="00B32CA3" w:rsidRDefault="00643B93" w:rsidP="00643B93">
      <w:pPr>
        <w:rPr>
          <w:sz w:val="24"/>
          <w:szCs w:val="24"/>
        </w:rPr>
      </w:pPr>
      <w:r w:rsidRPr="000F54C7">
        <w:rPr>
          <w:sz w:val="24"/>
          <w:szCs w:val="24"/>
        </w:rPr>
        <w:t xml:space="preserve">10 tasseaux =&gt;    </w:t>
      </w:r>
      <w:r w:rsidRPr="000F54C7">
        <w:rPr>
          <w:rFonts w:cs="Cambria Math"/>
          <w:sz w:val="24"/>
          <w:szCs w:val="24"/>
        </w:rPr>
        <w:t xml:space="preserve">10 = 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100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  <m:r>
          <w:rPr>
            <w:rFonts w:ascii="Cambria Math" w:hAnsi="Cambria Math" w:cs="Arial"/>
            <w:sz w:val="28"/>
          </w:rPr>
          <w:br/>
        </m:r>
      </m:oMath>
    </w:p>
    <w:p w:rsidR="00643B93" w:rsidRPr="000F54C7" w:rsidRDefault="00643B93" w:rsidP="00643B93">
      <w:pPr>
        <w:pStyle w:val="Default"/>
        <w:rPr>
          <w:rFonts w:asciiTheme="minorHAnsi" w:hAnsiTheme="minorHAnsi"/>
        </w:rPr>
      </w:pPr>
      <w:r w:rsidRPr="000F54C7">
        <w:rPr>
          <w:rFonts w:asciiTheme="minorHAnsi" w:hAnsiTheme="minorHAnsi"/>
        </w:rPr>
        <w:t xml:space="preserve">3 tasseaux et 5 dixièmes </w:t>
      </w:r>
      <w:r w:rsidRPr="000F54C7">
        <w:rPr>
          <w:rFonts w:asciiTheme="minorHAnsi" w:hAnsiTheme="minorHAnsi" w:cs="Cambria Math"/>
        </w:rPr>
        <w:t xml:space="preserve">= </w:t>
      </w:r>
      <w:r>
        <w:rPr>
          <w:rFonts w:asciiTheme="minorHAnsi" w:hAnsi="Cambria Math" w:cs="Cambria Math"/>
        </w:rPr>
        <w:t>3</w:t>
      </w:r>
      <w:r w:rsidRPr="000F54C7">
        <w:rPr>
          <w:rFonts w:asciiTheme="minorHAnsi" w:hAnsiTheme="minorHAnsi" w:cs="Cambria Math"/>
        </w:rPr>
        <w:t xml:space="preserve"> + 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  <m:r>
          <w:rPr>
            <w:rFonts w:ascii="Cambria Math" w:hAnsi="Cambria Math" w:cs="Arial"/>
            <w:sz w:val="28"/>
          </w:rPr>
          <m:t xml:space="preserve"> </m:t>
        </m:r>
      </m:oMath>
      <w:r w:rsidRPr="000F54C7">
        <w:rPr>
          <w:rFonts w:asciiTheme="minorHAnsi" w:hAnsiTheme="minorHAnsi" w:cs="Cambria Math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30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</m:oMath>
      <w:r w:rsidRPr="000F54C7">
        <w:rPr>
          <w:rFonts w:asciiTheme="minorHAnsi" w:hAnsiTheme="minorHAnsi" w:cs="Cambria Math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</m:oMath>
      <w:r w:rsidRPr="000F54C7">
        <w:rPr>
          <w:rFonts w:asciiTheme="minorHAnsi" w:hAnsiTheme="minorHAnsi" w:cs="Cambria Math"/>
        </w:rPr>
        <w:t xml:space="preserve"> = 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35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</m:oMath>
    </w:p>
    <w:p w:rsidR="00643B93" w:rsidRDefault="00643B93" w:rsidP="00643B93">
      <w:pPr>
        <w:pStyle w:val="Default"/>
        <w:rPr>
          <w:rFonts w:asciiTheme="minorHAnsi" w:hAnsiTheme="minorHAnsi" w:cs="Cambria Math"/>
        </w:rPr>
      </w:pPr>
    </w:p>
    <w:p w:rsidR="00643B93" w:rsidRPr="000F54C7" w:rsidRDefault="00643B93" w:rsidP="00643B93">
      <w:pPr>
        <w:pStyle w:val="Default"/>
        <w:rPr>
          <w:rFonts w:asciiTheme="minorHAnsi" w:hAnsiTheme="minorHAnsi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27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</m:oMath>
      <w:r w:rsidRPr="000F54C7">
        <w:rPr>
          <w:rFonts w:asciiTheme="minorHAnsi" w:hAnsiTheme="minorHAnsi" w:cs="Cambria Math"/>
        </w:rPr>
        <w:t xml:space="preserve">= 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20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</m:oMath>
      <w:r w:rsidRPr="000F54C7">
        <w:rPr>
          <w:rFonts w:asciiTheme="minorHAnsi" w:hAnsiTheme="minorHAnsi" w:cs="Cambria Math"/>
        </w:rPr>
        <w:t xml:space="preserve"> + 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</m:oMath>
      <w:r>
        <w:rPr>
          <w:rFonts w:asciiTheme="minorHAnsi" w:eastAsiaTheme="minorEastAsia" w:hAnsiTheme="minorHAnsi" w:cs="Cambria Math"/>
          <w:sz w:val="28"/>
        </w:rPr>
        <w:t xml:space="preserve"> = 2 + </w:t>
      </w:r>
      <w:r w:rsidRPr="000F54C7">
        <w:rPr>
          <w:rFonts w:asciiTheme="minorHAnsi" w:hAnsiTheme="minorHAnsi" w:cs="Cambria Math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</m:oMath>
    </w:p>
    <w:p w:rsidR="00643B93" w:rsidRDefault="00643B93" w:rsidP="00643B93">
      <w:pPr>
        <w:pStyle w:val="Default"/>
        <w:rPr>
          <w:rFonts w:asciiTheme="minorHAnsi" w:hAnsiTheme="minorHAnsi" w:cs="Cambria Math"/>
        </w:rPr>
      </w:pPr>
    </w:p>
    <w:p w:rsidR="00643B93" w:rsidRPr="000F54C7" w:rsidRDefault="00643B93" w:rsidP="00643B93">
      <w:pPr>
        <w:pStyle w:val="Default"/>
        <w:rPr>
          <w:rFonts w:asciiTheme="minorHAnsi" w:hAnsiTheme="minorHAnsi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 xml:space="preserve">84 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  <m:r>
          <w:rPr>
            <w:rFonts w:ascii="Cambria Math" w:hAnsi="Cambria Math" w:cs="Arial"/>
            <w:sz w:val="28"/>
          </w:rPr>
          <m:t xml:space="preserve"> </m:t>
        </m:r>
      </m:oMath>
      <w:r w:rsidRPr="000F54C7">
        <w:rPr>
          <w:rFonts w:asciiTheme="minorHAnsi" w:hAnsiTheme="minorHAnsi" w:cs="Cambria Math"/>
        </w:rPr>
        <w:t xml:space="preserve">= 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80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</m:oMath>
      <w:r w:rsidRPr="000F54C7">
        <w:rPr>
          <w:rFonts w:asciiTheme="minorHAnsi" w:hAnsiTheme="minorHAnsi" w:cs="Cambria Math"/>
        </w:rPr>
        <w:t xml:space="preserve">+ 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</m:oMath>
      <w:r>
        <w:rPr>
          <w:rFonts w:asciiTheme="minorHAnsi" w:eastAsiaTheme="minorEastAsia" w:hAnsiTheme="minorHAnsi" w:cs="Cambria Math"/>
          <w:sz w:val="28"/>
        </w:rPr>
        <w:t xml:space="preserve"> = 8 + </w:t>
      </w:r>
      <w:r w:rsidRPr="000F54C7">
        <w:rPr>
          <w:rFonts w:asciiTheme="minorHAnsi" w:hAnsiTheme="minorHAnsi" w:cs="Cambria Math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</m:oMath>
    </w:p>
    <w:p w:rsidR="00643B93" w:rsidRDefault="00643B93" w:rsidP="00643B93">
      <w:pPr>
        <w:rPr>
          <w:rFonts w:cs="Cambria Math"/>
          <w:sz w:val="24"/>
          <w:szCs w:val="24"/>
        </w:rPr>
      </w:pPr>
    </w:p>
    <w:p w:rsidR="00643B93" w:rsidRDefault="00643B93" w:rsidP="00643B93">
      <w:pPr>
        <w:rPr>
          <w:rFonts w:cs="Cambria Math"/>
          <w:sz w:val="24"/>
          <w:szCs w:val="24"/>
        </w:rPr>
      </w:pPr>
      <w:r w:rsidRPr="000F54C7">
        <w:rPr>
          <w:rFonts w:cs="Cambria Math"/>
          <w:sz w:val="24"/>
          <w:szCs w:val="24"/>
        </w:rPr>
        <w:t xml:space="preserve">5 + 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</m:oMath>
      <w:r w:rsidRPr="000F54C7">
        <w:rPr>
          <w:rFonts w:cs="Cambria Math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50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</m:oMath>
      <w:r>
        <w:rPr>
          <w:rFonts w:eastAsiaTheme="minorEastAsia" w:cs="Cambria Math"/>
          <w:sz w:val="28"/>
        </w:rPr>
        <w:t xml:space="preserve"> + </w:t>
      </w:r>
      <w:r w:rsidRPr="000F54C7">
        <w:rPr>
          <w:rFonts w:cs="Cambria Math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</m:oMath>
      <w:r>
        <w:rPr>
          <w:rFonts w:eastAsiaTheme="minorEastAsia" w:cs="Cambria Math"/>
          <w:sz w:val="28"/>
        </w:rPr>
        <w:t xml:space="preserve"> = </w:t>
      </w:r>
      <w:r w:rsidRPr="000F54C7">
        <w:rPr>
          <w:rFonts w:cs="Cambria Math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53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</m:oMath>
    </w:p>
    <w:p w:rsidR="00643B93" w:rsidRDefault="00643B93" w:rsidP="00B32CA3">
      <w:pPr>
        <w:pStyle w:val="Default"/>
        <w:rPr>
          <w:b/>
          <w:bCs/>
          <w:sz w:val="28"/>
          <w:szCs w:val="28"/>
        </w:rPr>
      </w:pPr>
    </w:p>
    <w:p w:rsidR="00643B93" w:rsidRDefault="00643B93" w:rsidP="00B32CA3">
      <w:pPr>
        <w:pStyle w:val="Default"/>
        <w:rPr>
          <w:b/>
          <w:bCs/>
          <w:sz w:val="28"/>
          <w:szCs w:val="28"/>
        </w:rPr>
      </w:pPr>
    </w:p>
    <w:p w:rsidR="00B32CA3" w:rsidRDefault="00B32CA3" w:rsidP="00B32C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C’est à toi!</w:t>
      </w:r>
      <w:r w:rsidR="00643B93">
        <w:rPr>
          <w:b/>
          <w:bCs/>
          <w:sz w:val="28"/>
          <w:szCs w:val="28"/>
        </w:rPr>
        <w:t xml:space="preserve"> 2</w:t>
      </w:r>
    </w:p>
    <w:p w:rsidR="00B32CA3" w:rsidRDefault="00B32CA3" w:rsidP="00B32CA3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5 tasseaux =&gt;    </w:t>
      </w:r>
      <w:r>
        <w:rPr>
          <w:rFonts w:ascii="Cambria Math" w:hAnsi="Cambria Math" w:cs="Cambria Math"/>
          <w:sz w:val="23"/>
          <w:szCs w:val="23"/>
        </w:rPr>
        <w:t xml:space="preserve">5=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50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</m:oMath>
      <w:r>
        <w:rPr>
          <w:rFonts w:ascii="Cambria Math" w:eastAsiaTheme="minorEastAsia" w:hAnsi="Cambria Math" w:cs="Cambria Math"/>
          <w:sz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500</m:t>
            </m:r>
          </m:num>
          <m:den>
            <m:r>
              <w:rPr>
                <w:rFonts w:ascii="Cambria Math" w:hAnsi="Cambria Math" w:cs="Arial"/>
                <w:sz w:val="28"/>
              </w:rPr>
              <m:t>100</m:t>
            </m:r>
          </m:den>
        </m:f>
      </m:oMath>
    </w:p>
    <w:p w:rsidR="00B32CA3" w:rsidRDefault="00B32CA3" w:rsidP="00B32CA3">
      <w:pPr>
        <w:pStyle w:val="Default"/>
        <w:rPr>
          <w:rFonts w:ascii="Cambria Math" w:hAnsi="Cambria Math" w:cs="Cambria Math"/>
          <w:sz w:val="32"/>
          <w:szCs w:val="32"/>
        </w:rPr>
      </w:pPr>
    </w:p>
    <w:p w:rsidR="00B32CA3" w:rsidRDefault="00B32CA3" w:rsidP="00B32CA3">
      <w:pPr>
        <w:pStyle w:val="Default"/>
        <w:rPr>
          <w:sz w:val="32"/>
          <w:szCs w:val="32"/>
        </w:rPr>
      </w:pPr>
      <w:r>
        <w:rPr>
          <w:rFonts w:ascii="Cambria Math" w:hAnsi="Cambria Math" w:cs="Cambria Math"/>
          <w:sz w:val="32"/>
          <w:szCs w:val="32"/>
        </w:rPr>
        <w:t xml:space="preserve">20 𝑐𝑒𝑛𝑡𝑖è𝑚𝑒𝑠=2 𝑑𝑖𝑥𝑖è𝑚𝑒𝑠=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20</m:t>
            </m:r>
          </m:num>
          <m:den>
            <m:r>
              <w:rPr>
                <w:rFonts w:ascii="Cambria Math" w:hAnsi="Cambria Math" w:cs="Arial"/>
                <w:sz w:val="28"/>
              </w:rPr>
              <m:t>100</m:t>
            </m:r>
          </m:den>
        </m:f>
      </m:oMath>
      <w:r>
        <w:rPr>
          <w:rFonts w:ascii="Cambria Math" w:hAnsi="Cambria Math" w:cs="Cambria Math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</m:oMath>
    </w:p>
    <w:p w:rsidR="00B32CA3" w:rsidRDefault="00B32CA3" w:rsidP="00B32CA3">
      <w:pPr>
        <w:pStyle w:val="Default"/>
        <w:rPr>
          <w:sz w:val="23"/>
          <w:szCs w:val="23"/>
        </w:rPr>
      </w:pPr>
    </w:p>
    <w:p w:rsidR="00B32CA3" w:rsidRDefault="00B32CA3" w:rsidP="00B32CA3">
      <w:pPr>
        <w:pStyle w:val="Default"/>
        <w:rPr>
          <w:sz w:val="29"/>
          <w:szCs w:val="29"/>
        </w:rPr>
      </w:pPr>
      <w:r>
        <w:rPr>
          <w:sz w:val="23"/>
          <w:szCs w:val="23"/>
        </w:rPr>
        <w:t>5 tasseaux et 3 dixièmes et 8 centièmes</w:t>
      </w:r>
      <w:r>
        <w:rPr>
          <w:rFonts w:ascii="Cambria Math" w:hAnsi="Cambria Math" w:cs="Cambria Math"/>
          <w:sz w:val="28"/>
          <w:szCs w:val="28"/>
        </w:rPr>
        <w:t>=5+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</m:oMath>
      <w:r>
        <w:rPr>
          <w:rFonts w:ascii="Cambria Math" w:hAnsi="Cambria Math" w:cs="Cambria Math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</w:rPr>
              <m:t>100</m:t>
            </m:r>
          </m:den>
        </m:f>
      </m:oMath>
      <w:r>
        <w:rPr>
          <w:rFonts w:ascii="Cambria Math" w:hAnsi="Cambria Math" w:cs="Cambria Math"/>
          <w:sz w:val="29"/>
          <w:szCs w:val="29"/>
        </w:rPr>
        <w:t xml:space="preserve"> </w:t>
      </w:r>
    </w:p>
    <w:p w:rsidR="00B32CA3" w:rsidRDefault="00B32CA3" w:rsidP="00B32CA3">
      <w:pPr>
        <w:pStyle w:val="Default"/>
        <w:rPr>
          <w:b/>
          <w:bCs/>
          <w:sz w:val="23"/>
          <w:szCs w:val="23"/>
        </w:rPr>
      </w:pPr>
    </w:p>
    <w:p w:rsidR="00B32CA3" w:rsidRDefault="00B32CA3" w:rsidP="00B32C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75 centièmes:</w:t>
      </w:r>
      <w:r>
        <w:rPr>
          <w:rFonts w:ascii="Cambria Math" w:hAnsi="Cambria Math" w:cs="Cambria Math"/>
          <w:sz w:val="23"/>
          <w:szCs w:val="23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75</m:t>
            </m:r>
          </m:num>
          <m:den>
            <m:r>
              <w:rPr>
                <w:rFonts w:ascii="Cambria Math" w:hAnsi="Cambria Math" w:cs="Arial"/>
                <w:sz w:val="28"/>
              </w:rPr>
              <m:t>100</m:t>
            </m:r>
          </m:den>
        </m:f>
      </m:oMath>
      <w:r>
        <w:rPr>
          <w:rFonts w:ascii="Cambria Math" w:hAnsi="Cambria Math" w:cs="Cambria Math"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70</m:t>
            </m:r>
          </m:num>
          <m:den>
            <m:r>
              <w:rPr>
                <w:rFonts w:ascii="Cambria Math" w:hAnsi="Cambria Math" w:cs="Arial"/>
                <w:sz w:val="28"/>
              </w:rPr>
              <m:t>100</m:t>
            </m:r>
          </m:den>
        </m:f>
      </m:oMath>
      <w:r>
        <w:rPr>
          <w:rFonts w:ascii="Cambria Math" w:hAnsi="Cambria Math" w:cs="Cambria Math"/>
          <w:sz w:val="32"/>
          <w:szCs w:val="32"/>
        </w:rPr>
        <w:t>+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</w:rPr>
              <m:t>100</m:t>
            </m:r>
          </m:den>
        </m:f>
      </m:oMath>
      <w:r>
        <w:rPr>
          <w:rFonts w:ascii="Cambria Math" w:hAnsi="Cambria Math" w:cs="Cambria Math"/>
          <w:sz w:val="23"/>
          <w:szCs w:val="23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</m:oMath>
      <w:r>
        <w:rPr>
          <w:rFonts w:ascii="Cambria Math" w:eastAsiaTheme="minorEastAsia" w:hAnsi="Cambria Math" w:cs="Cambria Math"/>
          <w:sz w:val="28"/>
        </w:rPr>
        <w:t xml:space="preserve"> +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</w:rPr>
              <m:t>100</m:t>
            </m:r>
          </m:den>
        </m:f>
      </m:oMath>
    </w:p>
    <w:p w:rsidR="00B32CA3" w:rsidRDefault="00B32CA3" w:rsidP="00B32CA3">
      <w:pPr>
        <w:pStyle w:val="Default"/>
        <w:rPr>
          <w:rFonts w:ascii="Cambria Math" w:hAnsi="Cambria Math" w:cs="Cambria Math"/>
          <w:sz w:val="26"/>
          <w:szCs w:val="26"/>
        </w:rPr>
      </w:pPr>
    </w:p>
    <w:p w:rsidR="00643B93" w:rsidRDefault="00643B93" w:rsidP="00B32CA3">
      <w:pPr>
        <w:pStyle w:val="Default"/>
        <w:rPr>
          <w:rFonts w:ascii="Cambria Math" w:hAnsi="Cambria Math" w:cs="Cambria Math"/>
          <w:sz w:val="26"/>
          <w:szCs w:val="26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</m:oMath>
      <w:r w:rsidR="00B32CA3">
        <w:rPr>
          <w:rFonts w:ascii="Cambria Math" w:hAnsi="Cambria Math" w:cs="Cambria Math"/>
          <w:sz w:val="36"/>
          <w:szCs w:val="36"/>
        </w:rPr>
        <w:t>+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9</m:t>
            </m:r>
          </m:num>
          <m:den>
            <m:r>
              <w:rPr>
                <w:rFonts w:ascii="Cambria Math" w:hAnsi="Cambria Math" w:cs="Arial"/>
                <w:sz w:val="28"/>
              </w:rPr>
              <m:t>100</m:t>
            </m:r>
          </m:den>
        </m:f>
      </m:oMath>
      <w:r w:rsidR="00B32CA3">
        <w:rPr>
          <w:rFonts w:ascii="Cambria Math" w:hAnsi="Cambria Math" w:cs="Cambria Math"/>
          <w:sz w:val="36"/>
          <w:szCs w:val="36"/>
        </w:rPr>
        <w:t>=</w:t>
      </w:r>
      <w:r w:rsidR="00B32CA3">
        <w:rPr>
          <w:rFonts w:ascii="Cambria Math" w:hAnsi="Cambria Math" w:cs="Cambria Math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30</m:t>
            </m:r>
          </m:num>
          <m:den>
            <m:r>
              <w:rPr>
                <w:rFonts w:ascii="Cambria Math" w:hAnsi="Cambria Math" w:cs="Arial"/>
                <w:sz w:val="28"/>
              </w:rPr>
              <m:t>100</m:t>
            </m:r>
          </m:den>
        </m:f>
      </m:oMath>
      <w:r>
        <w:rPr>
          <w:rFonts w:ascii="Cambria Math" w:eastAsiaTheme="minorEastAsia" w:hAnsi="Cambria Math" w:cs="Cambria Math"/>
          <w:sz w:val="28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9</m:t>
            </m:r>
          </m:num>
          <m:den>
            <m:r>
              <w:rPr>
                <w:rFonts w:ascii="Cambria Math" w:hAnsi="Cambria Math" w:cs="Arial"/>
                <w:sz w:val="28"/>
              </w:rPr>
              <m:t>100</m:t>
            </m:r>
          </m:den>
        </m:f>
      </m:oMath>
      <w:r>
        <w:rPr>
          <w:rFonts w:ascii="Cambria Math" w:eastAsiaTheme="minorEastAsia" w:hAnsi="Cambria Math" w:cs="Cambria Math"/>
          <w:sz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39</m:t>
            </m:r>
          </m:num>
          <m:den>
            <m:r>
              <w:rPr>
                <w:rFonts w:ascii="Cambria Math" w:hAnsi="Cambria Math" w:cs="Arial"/>
                <w:sz w:val="28"/>
              </w:rPr>
              <m:t>100</m:t>
            </m:r>
          </m:den>
        </m:f>
      </m:oMath>
    </w:p>
    <w:p w:rsidR="00643B93" w:rsidRDefault="00643B93" w:rsidP="00B32CA3">
      <w:pPr>
        <w:pStyle w:val="Default"/>
        <w:rPr>
          <w:rFonts w:ascii="Cambria Math" w:hAnsi="Cambria Math" w:cs="Cambria Math"/>
          <w:sz w:val="26"/>
          <w:szCs w:val="26"/>
        </w:rPr>
      </w:pPr>
    </w:p>
    <w:p w:rsidR="00B32CA3" w:rsidRDefault="00643B93" w:rsidP="00B32CA3">
      <w:pPr>
        <w:pStyle w:val="Default"/>
        <w:rPr>
          <w:rFonts w:ascii="Cambria Math" w:eastAsiaTheme="minorEastAsia" w:hAnsi="Cambria Math" w:cs="Cambria Math"/>
          <w:sz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</m:oMath>
      <w:r w:rsidR="00B32CA3">
        <w:rPr>
          <w:rFonts w:ascii="Cambria Math" w:hAnsi="Cambria Math" w:cs="Cambria Math"/>
          <w:sz w:val="36"/>
          <w:szCs w:val="36"/>
        </w:rPr>
        <w:t>+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</w:rPr>
              <m:t>100</m:t>
            </m:r>
          </m:den>
        </m:f>
      </m:oMath>
      <w:r w:rsidR="00B32CA3">
        <w:rPr>
          <w:rFonts w:ascii="Cambria Math" w:hAnsi="Cambria Math" w:cs="Cambria Math"/>
          <w:sz w:val="36"/>
          <w:szCs w:val="36"/>
        </w:rPr>
        <w:t>=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80</m:t>
            </m:r>
          </m:num>
          <m:den>
            <m:r>
              <w:rPr>
                <w:rFonts w:ascii="Cambria Math" w:hAnsi="Cambria Math" w:cs="Arial"/>
                <w:sz w:val="28"/>
              </w:rPr>
              <m:t>100</m:t>
            </m:r>
          </m:den>
        </m:f>
        <m:r>
          <w:rPr>
            <w:rFonts w:ascii="Cambria Math" w:hAnsi="Cambria Math" w:cs="Arial"/>
            <w:sz w:val="28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</w:rPr>
              <m:t>100</m:t>
            </m:r>
          </m:den>
        </m:f>
      </m:oMath>
      <w:r w:rsidR="00B32CA3">
        <w:rPr>
          <w:rFonts w:ascii="Cambria Math" w:hAnsi="Cambria Math" w:cs="Cambria Math"/>
          <w:sz w:val="36"/>
          <w:szCs w:val="36"/>
        </w:rPr>
        <w:t>=</w:t>
      </w:r>
      <w:r w:rsidR="00B32CA3">
        <w:rPr>
          <w:rFonts w:ascii="Cambria Math" w:hAnsi="Cambria Math" w:cs="Cambria Math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80</m:t>
            </m:r>
          </m:num>
          <m:den>
            <m:r>
              <w:rPr>
                <w:rFonts w:ascii="Cambria Math" w:hAnsi="Cambria Math" w:cs="Arial"/>
                <w:sz w:val="28"/>
              </w:rPr>
              <m:t>100</m:t>
            </m:r>
          </m:den>
        </m:f>
      </m:oMath>
    </w:p>
    <w:p w:rsidR="00643B93" w:rsidRDefault="00643B93" w:rsidP="00B32CA3">
      <w:pPr>
        <w:pStyle w:val="Default"/>
        <w:rPr>
          <w:rFonts w:ascii="Cambria Math" w:eastAsiaTheme="minorEastAsia" w:hAnsi="Cambria Math" w:cs="Cambria Math"/>
          <w:sz w:val="28"/>
        </w:rPr>
      </w:pPr>
    </w:p>
    <w:p w:rsidR="00643B93" w:rsidRDefault="00643B93" w:rsidP="00B32CA3">
      <w:pPr>
        <w:pStyle w:val="Default"/>
        <w:rPr>
          <w:rFonts w:ascii="Cambria Math" w:eastAsiaTheme="minorEastAsia" w:hAnsi="Cambria Math" w:cs="Cambria Math"/>
          <w:sz w:val="28"/>
        </w:rPr>
      </w:pPr>
    </w:p>
    <w:p w:rsidR="00643B93" w:rsidRDefault="00643B93" w:rsidP="00643B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C’est à toi! 3</w:t>
      </w:r>
    </w:p>
    <w:p w:rsidR="00643B93" w:rsidRDefault="00643B93" w:rsidP="00643B93">
      <w:pPr>
        <w:pStyle w:val="Default"/>
        <w:rPr>
          <w:sz w:val="28"/>
          <w:szCs w:val="28"/>
        </w:rPr>
      </w:pPr>
    </w:p>
    <w:p w:rsidR="00643B93" w:rsidRDefault="00643B93" w:rsidP="00643B93">
      <w:pPr>
        <w:pStyle w:val="Default"/>
        <w:rPr>
          <w:rFonts w:ascii="Cambria Math" w:hAnsi="Cambria Math" w:cs="Cambria Math"/>
          <w:sz w:val="26"/>
          <w:szCs w:val="26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</m:oMath>
      <w:r>
        <w:rPr>
          <w:rFonts w:ascii="Cambria Math" w:hAnsi="Cambria Math" w:cs="Cambria Math"/>
          <w:sz w:val="26"/>
          <w:szCs w:val="26"/>
        </w:rPr>
        <w:t>= 0,3</w:t>
      </w:r>
    </w:p>
    <w:p w:rsidR="00643B93" w:rsidRDefault="00643B93" w:rsidP="00643B93">
      <w:pPr>
        <w:pStyle w:val="Default"/>
        <w:rPr>
          <w:rFonts w:ascii="Cambria Math" w:hAnsi="Cambria Math" w:cs="Cambria Math"/>
          <w:sz w:val="32"/>
          <w:szCs w:val="32"/>
        </w:rPr>
      </w:pPr>
    </w:p>
    <w:p w:rsidR="00643B93" w:rsidRDefault="00643B93" w:rsidP="00643B93">
      <w:pPr>
        <w:pStyle w:val="Default"/>
        <w:rPr>
          <w:rFonts w:ascii="Cambria Math" w:hAnsi="Cambria Math" w:cs="Cambria Math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25</m:t>
            </m:r>
          </m:num>
          <m:den>
            <m:r>
              <w:rPr>
                <w:rFonts w:ascii="Cambria Math" w:hAnsi="Cambria Math" w:cs="Arial"/>
                <w:sz w:val="28"/>
              </w:rPr>
              <m:t>100</m:t>
            </m:r>
          </m:den>
        </m:f>
      </m:oMath>
      <w:r>
        <w:rPr>
          <w:rFonts w:ascii="Cambria Math" w:hAnsi="Cambria Math" w:cs="Cambria Math"/>
          <w:sz w:val="32"/>
          <w:szCs w:val="32"/>
        </w:rPr>
        <w:t xml:space="preserve">=0,25 </w:t>
      </w:r>
    </w:p>
    <w:p w:rsidR="00643B93" w:rsidRDefault="00643B93" w:rsidP="00643B93">
      <w:pPr>
        <w:pStyle w:val="Default"/>
        <w:rPr>
          <w:rFonts w:ascii="Cambria Math" w:hAnsi="Cambria Math" w:cs="Cambria Math"/>
          <w:sz w:val="32"/>
          <w:szCs w:val="32"/>
        </w:rPr>
      </w:pPr>
    </w:p>
    <w:p w:rsidR="00643B93" w:rsidRDefault="00643B93" w:rsidP="00643B93">
      <w:pPr>
        <w:pStyle w:val="Default"/>
        <w:rPr>
          <w:rFonts w:ascii="Cambria Math" w:hAnsi="Cambria Math" w:cs="Cambria Math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175</m:t>
            </m:r>
          </m:num>
          <m:den>
            <m:r>
              <w:rPr>
                <w:rFonts w:ascii="Cambria Math" w:hAnsi="Cambria Math" w:cs="Arial"/>
                <w:sz w:val="28"/>
              </w:rPr>
              <m:t>100</m:t>
            </m:r>
          </m:den>
        </m:f>
      </m:oMath>
      <w:r>
        <w:rPr>
          <w:rFonts w:ascii="Cambria Math" w:hAnsi="Cambria Math" w:cs="Cambria Math"/>
          <w:sz w:val="32"/>
          <w:szCs w:val="32"/>
        </w:rPr>
        <w:t xml:space="preserve">=1,75 </w:t>
      </w:r>
    </w:p>
    <w:p w:rsidR="00E37599" w:rsidRDefault="00E37599" w:rsidP="00643B93">
      <w:pPr>
        <w:pStyle w:val="Default"/>
        <w:rPr>
          <w:sz w:val="32"/>
          <w:szCs w:val="32"/>
        </w:rPr>
      </w:pPr>
    </w:p>
    <w:p w:rsidR="00643B93" w:rsidRDefault="00643B93" w:rsidP="00643B93">
      <w:pPr>
        <w:pStyle w:val="Default"/>
        <w:rPr>
          <w:rFonts w:ascii="Cambria Math" w:hAnsi="Cambria Math" w:cs="Cambria Math"/>
          <w:sz w:val="40"/>
          <w:szCs w:val="40"/>
        </w:rPr>
      </w:pPr>
      <w:r>
        <w:rPr>
          <w:sz w:val="32"/>
          <w:szCs w:val="32"/>
        </w:rPr>
        <w:t xml:space="preserve">1,5 = 1 </w:t>
      </w:r>
      <w:r>
        <w:rPr>
          <w:rFonts w:ascii="Cambria Math" w:hAnsi="Cambria Math" w:cs="Cambria Math"/>
          <w:sz w:val="40"/>
          <w:szCs w:val="40"/>
        </w:rPr>
        <w:t xml:space="preserve">+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</m:oMath>
    </w:p>
    <w:p w:rsidR="00E37599" w:rsidRDefault="00E37599" w:rsidP="00643B93">
      <w:pPr>
        <w:pStyle w:val="Default"/>
        <w:rPr>
          <w:sz w:val="32"/>
          <w:szCs w:val="32"/>
        </w:rPr>
      </w:pPr>
    </w:p>
    <w:p w:rsidR="00643B93" w:rsidRDefault="00643B93" w:rsidP="00643B93">
      <w:pPr>
        <w:pStyle w:val="Default"/>
        <w:rPr>
          <w:sz w:val="29"/>
          <w:szCs w:val="29"/>
        </w:rPr>
      </w:pPr>
      <w:r>
        <w:rPr>
          <w:sz w:val="32"/>
          <w:szCs w:val="32"/>
        </w:rPr>
        <w:t xml:space="preserve">5,39 = </w:t>
      </w:r>
      <w:r w:rsidR="00E37599">
        <w:rPr>
          <w:rFonts w:ascii="Cambria Math" w:hAnsi="Cambria Math" w:cs="Cambria Math"/>
          <w:sz w:val="40"/>
          <w:szCs w:val="40"/>
        </w:rPr>
        <w:t>5</w:t>
      </w:r>
      <w:r>
        <w:rPr>
          <w:rFonts w:ascii="Cambria Math" w:hAnsi="Cambria Math" w:cs="Cambria Math"/>
          <w:sz w:val="40"/>
          <w:szCs w:val="40"/>
        </w:rPr>
        <w:t xml:space="preserve">+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  <m:r>
          <w:rPr>
            <w:rFonts w:ascii="Cambria Math" w:hAnsi="Cambria Math" w:cs="Cambria Math"/>
          </w:rPr>
          <m:t xml:space="preserve"> </m:t>
        </m:r>
      </m:oMath>
      <w:r w:rsidR="00E37599">
        <w:rPr>
          <w:rFonts w:ascii="Cambria Math" w:hAnsi="Cambria Math" w:cs="Cambria Math"/>
          <w:sz w:val="40"/>
          <w:szCs w:val="40"/>
        </w:rPr>
        <w:t xml:space="preserve">+ </w:t>
      </w:r>
      <w:r>
        <w:rPr>
          <w:rFonts w:ascii="Cambria Math" w:hAnsi="Cambria Math" w:cs="Cambria Math"/>
          <w:sz w:val="29"/>
          <w:szCs w:val="29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9</m:t>
            </m:r>
          </m:num>
          <m:den>
            <m:r>
              <w:rPr>
                <w:rFonts w:ascii="Cambria Math" w:hAnsi="Cambria Math" w:cs="Arial"/>
                <w:sz w:val="28"/>
              </w:rPr>
              <m:t>100</m:t>
            </m:r>
          </m:den>
        </m:f>
      </m:oMath>
    </w:p>
    <w:p w:rsidR="00E37599" w:rsidRDefault="00E37599" w:rsidP="00643B93">
      <w:pPr>
        <w:pStyle w:val="Default"/>
        <w:rPr>
          <w:sz w:val="32"/>
          <w:szCs w:val="32"/>
        </w:rPr>
      </w:pPr>
    </w:p>
    <w:p w:rsidR="00643B93" w:rsidRDefault="00643B93" w:rsidP="00643B93">
      <w:pPr>
        <w:pStyle w:val="Default"/>
        <w:rPr>
          <w:rFonts w:ascii="Cambria Math" w:hAnsi="Cambria Math" w:cs="Cambria Math"/>
          <w:sz w:val="26"/>
          <w:szCs w:val="26"/>
        </w:rPr>
      </w:pPr>
      <w:r>
        <w:rPr>
          <w:sz w:val="32"/>
          <w:szCs w:val="32"/>
        </w:rPr>
        <w:t xml:space="preserve">8,201= </w:t>
      </w:r>
      <w:r w:rsidR="00E37599">
        <w:rPr>
          <w:sz w:val="32"/>
          <w:szCs w:val="32"/>
        </w:rPr>
        <w:t xml:space="preserve">8 +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</m:oMath>
      <w:r w:rsidR="00E37599">
        <w:rPr>
          <w:rFonts w:eastAsiaTheme="minorEastAsia"/>
          <w:sz w:val="28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1000</m:t>
            </m:r>
          </m:den>
        </m:f>
      </m:oMath>
    </w:p>
    <w:p w:rsidR="000F54C7" w:rsidRPr="000F54C7" w:rsidRDefault="000F54C7" w:rsidP="00B32CA3">
      <w:pPr>
        <w:rPr>
          <w:sz w:val="16"/>
        </w:rPr>
      </w:pPr>
    </w:p>
    <w:sectPr w:rsidR="000F54C7" w:rsidRPr="000F54C7" w:rsidSect="00EA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ius">
    <w:altName w:val="Deliu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4C7"/>
    <w:rsid w:val="000F54C7"/>
    <w:rsid w:val="00436BDA"/>
    <w:rsid w:val="00643B93"/>
    <w:rsid w:val="00B32CA3"/>
    <w:rsid w:val="00E37599"/>
    <w:rsid w:val="00EA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F54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4C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F54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2</cp:revision>
  <dcterms:created xsi:type="dcterms:W3CDTF">2020-03-23T13:04:00Z</dcterms:created>
  <dcterms:modified xsi:type="dcterms:W3CDTF">2020-03-23T13:40:00Z</dcterms:modified>
</cp:coreProperties>
</file>